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48E69" w14:textId="77BACD2D" w:rsidR="00C14CBE" w:rsidRPr="00EE2A37" w:rsidRDefault="00E30CDD">
      <w:pPr>
        <w:spacing w:after="0" w:line="267" w:lineRule="auto"/>
        <w:ind w:left="0" w:right="0" w:firstLine="0"/>
        <w:jc w:val="center"/>
        <w:rPr>
          <w:rFonts w:ascii="Britannic Bold" w:hAnsi="Britannic Bold"/>
          <w:b/>
          <w:sz w:val="56"/>
          <w:szCs w:val="56"/>
        </w:rPr>
      </w:pPr>
      <w:r w:rsidRPr="00EE2A37">
        <w:rPr>
          <w:rFonts w:ascii="Britannic Bold" w:hAnsi="Britannic Bold"/>
          <w:b/>
          <w:sz w:val="56"/>
          <w:szCs w:val="56"/>
        </w:rPr>
        <w:t xml:space="preserve">PIPER’S POINTE CONDOMINIUM ASSOCIATION, INC. </w:t>
      </w:r>
    </w:p>
    <w:p w14:paraId="545E2C03" w14:textId="77777777" w:rsidR="00AA0908" w:rsidRPr="00AA0908" w:rsidRDefault="00AA0908">
      <w:pPr>
        <w:spacing w:after="0" w:line="267" w:lineRule="auto"/>
        <w:ind w:left="0" w:right="0" w:firstLine="0"/>
        <w:jc w:val="center"/>
        <w:rPr>
          <w:sz w:val="56"/>
          <w:szCs w:val="56"/>
        </w:rPr>
      </w:pPr>
    </w:p>
    <w:p w14:paraId="1B585FD6" w14:textId="77777777" w:rsidR="00C14CBE" w:rsidRPr="00AA0908" w:rsidRDefault="00E30CDD">
      <w:pPr>
        <w:spacing w:after="347"/>
        <w:ind w:left="0" w:right="11" w:firstLine="0"/>
        <w:jc w:val="center"/>
        <w:rPr>
          <w:sz w:val="48"/>
          <w:szCs w:val="48"/>
        </w:rPr>
      </w:pPr>
      <w:r w:rsidRPr="00AA0908">
        <w:rPr>
          <w:rFonts w:ascii="Arial" w:eastAsia="Arial" w:hAnsi="Arial" w:cs="Arial"/>
          <w:b/>
          <w:sz w:val="48"/>
          <w:szCs w:val="48"/>
        </w:rPr>
        <w:t xml:space="preserve">170 Grand Oaks Way, Naples FL 34110 </w:t>
      </w:r>
    </w:p>
    <w:p w14:paraId="0C4A43BC" w14:textId="77777777" w:rsidR="00AA0908" w:rsidRPr="002E73C5" w:rsidRDefault="00AA0908">
      <w:pPr>
        <w:spacing w:after="0"/>
        <w:ind w:right="12"/>
        <w:jc w:val="center"/>
        <w:rPr>
          <w:rFonts w:ascii="Arial" w:eastAsia="Arial" w:hAnsi="Arial" w:cs="Arial"/>
          <w:b/>
          <w:sz w:val="40"/>
          <w:szCs w:val="40"/>
        </w:rPr>
      </w:pPr>
    </w:p>
    <w:p w14:paraId="3E2BF8C3" w14:textId="3F1D5A5A" w:rsidR="00D0081C" w:rsidRPr="002E73C5" w:rsidRDefault="00E30CDD">
      <w:pPr>
        <w:spacing w:after="0"/>
        <w:ind w:right="12"/>
        <w:jc w:val="center"/>
        <w:rPr>
          <w:rFonts w:ascii="Arial" w:eastAsia="Arial" w:hAnsi="Arial" w:cs="Arial"/>
          <w:b/>
          <w:sz w:val="96"/>
          <w:szCs w:val="96"/>
        </w:rPr>
      </w:pPr>
      <w:r w:rsidRPr="002E73C5">
        <w:rPr>
          <w:rFonts w:ascii="Arial" w:eastAsia="Arial" w:hAnsi="Arial" w:cs="Arial"/>
          <w:b/>
          <w:sz w:val="96"/>
          <w:szCs w:val="96"/>
        </w:rPr>
        <w:t>20</w:t>
      </w:r>
      <w:r w:rsidR="00CE06D1" w:rsidRPr="002E73C5">
        <w:rPr>
          <w:rFonts w:ascii="Arial" w:eastAsia="Arial" w:hAnsi="Arial" w:cs="Arial"/>
          <w:b/>
          <w:sz w:val="96"/>
          <w:szCs w:val="96"/>
        </w:rPr>
        <w:t>2</w:t>
      </w:r>
      <w:r w:rsidR="009B721C">
        <w:rPr>
          <w:rFonts w:ascii="Arial" w:eastAsia="Arial" w:hAnsi="Arial" w:cs="Arial"/>
          <w:b/>
          <w:sz w:val="96"/>
          <w:szCs w:val="96"/>
        </w:rPr>
        <w:t>4</w:t>
      </w:r>
    </w:p>
    <w:p w14:paraId="28615ACD" w14:textId="096C7B89" w:rsidR="00C14CBE" w:rsidRPr="00AA0908" w:rsidRDefault="00E30CDD">
      <w:pPr>
        <w:spacing w:after="0"/>
        <w:ind w:right="12"/>
        <w:jc w:val="center"/>
        <w:rPr>
          <w:sz w:val="72"/>
          <w:szCs w:val="72"/>
        </w:rPr>
      </w:pPr>
      <w:r w:rsidRPr="00AA0908">
        <w:rPr>
          <w:rFonts w:ascii="Arial" w:eastAsia="Arial" w:hAnsi="Arial" w:cs="Arial"/>
          <w:b/>
          <w:sz w:val="72"/>
          <w:szCs w:val="72"/>
        </w:rPr>
        <w:t xml:space="preserve">Abridged Version  </w:t>
      </w:r>
    </w:p>
    <w:p w14:paraId="39E53DF2" w14:textId="77777777" w:rsidR="00C14CBE" w:rsidRPr="00AA0908" w:rsidRDefault="00E30CDD">
      <w:pPr>
        <w:spacing w:after="0"/>
        <w:ind w:right="10"/>
        <w:jc w:val="center"/>
        <w:rPr>
          <w:sz w:val="72"/>
          <w:szCs w:val="72"/>
        </w:rPr>
      </w:pPr>
      <w:r w:rsidRPr="00AA0908">
        <w:rPr>
          <w:rFonts w:ascii="Arial" w:eastAsia="Arial" w:hAnsi="Arial" w:cs="Arial"/>
          <w:b/>
          <w:sz w:val="72"/>
          <w:szCs w:val="72"/>
        </w:rPr>
        <w:t xml:space="preserve">RULES &amp; REGULATIONS </w:t>
      </w:r>
    </w:p>
    <w:p w14:paraId="2A862DBB" w14:textId="77777777" w:rsidR="00C14CBE" w:rsidRPr="00AA0908" w:rsidRDefault="00E30CDD">
      <w:pPr>
        <w:spacing w:after="0"/>
        <w:jc w:val="center"/>
        <w:rPr>
          <w:sz w:val="72"/>
          <w:szCs w:val="72"/>
        </w:rPr>
      </w:pPr>
      <w:r w:rsidRPr="00AA0908">
        <w:rPr>
          <w:rFonts w:ascii="Arial" w:eastAsia="Arial" w:hAnsi="Arial" w:cs="Arial"/>
          <w:b/>
          <w:sz w:val="72"/>
          <w:szCs w:val="72"/>
        </w:rPr>
        <w:t xml:space="preserve">&amp; </w:t>
      </w:r>
    </w:p>
    <w:p w14:paraId="789516FA" w14:textId="0D588357" w:rsidR="00C14CBE" w:rsidRPr="00AA0908" w:rsidRDefault="00E30CDD">
      <w:pPr>
        <w:spacing w:after="0"/>
        <w:ind w:right="9"/>
        <w:jc w:val="center"/>
        <w:rPr>
          <w:rFonts w:ascii="Arial" w:eastAsia="Arial" w:hAnsi="Arial" w:cs="Arial"/>
          <w:b/>
          <w:sz w:val="72"/>
          <w:szCs w:val="72"/>
        </w:rPr>
      </w:pPr>
      <w:r w:rsidRPr="00AA0908">
        <w:rPr>
          <w:rFonts w:ascii="Arial" w:eastAsia="Arial" w:hAnsi="Arial" w:cs="Arial"/>
          <w:b/>
          <w:sz w:val="72"/>
          <w:szCs w:val="72"/>
        </w:rPr>
        <w:t xml:space="preserve"> </w:t>
      </w:r>
      <w:r w:rsidR="000C278C">
        <w:rPr>
          <w:rFonts w:ascii="Arial" w:eastAsia="Arial" w:hAnsi="Arial" w:cs="Arial"/>
          <w:b/>
          <w:sz w:val="72"/>
          <w:szCs w:val="72"/>
        </w:rPr>
        <w:t>RELATED INFORMATION</w:t>
      </w:r>
      <w:r w:rsidRPr="00AA0908">
        <w:rPr>
          <w:rFonts w:ascii="Arial" w:eastAsia="Arial" w:hAnsi="Arial" w:cs="Arial"/>
          <w:b/>
          <w:sz w:val="72"/>
          <w:szCs w:val="72"/>
        </w:rPr>
        <w:t xml:space="preserve"> </w:t>
      </w:r>
    </w:p>
    <w:p w14:paraId="2268A5D3" w14:textId="6883719C" w:rsidR="00AA0908" w:rsidRPr="009F57C9" w:rsidRDefault="00AA0908">
      <w:pPr>
        <w:spacing w:after="0"/>
        <w:ind w:right="9"/>
        <w:jc w:val="center"/>
        <w:rPr>
          <w:rFonts w:ascii="Arial" w:eastAsia="Arial" w:hAnsi="Arial" w:cs="Arial"/>
          <w:b/>
          <w:szCs w:val="24"/>
        </w:rPr>
      </w:pPr>
    </w:p>
    <w:p w14:paraId="45DE80B4" w14:textId="3E55FC79" w:rsidR="00AA0908" w:rsidRDefault="00AA0908" w:rsidP="0040235B">
      <w:pPr>
        <w:spacing w:after="0" w:line="262" w:lineRule="auto"/>
        <w:ind w:left="0" w:right="0" w:firstLine="0"/>
        <w:jc w:val="center"/>
        <w:rPr>
          <w:rFonts w:ascii="Arial Black" w:eastAsia="Edwardian Script ITC" w:hAnsi="Arial Black" w:cs="Edwardian Script ITC"/>
          <w:b/>
          <w:bCs/>
          <w:sz w:val="36"/>
          <w:szCs w:val="36"/>
        </w:rPr>
      </w:pPr>
      <w:r w:rsidRPr="0040235B">
        <w:rPr>
          <w:rFonts w:ascii="Arial Black" w:eastAsia="Edwardian Script ITC" w:hAnsi="Arial Black" w:cs="Edwardian Script ITC"/>
          <w:b/>
          <w:bCs/>
          <w:sz w:val="36"/>
          <w:szCs w:val="36"/>
        </w:rPr>
        <w:t>This document is mandated reading by all applicants for membership and/or lease</w:t>
      </w:r>
      <w:r w:rsidR="0040235B" w:rsidRPr="0040235B">
        <w:rPr>
          <w:rFonts w:ascii="Arial Black" w:eastAsia="Edwardian Script ITC" w:hAnsi="Arial Black" w:cs="Edwardian Script ITC"/>
          <w:b/>
          <w:bCs/>
          <w:sz w:val="36"/>
          <w:szCs w:val="36"/>
        </w:rPr>
        <w:t xml:space="preserve"> and should be shared with all guests.</w:t>
      </w:r>
    </w:p>
    <w:p w14:paraId="03C38C98" w14:textId="77777777" w:rsidR="0040235B" w:rsidRPr="0040235B" w:rsidRDefault="0040235B" w:rsidP="0040235B">
      <w:pPr>
        <w:spacing w:after="0" w:line="262" w:lineRule="auto"/>
        <w:ind w:left="0" w:right="0" w:firstLine="0"/>
        <w:jc w:val="center"/>
        <w:rPr>
          <w:rFonts w:ascii="Arial Black" w:eastAsia="Edwardian Script ITC" w:hAnsi="Arial Black" w:cs="Edwardian Script ITC"/>
          <w:b/>
          <w:bCs/>
          <w:sz w:val="20"/>
          <w:szCs w:val="20"/>
        </w:rPr>
      </w:pPr>
    </w:p>
    <w:p w14:paraId="51819BC6" w14:textId="3FECA5AE" w:rsidR="00EE2A37" w:rsidRPr="0040235B" w:rsidRDefault="00AA0908" w:rsidP="0040235B">
      <w:pPr>
        <w:spacing w:after="0" w:line="262" w:lineRule="auto"/>
        <w:ind w:left="0" w:right="0" w:firstLine="0"/>
        <w:jc w:val="center"/>
        <w:rPr>
          <w:rFonts w:ascii="Arial Black" w:eastAsia="Edwardian Script ITC" w:hAnsi="Arial Black" w:cs="Edwardian Script ITC"/>
          <w:b/>
          <w:bCs/>
          <w:sz w:val="36"/>
          <w:szCs w:val="36"/>
        </w:rPr>
      </w:pPr>
      <w:r w:rsidRPr="0040235B">
        <w:rPr>
          <w:rFonts w:ascii="Arial Black" w:eastAsia="Edwardian Script ITC" w:hAnsi="Arial Black" w:cs="Edwardian Script ITC"/>
          <w:b/>
          <w:bCs/>
          <w:sz w:val="36"/>
          <w:szCs w:val="36"/>
        </w:rPr>
        <w:t xml:space="preserve"> </w:t>
      </w:r>
      <w:r w:rsidR="0040235B" w:rsidRPr="0040235B">
        <w:rPr>
          <w:rFonts w:ascii="Arial Black" w:eastAsia="Edwardian Script ITC" w:hAnsi="Arial Black" w:cs="Edwardian Script ITC"/>
          <w:b/>
          <w:bCs/>
          <w:sz w:val="36"/>
          <w:szCs w:val="36"/>
        </w:rPr>
        <w:t>P</w:t>
      </w:r>
      <w:r w:rsidRPr="0040235B">
        <w:rPr>
          <w:rFonts w:ascii="Arial Black" w:eastAsia="Edwardian Script ITC" w:hAnsi="Arial Black" w:cs="Edwardian Script ITC"/>
          <w:b/>
          <w:bCs/>
          <w:sz w:val="36"/>
          <w:szCs w:val="36"/>
        </w:rPr>
        <w:t>rior to execution of any</w:t>
      </w:r>
      <w:r w:rsidR="009B721C">
        <w:rPr>
          <w:rFonts w:ascii="Arial Black" w:eastAsia="Edwardian Script ITC" w:hAnsi="Arial Black" w:cs="Edwardian Script ITC"/>
          <w:b/>
          <w:bCs/>
          <w:sz w:val="36"/>
          <w:szCs w:val="36"/>
        </w:rPr>
        <w:t xml:space="preserve"> purchase &amp; sale agreement</w:t>
      </w:r>
      <w:r w:rsidR="00362DDD">
        <w:rPr>
          <w:rFonts w:ascii="Arial Black" w:eastAsia="Edwardian Script ITC" w:hAnsi="Arial Black" w:cs="Edwardian Script ITC"/>
          <w:b/>
          <w:bCs/>
          <w:sz w:val="36"/>
          <w:szCs w:val="36"/>
        </w:rPr>
        <w:t>,</w:t>
      </w:r>
      <w:r w:rsidRPr="0040235B">
        <w:rPr>
          <w:rFonts w:ascii="Arial Black" w:eastAsia="Edwardian Script ITC" w:hAnsi="Arial Black" w:cs="Edwardian Script ITC"/>
          <w:b/>
          <w:bCs/>
          <w:sz w:val="36"/>
          <w:szCs w:val="36"/>
        </w:rPr>
        <w:t xml:space="preserve"> purchase</w:t>
      </w:r>
      <w:r w:rsidR="00362DDD">
        <w:rPr>
          <w:rFonts w:ascii="Arial Black" w:eastAsia="Edwardian Script ITC" w:hAnsi="Arial Black" w:cs="Edwardian Script ITC"/>
          <w:b/>
          <w:bCs/>
          <w:sz w:val="36"/>
          <w:szCs w:val="36"/>
        </w:rPr>
        <w:t xml:space="preserve"> agreement</w:t>
      </w:r>
      <w:r w:rsidRPr="0040235B">
        <w:rPr>
          <w:rFonts w:ascii="Arial Black" w:eastAsia="Edwardian Script ITC" w:hAnsi="Arial Black" w:cs="Edwardian Script ITC"/>
          <w:b/>
          <w:bCs/>
          <w:sz w:val="36"/>
          <w:szCs w:val="36"/>
        </w:rPr>
        <w:t>, lease</w:t>
      </w:r>
      <w:r w:rsidR="0040235B">
        <w:rPr>
          <w:rFonts w:ascii="Arial Black" w:eastAsia="Edwardian Script ITC" w:hAnsi="Arial Black" w:cs="Edwardian Script ITC"/>
          <w:b/>
          <w:bCs/>
          <w:sz w:val="36"/>
          <w:szCs w:val="36"/>
        </w:rPr>
        <w:t>,</w:t>
      </w:r>
      <w:r w:rsidRPr="0040235B">
        <w:rPr>
          <w:rFonts w:ascii="Arial Black" w:eastAsia="Edwardian Script ITC" w:hAnsi="Arial Black" w:cs="Edwardian Script ITC"/>
          <w:b/>
          <w:bCs/>
          <w:sz w:val="36"/>
          <w:szCs w:val="36"/>
        </w:rPr>
        <w:t xml:space="preserve"> or occupancy agreement</w:t>
      </w:r>
      <w:r w:rsidR="0040235B">
        <w:rPr>
          <w:rFonts w:ascii="Arial Black" w:eastAsia="Edwardian Script ITC" w:hAnsi="Arial Black" w:cs="Edwardian Script ITC"/>
          <w:b/>
          <w:bCs/>
          <w:sz w:val="36"/>
          <w:szCs w:val="36"/>
        </w:rPr>
        <w:t>,</w:t>
      </w:r>
      <w:r w:rsidRPr="0040235B">
        <w:rPr>
          <w:rFonts w:ascii="Arial Black" w:eastAsia="Edwardian Script ITC" w:hAnsi="Arial Black" w:cs="Edwardian Script ITC"/>
          <w:b/>
          <w:bCs/>
          <w:sz w:val="36"/>
          <w:szCs w:val="36"/>
        </w:rPr>
        <w:t xml:space="preserve"> </w:t>
      </w:r>
      <w:r w:rsidR="0040235B">
        <w:rPr>
          <w:rFonts w:ascii="Arial Black" w:eastAsia="Edwardian Script ITC" w:hAnsi="Arial Black" w:cs="Edwardian Script ITC"/>
          <w:b/>
          <w:bCs/>
          <w:sz w:val="36"/>
          <w:szCs w:val="36"/>
        </w:rPr>
        <w:t>a</w:t>
      </w:r>
      <w:r w:rsidRPr="0040235B">
        <w:rPr>
          <w:rFonts w:ascii="Arial Black" w:eastAsia="Edwardian Script ITC" w:hAnsi="Arial Black" w:cs="Edwardian Script ITC"/>
          <w:b/>
          <w:bCs/>
          <w:sz w:val="36"/>
          <w:szCs w:val="36"/>
        </w:rPr>
        <w:t xml:space="preserve">cknowledgement of </w:t>
      </w:r>
      <w:r w:rsidR="0040235B">
        <w:rPr>
          <w:rFonts w:ascii="Arial Black" w:eastAsia="Edwardian Script ITC" w:hAnsi="Arial Black" w:cs="Edwardian Script ITC"/>
          <w:b/>
          <w:bCs/>
          <w:sz w:val="36"/>
          <w:szCs w:val="36"/>
        </w:rPr>
        <w:t xml:space="preserve">having read </w:t>
      </w:r>
      <w:r w:rsidR="00F0524A">
        <w:rPr>
          <w:rFonts w:ascii="Arial Black" w:eastAsia="Edwardian Script ITC" w:hAnsi="Arial Black" w:cs="Edwardian Script ITC"/>
          <w:b/>
          <w:bCs/>
          <w:sz w:val="36"/>
          <w:szCs w:val="36"/>
        </w:rPr>
        <w:t xml:space="preserve">this </w:t>
      </w:r>
      <w:r w:rsidR="00362DDD" w:rsidRPr="0040235B">
        <w:rPr>
          <w:rFonts w:ascii="Arial Black" w:eastAsia="Edwardian Script ITC" w:hAnsi="Arial Black" w:cs="Edwardian Script ITC"/>
          <w:b/>
          <w:bCs/>
          <w:sz w:val="36"/>
          <w:szCs w:val="36"/>
        </w:rPr>
        <w:t xml:space="preserve">is required, </w:t>
      </w:r>
      <w:r w:rsidR="0040235B">
        <w:rPr>
          <w:rFonts w:ascii="Arial Black" w:eastAsia="Edwardian Script ITC" w:hAnsi="Arial Black" w:cs="Edwardian Script ITC"/>
          <w:b/>
          <w:bCs/>
          <w:sz w:val="36"/>
          <w:szCs w:val="36"/>
        </w:rPr>
        <w:t>and</w:t>
      </w:r>
      <w:r w:rsidRPr="0040235B">
        <w:rPr>
          <w:rFonts w:ascii="Arial Black" w:eastAsia="Edwardian Script ITC" w:hAnsi="Arial Black" w:cs="Edwardian Script ITC"/>
          <w:b/>
          <w:bCs/>
          <w:sz w:val="36"/>
          <w:szCs w:val="36"/>
        </w:rPr>
        <w:t xml:space="preserve"> </w:t>
      </w:r>
      <w:r w:rsidR="009F57C9">
        <w:rPr>
          <w:rFonts w:ascii="Arial Black" w:eastAsia="Edwardian Script ITC" w:hAnsi="Arial Black" w:cs="Edwardian Script ITC"/>
          <w:b/>
          <w:bCs/>
          <w:sz w:val="36"/>
          <w:szCs w:val="36"/>
        </w:rPr>
        <w:t xml:space="preserve">a </w:t>
      </w:r>
      <w:r w:rsidRPr="0040235B">
        <w:rPr>
          <w:rFonts w:ascii="Arial Black" w:eastAsia="Edwardian Script ITC" w:hAnsi="Arial Black" w:cs="Edwardian Script ITC"/>
          <w:b/>
          <w:bCs/>
          <w:sz w:val="36"/>
          <w:szCs w:val="36"/>
        </w:rPr>
        <w:t>compliance</w:t>
      </w:r>
      <w:r w:rsidR="0098566E">
        <w:rPr>
          <w:rFonts w:ascii="Arial Black" w:eastAsia="Edwardian Script ITC" w:hAnsi="Arial Black" w:cs="Edwardian Script ITC"/>
          <w:b/>
          <w:bCs/>
          <w:sz w:val="36"/>
          <w:szCs w:val="36"/>
        </w:rPr>
        <w:t xml:space="preserve"> agreement</w:t>
      </w:r>
      <w:r w:rsidR="00F0524A">
        <w:rPr>
          <w:rFonts w:ascii="Arial Black" w:eastAsia="Edwardian Script ITC" w:hAnsi="Arial Black" w:cs="Edwardian Script ITC"/>
          <w:b/>
          <w:bCs/>
          <w:sz w:val="36"/>
          <w:szCs w:val="36"/>
        </w:rPr>
        <w:t>, without exception,</w:t>
      </w:r>
      <w:r w:rsidRPr="0040235B">
        <w:rPr>
          <w:rFonts w:ascii="Arial Black" w:eastAsia="Edwardian Script ITC" w:hAnsi="Arial Black" w:cs="Edwardian Script ITC"/>
          <w:b/>
          <w:bCs/>
          <w:sz w:val="36"/>
          <w:szCs w:val="36"/>
        </w:rPr>
        <w:t xml:space="preserve"> in writing.</w:t>
      </w:r>
    </w:p>
    <w:p w14:paraId="68AA50D1" w14:textId="6DE5165E" w:rsidR="00C14CBE" w:rsidRDefault="007D1F14" w:rsidP="00101C21">
      <w:pPr>
        <w:spacing w:after="0"/>
        <w:ind w:left="0" w:right="0" w:firstLine="0"/>
        <w:jc w:val="left"/>
      </w:pPr>
      <w:r>
        <w:rPr>
          <w:noProof/>
          <w:sz w:val="28"/>
        </w:rPr>
        <w:lastRenderedPageBreak/>
        <w:drawing>
          <wp:inline distT="0" distB="0" distL="0" distR="0" wp14:anchorId="0897FCD4" wp14:editId="6977AB12">
            <wp:extent cx="7930515" cy="5948045"/>
            <wp:effectExtent l="63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30515" cy="5948045"/>
                    </a:xfrm>
                    <a:prstGeom prst="rect">
                      <a:avLst/>
                    </a:prstGeom>
                  </pic:spPr>
                </pic:pic>
              </a:graphicData>
            </a:graphic>
          </wp:inline>
        </w:drawing>
      </w:r>
      <w:r w:rsidR="00E30CDD">
        <w:rPr>
          <w:sz w:val="28"/>
        </w:rPr>
        <w:t xml:space="preserve">  </w:t>
      </w:r>
    </w:p>
    <w:p w14:paraId="2876C54B" w14:textId="2180E2A4" w:rsidR="00C14CBE" w:rsidRDefault="00C14CBE">
      <w:pPr>
        <w:spacing w:after="0"/>
        <w:ind w:left="58" w:right="0" w:firstLine="0"/>
        <w:jc w:val="center"/>
      </w:pPr>
    </w:p>
    <w:p w14:paraId="720C7247" w14:textId="3FC8EF72" w:rsidR="00C14CBE" w:rsidRPr="00101C21" w:rsidRDefault="00E30CDD" w:rsidP="00101C21">
      <w:pPr>
        <w:spacing w:after="159"/>
        <w:ind w:left="0" w:right="10" w:firstLine="0"/>
        <w:jc w:val="center"/>
        <w:rPr>
          <w:sz w:val="44"/>
          <w:szCs w:val="44"/>
        </w:rPr>
      </w:pPr>
      <w:r w:rsidRPr="00101C21">
        <w:rPr>
          <w:b/>
          <w:sz w:val="44"/>
          <w:szCs w:val="44"/>
        </w:rPr>
        <w:lastRenderedPageBreak/>
        <w:t xml:space="preserve">TELEPHONE NUMBERS </w:t>
      </w:r>
      <w:r>
        <w:rPr>
          <w:sz w:val="36"/>
        </w:rPr>
        <w:t xml:space="preserve"> </w:t>
      </w:r>
    </w:p>
    <w:p w14:paraId="1F50B9BC" w14:textId="307905F3" w:rsidR="00CE06D1" w:rsidRDefault="0071532B">
      <w:pPr>
        <w:pStyle w:val="Heading1"/>
        <w:ind w:left="-5"/>
      </w:pPr>
      <w:r>
        <w:t xml:space="preserve">EMERGENCY </w:t>
      </w:r>
      <w:r>
        <w:tab/>
      </w:r>
      <w:r w:rsidR="00E30CDD">
        <w:t xml:space="preserve"> </w:t>
      </w:r>
      <w:r w:rsidR="00E30CDD">
        <w:tab/>
        <w:t xml:space="preserve"> </w:t>
      </w:r>
      <w:r w:rsidR="00E30CDD">
        <w:tab/>
        <w:t xml:space="preserve"> </w:t>
      </w:r>
      <w:r w:rsidR="00E30CDD">
        <w:tab/>
        <w:t xml:space="preserve"> </w:t>
      </w:r>
      <w:r w:rsidR="00E30CDD">
        <w:tab/>
        <w:t xml:space="preserve"> </w:t>
      </w:r>
      <w:proofErr w:type="gramStart"/>
      <w:r w:rsidR="00E30CDD">
        <w:tab/>
      </w:r>
      <w:r w:rsidR="00CE06D1">
        <w:t xml:space="preserve"> </w:t>
      </w:r>
      <w:r w:rsidR="00160107">
        <w:t xml:space="preserve"> </w:t>
      </w:r>
      <w:r w:rsidR="00195EA5">
        <w:tab/>
      </w:r>
      <w:proofErr w:type="gramEnd"/>
      <w:r w:rsidR="00E30CDD">
        <w:t>9  1 1</w:t>
      </w:r>
    </w:p>
    <w:p w14:paraId="6F223F95" w14:textId="2DE5F892" w:rsidR="000D6AA4" w:rsidRPr="000D6AA4" w:rsidRDefault="000D6AA4" w:rsidP="000D6AA4">
      <w:pPr>
        <w:rPr>
          <w:sz w:val="36"/>
          <w:szCs w:val="36"/>
        </w:rPr>
      </w:pPr>
      <w:r w:rsidRPr="000D6AA4">
        <w:rPr>
          <w:sz w:val="36"/>
          <w:szCs w:val="36"/>
        </w:rPr>
        <w:t>COUNTY NON-EMERGENCY HELP</w:t>
      </w:r>
      <w:r>
        <w:rPr>
          <w:sz w:val="36"/>
          <w:szCs w:val="36"/>
        </w:rPr>
        <w:t xml:space="preserve">             </w:t>
      </w:r>
      <w:r w:rsidR="00195EA5">
        <w:rPr>
          <w:sz w:val="36"/>
          <w:szCs w:val="36"/>
        </w:rPr>
        <w:tab/>
      </w:r>
      <w:r>
        <w:rPr>
          <w:sz w:val="36"/>
          <w:szCs w:val="36"/>
        </w:rPr>
        <w:t xml:space="preserve">3 </w:t>
      </w:r>
      <w:proofErr w:type="gramStart"/>
      <w:r>
        <w:rPr>
          <w:sz w:val="36"/>
          <w:szCs w:val="36"/>
        </w:rPr>
        <w:t>1  1</w:t>
      </w:r>
      <w:proofErr w:type="gramEnd"/>
    </w:p>
    <w:p w14:paraId="3C70D2FA" w14:textId="6A7DC2D7" w:rsidR="00CE06D1" w:rsidRDefault="00E30CDD">
      <w:pPr>
        <w:pStyle w:val="Heading1"/>
        <w:ind w:left="-5"/>
      </w:pPr>
      <w:r>
        <w:t xml:space="preserve">Gulf Breeze Management </w:t>
      </w:r>
      <w:r>
        <w:tab/>
        <w:t xml:space="preserve"> </w:t>
      </w:r>
      <w:r>
        <w:tab/>
        <w:t xml:space="preserve"> </w:t>
      </w:r>
      <w:r>
        <w:tab/>
      </w:r>
      <w:r w:rsidR="00CE06D1">
        <w:t xml:space="preserve"> </w:t>
      </w:r>
      <w:r w:rsidR="00195EA5">
        <w:tab/>
      </w:r>
      <w:r>
        <w:t>239-498-3311</w:t>
      </w:r>
    </w:p>
    <w:p w14:paraId="3F357E05" w14:textId="75A8AF15" w:rsidR="00C14CBE" w:rsidRDefault="00E30CDD" w:rsidP="00101C21">
      <w:pPr>
        <w:pStyle w:val="Heading1"/>
        <w:ind w:left="-5"/>
      </w:pPr>
      <w:r>
        <w:t xml:space="preserve">Gulf Breeze Management </w:t>
      </w:r>
      <w:proofErr w:type="gramStart"/>
      <w:r>
        <w:t xml:space="preserve">EMERGENCY  </w:t>
      </w:r>
      <w:r w:rsidR="00195EA5">
        <w:tab/>
      </w:r>
      <w:proofErr w:type="gramEnd"/>
      <w:r>
        <w:t xml:space="preserve">239-410-3734 </w:t>
      </w:r>
    </w:p>
    <w:p w14:paraId="258F90E3" w14:textId="6351B7EE" w:rsidR="00101C21" w:rsidRDefault="00E30CDD" w:rsidP="00101C21">
      <w:pPr>
        <w:spacing w:after="1" w:line="347" w:lineRule="auto"/>
        <w:ind w:left="-5" w:right="275"/>
        <w:rPr>
          <w:sz w:val="36"/>
        </w:rPr>
      </w:pPr>
      <w:r>
        <w:rPr>
          <w:sz w:val="36"/>
        </w:rPr>
        <w:t xml:space="preserve">Piper’s Pointe Office </w:t>
      </w:r>
      <w:r>
        <w:rPr>
          <w:sz w:val="36"/>
        </w:rPr>
        <w:tab/>
        <w:t xml:space="preserve"> </w:t>
      </w:r>
      <w:r>
        <w:rPr>
          <w:sz w:val="36"/>
        </w:rPr>
        <w:tab/>
        <w:t xml:space="preserve"> </w:t>
      </w:r>
      <w:r>
        <w:rPr>
          <w:sz w:val="36"/>
        </w:rPr>
        <w:tab/>
        <w:t xml:space="preserve"> </w:t>
      </w:r>
      <w:r>
        <w:rPr>
          <w:sz w:val="36"/>
        </w:rPr>
        <w:tab/>
        <w:t xml:space="preserve"> </w:t>
      </w:r>
      <w:r w:rsidR="00195EA5">
        <w:rPr>
          <w:sz w:val="36"/>
        </w:rPr>
        <w:tab/>
      </w:r>
      <w:r>
        <w:rPr>
          <w:sz w:val="36"/>
        </w:rPr>
        <w:t>239-592-0408</w:t>
      </w:r>
    </w:p>
    <w:p w14:paraId="5AAE1F04" w14:textId="510A16AD" w:rsidR="0060534D" w:rsidRDefault="00891554" w:rsidP="00101C21">
      <w:pPr>
        <w:spacing w:after="1" w:line="347" w:lineRule="auto"/>
        <w:ind w:left="-5" w:right="275"/>
        <w:rPr>
          <w:sz w:val="36"/>
        </w:rPr>
      </w:pPr>
      <w:r>
        <w:rPr>
          <w:sz w:val="36"/>
        </w:rPr>
        <w:t xml:space="preserve">Maintenance Supervisor </w:t>
      </w:r>
      <w:r>
        <w:rPr>
          <w:sz w:val="36"/>
        </w:rPr>
        <w:tab/>
      </w:r>
      <w:r>
        <w:rPr>
          <w:sz w:val="36"/>
        </w:rPr>
        <w:tab/>
      </w:r>
      <w:r>
        <w:rPr>
          <w:sz w:val="36"/>
        </w:rPr>
        <w:tab/>
        <w:t xml:space="preserve"> </w:t>
      </w:r>
      <w:r w:rsidR="00195EA5">
        <w:rPr>
          <w:sz w:val="36"/>
        </w:rPr>
        <w:tab/>
      </w:r>
      <w:r>
        <w:rPr>
          <w:sz w:val="36"/>
        </w:rPr>
        <w:t>239-784</w:t>
      </w:r>
      <w:r w:rsidR="00160107">
        <w:rPr>
          <w:sz w:val="36"/>
        </w:rPr>
        <w:t>-8360</w:t>
      </w:r>
    </w:p>
    <w:p w14:paraId="162CC616" w14:textId="4EB7E932" w:rsidR="00CE52B4" w:rsidRDefault="00CE52B4" w:rsidP="00101C21">
      <w:pPr>
        <w:spacing w:after="1" w:line="347" w:lineRule="auto"/>
        <w:ind w:left="-5" w:right="275"/>
        <w:rPr>
          <w:sz w:val="36"/>
        </w:rPr>
      </w:pPr>
    </w:p>
    <w:p w14:paraId="007A0DA4" w14:textId="2241FDDC" w:rsidR="00CE52B4" w:rsidRDefault="00CE52B4" w:rsidP="00CE52B4">
      <w:pPr>
        <w:spacing w:after="1" w:line="347" w:lineRule="auto"/>
        <w:ind w:left="-5" w:right="275"/>
        <w:jc w:val="center"/>
        <w:rPr>
          <w:b/>
          <w:bCs/>
          <w:sz w:val="36"/>
        </w:rPr>
      </w:pPr>
      <w:r w:rsidRPr="00CE52B4">
        <w:rPr>
          <w:b/>
          <w:bCs/>
          <w:sz w:val="36"/>
        </w:rPr>
        <w:t>WEBSITE</w:t>
      </w:r>
    </w:p>
    <w:p w14:paraId="58B49F56" w14:textId="79C1F0E2" w:rsidR="00CE52B4" w:rsidRPr="00CE52B4" w:rsidRDefault="00CE52B4" w:rsidP="00CE52B4">
      <w:pPr>
        <w:spacing w:after="1" w:line="347" w:lineRule="auto"/>
        <w:ind w:left="-5" w:right="275"/>
        <w:jc w:val="center"/>
        <w:rPr>
          <w:sz w:val="36"/>
        </w:rPr>
      </w:pPr>
      <w:r w:rsidRPr="00CE52B4">
        <w:rPr>
          <w:sz w:val="36"/>
        </w:rPr>
        <w:t>www.piperspointecondo.com</w:t>
      </w:r>
    </w:p>
    <w:p w14:paraId="33FED55C" w14:textId="77777777" w:rsidR="00101C21" w:rsidRDefault="00101C21" w:rsidP="00101C21">
      <w:pPr>
        <w:spacing w:after="1" w:line="347" w:lineRule="auto"/>
        <w:ind w:left="-5" w:right="275"/>
        <w:rPr>
          <w:sz w:val="36"/>
        </w:rPr>
      </w:pPr>
      <w:r>
        <w:rPr>
          <w:sz w:val="36"/>
        </w:rPr>
        <w:t xml:space="preserve">                 </w:t>
      </w:r>
      <w:r w:rsidR="009044C3">
        <w:rPr>
          <w:sz w:val="36"/>
        </w:rPr>
        <w:t xml:space="preserve">         </w:t>
      </w:r>
    </w:p>
    <w:p w14:paraId="02306E1F" w14:textId="524BF892" w:rsidR="00C14CBE" w:rsidRDefault="00E30CDD" w:rsidP="00101C21">
      <w:pPr>
        <w:spacing w:after="1" w:line="347" w:lineRule="auto"/>
        <w:ind w:left="-5" w:right="275"/>
        <w:jc w:val="center"/>
        <w:rPr>
          <w:b/>
          <w:bCs/>
          <w:sz w:val="36"/>
        </w:rPr>
      </w:pPr>
      <w:r w:rsidRPr="009044C3">
        <w:rPr>
          <w:b/>
          <w:bCs/>
          <w:sz w:val="36"/>
        </w:rPr>
        <w:t>MY PHONE NUMBERS</w:t>
      </w:r>
    </w:p>
    <w:p w14:paraId="35978B5E" w14:textId="4D429877" w:rsidR="00C057CA" w:rsidRDefault="00C057CA" w:rsidP="00101C21">
      <w:pPr>
        <w:spacing w:after="1" w:line="347" w:lineRule="auto"/>
        <w:ind w:left="-5" w:right="275"/>
        <w:jc w:val="center"/>
        <w:rPr>
          <w:b/>
          <w:bCs/>
          <w:sz w:val="36"/>
        </w:rPr>
      </w:pPr>
      <w:r>
        <w:t>____________________</w:t>
      </w:r>
      <w:r w:rsidR="00245396">
        <w:t>____________________________</w:t>
      </w:r>
      <w:r>
        <w:t>________________________________ __________________________________</w:t>
      </w:r>
      <w:r w:rsidR="00245396">
        <w:t>___________________</w:t>
      </w:r>
      <w:r>
        <w:t>__________________ _______</w:t>
      </w:r>
      <w:r w:rsidR="00245396">
        <w:t>________________________</w:t>
      </w:r>
      <w:r>
        <w:t>_____________________________________________ ___________________</w:t>
      </w:r>
      <w:r w:rsidR="00245396">
        <w:t>________________________</w:t>
      </w:r>
      <w:r>
        <w:t>_________________________________ _______________________________</w:t>
      </w:r>
      <w:r w:rsidR="00245396">
        <w:t>________________________</w:t>
      </w:r>
      <w:r>
        <w:t>_____________________</w:t>
      </w:r>
    </w:p>
    <w:p w14:paraId="1DEB5344" w14:textId="46076551" w:rsidR="00C057CA" w:rsidRDefault="00245396" w:rsidP="00101C21">
      <w:pPr>
        <w:spacing w:after="1" w:line="347" w:lineRule="auto"/>
        <w:ind w:left="-5" w:right="275"/>
        <w:jc w:val="center"/>
      </w:pPr>
      <w:r>
        <w:t>____________________________________________________________________________ _______________________</w:t>
      </w:r>
      <w:r w:rsidR="00446D7B">
        <w:t>______________________</w:t>
      </w:r>
      <w:r>
        <w:t>____________________________________________________ __________________________________</w:t>
      </w:r>
      <w:r w:rsidR="00446D7B">
        <w:t>__</w:t>
      </w:r>
      <w:r>
        <w:t>__________________ _________________________________</w:t>
      </w:r>
      <w:r w:rsidR="00446D7B">
        <w:t>________________________</w:t>
      </w:r>
      <w:r>
        <w:t>___________________</w:t>
      </w:r>
    </w:p>
    <w:p w14:paraId="4DF780D5" w14:textId="08551E24" w:rsidR="00101C21" w:rsidRPr="00AC7A8E" w:rsidRDefault="00245396" w:rsidP="00AC7A8E">
      <w:pPr>
        <w:spacing w:after="1" w:line="347" w:lineRule="auto"/>
        <w:ind w:left="-5" w:right="275"/>
        <w:jc w:val="center"/>
        <w:rPr>
          <w:b/>
          <w:bCs/>
        </w:rPr>
      </w:pPr>
      <w:r>
        <w:t>____________</w:t>
      </w:r>
      <w:r w:rsidR="00446D7B">
        <w:t>____________________________</w:t>
      </w:r>
      <w:r>
        <w:t>________________________________________ __________________________</w:t>
      </w:r>
      <w:r w:rsidR="00446D7B">
        <w:t>___________________</w:t>
      </w:r>
      <w:r>
        <w:t>__________________________ ______________________________________</w:t>
      </w:r>
      <w:r w:rsidR="00446D7B">
        <w:t>________________________</w:t>
      </w:r>
      <w:r>
        <w:t>______________ __________________________________________________</w:t>
      </w:r>
      <w:r w:rsidR="00446D7B">
        <w:t>________________________</w:t>
      </w:r>
      <w:r>
        <w:t>__ ____________________________________________________</w:t>
      </w:r>
      <w:r w:rsidR="00446D7B">
        <w:t>_______________________</w:t>
      </w:r>
    </w:p>
    <w:p w14:paraId="6A1D50E9" w14:textId="79B5C946" w:rsidR="00C14CBE" w:rsidRDefault="00E30CDD">
      <w:pPr>
        <w:pStyle w:val="Heading2"/>
        <w:spacing w:after="84"/>
        <w:ind w:left="1080" w:right="1079"/>
      </w:pPr>
      <w:r>
        <w:lastRenderedPageBreak/>
        <w:t xml:space="preserve">INTRODUCTION </w:t>
      </w:r>
    </w:p>
    <w:p w14:paraId="29ACE1E0" w14:textId="338A1528" w:rsidR="001078D8" w:rsidRPr="00C92F31" w:rsidRDefault="001078D8" w:rsidP="001078D8">
      <w:pPr>
        <w:pStyle w:val="p1"/>
        <w:spacing w:before="0" w:beforeAutospacing="0" w:after="0" w:afterAutospacing="0"/>
        <w:rPr>
          <w:rFonts w:ascii="Arial Black" w:hAnsi="Arial Black"/>
          <w:sz w:val="24"/>
          <w:szCs w:val="24"/>
        </w:rPr>
      </w:pPr>
      <w:r w:rsidRPr="00C92F31">
        <w:rPr>
          <w:rStyle w:val="s2"/>
          <w:rFonts w:ascii="Arial Black" w:hAnsi="Arial Black"/>
          <w:sz w:val="24"/>
          <w:szCs w:val="24"/>
        </w:rPr>
        <w:t xml:space="preserve">It is </w:t>
      </w:r>
      <w:r w:rsidRPr="00C92F31">
        <w:rPr>
          <w:rStyle w:val="s2"/>
          <w:rFonts w:ascii="Arial Black" w:hAnsi="Arial Black"/>
          <w:b/>
          <w:bCs/>
          <w:sz w:val="24"/>
          <w:szCs w:val="24"/>
        </w:rPr>
        <w:t>required</w:t>
      </w:r>
      <w:r w:rsidRPr="00C92F31">
        <w:rPr>
          <w:rStyle w:val="s2"/>
          <w:rFonts w:ascii="Arial Black" w:hAnsi="Arial Black"/>
          <w:sz w:val="24"/>
          <w:szCs w:val="24"/>
        </w:rPr>
        <w:t xml:space="preserve"> that all persons purchasing, leasing, or renewing a lease in Piper’s Pointe read this document in its entirety and acknowledge such in writing before executing any purchase or lease agreements.</w:t>
      </w:r>
    </w:p>
    <w:p w14:paraId="6862139B" w14:textId="77777777" w:rsidR="001078D8" w:rsidRPr="00153D75" w:rsidRDefault="001078D8" w:rsidP="001078D8">
      <w:pPr>
        <w:pStyle w:val="p2"/>
        <w:spacing w:before="0" w:beforeAutospacing="0" w:after="0" w:afterAutospacing="0"/>
        <w:rPr>
          <w:sz w:val="24"/>
          <w:szCs w:val="24"/>
        </w:rPr>
      </w:pPr>
    </w:p>
    <w:p w14:paraId="4143F2C5" w14:textId="73764D41" w:rsidR="00371E2E" w:rsidRPr="008B2EF7" w:rsidRDefault="00BA4111" w:rsidP="00BA4111">
      <w:pPr>
        <w:pStyle w:val="Heading2"/>
        <w:spacing w:after="84"/>
        <w:ind w:right="1079"/>
        <w:jc w:val="both"/>
        <w:rPr>
          <w:rStyle w:val="s2"/>
          <w:rFonts w:ascii="Aharoni" w:hAnsi="Aharoni" w:cs="Aharoni"/>
          <w:sz w:val="48"/>
          <w:szCs w:val="48"/>
        </w:rPr>
      </w:pPr>
      <w:r>
        <w:rPr>
          <w:rFonts w:ascii="Aharoni" w:hAnsi="Aharoni" w:cs="Aharoni"/>
          <w:sz w:val="48"/>
          <w:szCs w:val="48"/>
        </w:rPr>
        <w:t xml:space="preserve">         </w:t>
      </w:r>
      <w:r w:rsidR="00371E2E" w:rsidRPr="008B2EF7">
        <w:rPr>
          <w:rFonts w:ascii="Aharoni" w:hAnsi="Aharoni" w:cs="Aharoni" w:hint="cs"/>
          <w:sz w:val="48"/>
          <w:szCs w:val="48"/>
        </w:rPr>
        <w:t>INQUIRE BEFORE YOU ACQUIRE</w:t>
      </w:r>
    </w:p>
    <w:p w14:paraId="66C54E20" w14:textId="77777777" w:rsidR="00371E2E" w:rsidRPr="00BA4111" w:rsidRDefault="00371E2E" w:rsidP="00371E2E">
      <w:pPr>
        <w:rPr>
          <w:rFonts w:eastAsia="Times New Roman"/>
          <w:i/>
          <w:iCs/>
          <w:sz w:val="32"/>
          <w:szCs w:val="32"/>
        </w:rPr>
      </w:pPr>
      <w:r w:rsidRPr="00BA4111">
        <w:rPr>
          <w:i/>
          <w:iCs/>
          <w:sz w:val="32"/>
          <w:szCs w:val="32"/>
        </w:rPr>
        <w:t>Is condominium living right for you? Condominium living can be extremely rewarding with facilities and opportunity to promote friendly, neighborly relationships. While condominium living affords the sharing of costs for building maintenance, landscape, pools, water, etc., it also has rules and regulations established to provide the safety, welfare, and quality of life that its members have collectively come to expect. Pipers Pointe Condo Association consists of a diverse group of residents all of whom must make concessions to live in harmony with one anoth</w:t>
      </w:r>
      <w:r w:rsidRPr="00BA4111">
        <w:rPr>
          <w:i/>
          <w:iCs/>
          <w:color w:val="000000" w:themeColor="text1"/>
          <w:sz w:val="32"/>
          <w:szCs w:val="32"/>
        </w:rPr>
        <w:t>er. The condominium bylaws on file with Collier County and these abridged rules and regulations define these concessions and apply to all residents and owners including renters.</w:t>
      </w:r>
    </w:p>
    <w:p w14:paraId="3A53044E" w14:textId="77777777" w:rsidR="00371E2E" w:rsidRPr="00BA4111" w:rsidRDefault="00371E2E" w:rsidP="00371E2E">
      <w:pPr>
        <w:pStyle w:val="p2"/>
        <w:rPr>
          <w:i/>
          <w:iCs/>
          <w:color w:val="000000" w:themeColor="text1"/>
          <w:sz w:val="32"/>
          <w:szCs w:val="32"/>
        </w:rPr>
      </w:pPr>
      <w:r w:rsidRPr="00BA4111">
        <w:rPr>
          <w:i/>
          <w:iCs/>
          <w:sz w:val="32"/>
          <w:szCs w:val="32"/>
        </w:rPr>
        <w:t xml:space="preserve">New residents may come from single family homes and experience condominium living for the first time. Pipers Pointe has no yards for dogs, </w:t>
      </w:r>
      <w:r w:rsidRPr="00BA4111">
        <w:rPr>
          <w:i/>
          <w:iCs/>
          <w:color w:val="000000" w:themeColor="text1"/>
          <w:sz w:val="32"/>
          <w:szCs w:val="32"/>
        </w:rPr>
        <w:t>or driveways/garages</w:t>
      </w:r>
      <w:r w:rsidRPr="00BA4111">
        <w:rPr>
          <w:i/>
          <w:iCs/>
          <w:sz w:val="32"/>
          <w:szCs w:val="32"/>
        </w:rPr>
        <w:t xml:space="preserve"> in which to do auto maintenance, or store watercraft. Garbage must be disposed of properly. Laundry cannot be hung out to dry, there are no child-based facilities and no place to grow plants in the yard. Updates to an individual’s condominium must be approved by the Board of Directors prior </w:t>
      </w:r>
      <w:r w:rsidRPr="00BA4111">
        <w:rPr>
          <w:i/>
          <w:iCs/>
          <w:color w:val="000000" w:themeColor="text1"/>
          <w:sz w:val="32"/>
          <w:szCs w:val="32"/>
        </w:rPr>
        <w:t>to starting the project. Motor vehicles must have a condominium issued parking pass and must meet certain other criteria. There are restrictions on pets. These are typical of HOA rules for condominium associations intended to maintain a consistent set of resident expectations and property valuation. These and other topics are specifically addressed in this document.</w:t>
      </w:r>
    </w:p>
    <w:p w14:paraId="1DD906A5" w14:textId="77777777" w:rsidR="00371E2E" w:rsidRPr="00BA4111" w:rsidRDefault="00371E2E" w:rsidP="00371E2E">
      <w:pPr>
        <w:pStyle w:val="p2"/>
        <w:rPr>
          <w:i/>
          <w:iCs/>
          <w:color w:val="000000" w:themeColor="text1"/>
          <w:sz w:val="32"/>
          <w:szCs w:val="32"/>
        </w:rPr>
      </w:pPr>
      <w:r w:rsidRPr="00BA4111">
        <w:rPr>
          <w:i/>
          <w:iCs/>
          <w:color w:val="000000" w:themeColor="text1"/>
          <w:sz w:val="32"/>
          <w:szCs w:val="32"/>
        </w:rPr>
        <w:t xml:space="preserve">There are also owners who are simply investors and do not see it as a home, but as an income. They too need to understand that whether a </w:t>
      </w:r>
      <w:r w:rsidRPr="00BA4111">
        <w:rPr>
          <w:i/>
          <w:iCs/>
          <w:color w:val="000000" w:themeColor="text1"/>
          <w:sz w:val="32"/>
          <w:szCs w:val="32"/>
        </w:rPr>
        <w:lastRenderedPageBreak/>
        <w:t>resident is an owner or a renter, the standard applies that this is a considerate community that respects the quality of life and safety of one another. Renters will be held to this standard as will their property owners. </w:t>
      </w:r>
    </w:p>
    <w:p w14:paraId="29E0A768" w14:textId="77777777" w:rsidR="00371E2E" w:rsidRPr="00BA4111" w:rsidRDefault="00371E2E" w:rsidP="00371E2E">
      <w:pPr>
        <w:pStyle w:val="p2"/>
        <w:rPr>
          <w:i/>
          <w:iCs/>
          <w:color w:val="000000" w:themeColor="text1"/>
          <w:sz w:val="32"/>
          <w:szCs w:val="32"/>
        </w:rPr>
      </w:pPr>
      <w:r w:rsidRPr="00BA4111">
        <w:rPr>
          <w:i/>
          <w:iCs/>
          <w:color w:val="000000" w:themeColor="text1"/>
          <w:sz w:val="32"/>
          <w:szCs w:val="32"/>
        </w:rPr>
        <w:t xml:space="preserve">For those interested in purchasing or who have purchased and use a unit(s) at Piper’s Pointe for the sole purpose of investment as a rental unit, take note that these bylaws are taken seriously and apply to all residents whether resident owned or leased. Over the years it has become apparent that there is a growing detachment from the actual environment of Piper’s Pointe by many of these types of owners. There is also little to no regard by their tenants for the intent of the bylaws to protect the community environment expected by resident owners.   </w:t>
      </w:r>
    </w:p>
    <w:p w14:paraId="2A8314DA" w14:textId="3AB79CD4" w:rsidR="00371E2E" w:rsidRPr="00BA4111" w:rsidRDefault="00371E2E" w:rsidP="00371E2E">
      <w:pPr>
        <w:pStyle w:val="p2"/>
        <w:rPr>
          <w:i/>
          <w:iCs/>
          <w:color w:val="FF0000"/>
          <w:sz w:val="32"/>
          <w:szCs w:val="32"/>
        </w:rPr>
      </w:pPr>
      <w:r w:rsidRPr="00BA4111">
        <w:rPr>
          <w:i/>
          <w:iCs/>
          <w:color w:val="000000" w:themeColor="text1"/>
          <w:sz w:val="32"/>
          <w:szCs w:val="32"/>
        </w:rPr>
        <w:t>These are single family homes first and foremost and are not regarded as apartments with landlords who have minimal interests in the environment of his/her/its tenants.  The bylaws and these abridged rules and regulations always apply to all residents and their guests. As we see an increase of abuse of these bylaws by renters and investment owners, we must and will consider legislative action that further restricts those demographics. Potential ‘investment buyers’ and renters should seriously consider their intent before entering into a financial agreement. Note that in no way does any language in a lease agreement between a renter and an owner or owners agent supersede or diminish the bylaws set forth in the Piper’s Pointe condominium documents. Piper’s Pointe Condominium Association, Inc. will not hesitate to</w:t>
      </w:r>
      <w:r w:rsidRPr="00BA4111">
        <w:rPr>
          <w:i/>
          <w:iCs/>
          <w:color w:val="FF0000"/>
          <w:sz w:val="32"/>
          <w:szCs w:val="32"/>
        </w:rPr>
        <w:t xml:space="preserve"> </w:t>
      </w:r>
      <w:r w:rsidRPr="00BA4111">
        <w:rPr>
          <w:i/>
          <w:iCs/>
          <w:color w:val="000000" w:themeColor="text1"/>
          <w:sz w:val="32"/>
          <w:szCs w:val="32"/>
        </w:rPr>
        <w:t xml:space="preserve">initiate legal processes should any infraction occur that impedes the peace, </w:t>
      </w:r>
      <w:r w:rsidR="00E13D23" w:rsidRPr="00BA4111">
        <w:rPr>
          <w:i/>
          <w:iCs/>
          <w:color w:val="000000" w:themeColor="text1"/>
          <w:sz w:val="32"/>
          <w:szCs w:val="32"/>
        </w:rPr>
        <w:t>security,</w:t>
      </w:r>
      <w:r w:rsidRPr="00BA4111">
        <w:rPr>
          <w:i/>
          <w:iCs/>
          <w:color w:val="000000" w:themeColor="text1"/>
          <w:sz w:val="32"/>
          <w:szCs w:val="32"/>
        </w:rPr>
        <w:t xml:space="preserve"> and wellbeing of its residents and/or its community.      </w:t>
      </w:r>
    </w:p>
    <w:p w14:paraId="01C3C165" w14:textId="54979276" w:rsidR="00371E2E" w:rsidRPr="00BA4111" w:rsidRDefault="00371E2E" w:rsidP="00371E2E">
      <w:pPr>
        <w:pStyle w:val="p2"/>
        <w:rPr>
          <w:i/>
          <w:iCs/>
          <w:sz w:val="32"/>
          <w:szCs w:val="32"/>
        </w:rPr>
      </w:pPr>
      <w:r w:rsidRPr="00BA4111">
        <w:rPr>
          <w:i/>
          <w:iCs/>
          <w:sz w:val="32"/>
          <w:szCs w:val="32"/>
        </w:rPr>
        <w:t>These rules are documented in the Declaration of Condominium, referred to as the ‘condo doc</w:t>
      </w:r>
      <w:r w:rsidR="001C7CD1">
        <w:rPr>
          <w:i/>
          <w:iCs/>
          <w:sz w:val="32"/>
          <w:szCs w:val="32"/>
        </w:rPr>
        <w:t>ument</w:t>
      </w:r>
      <w:r w:rsidRPr="00BA4111">
        <w:rPr>
          <w:i/>
          <w:iCs/>
          <w:sz w:val="32"/>
          <w:szCs w:val="32"/>
        </w:rPr>
        <w:t xml:space="preserve">s’ or ‘by-laws.’ The following is an abridged version of these rules for easy reference only. This document in </w:t>
      </w:r>
      <w:r w:rsidRPr="00BA4111">
        <w:rPr>
          <w:i/>
          <w:iCs/>
          <w:sz w:val="32"/>
          <w:szCs w:val="32"/>
        </w:rPr>
        <w:lastRenderedPageBreak/>
        <w:t>no way replaces any parts of the condominium doc</w:t>
      </w:r>
      <w:r w:rsidR="00E2416E">
        <w:rPr>
          <w:i/>
          <w:iCs/>
          <w:sz w:val="32"/>
          <w:szCs w:val="32"/>
        </w:rPr>
        <w:t>ument</w:t>
      </w:r>
      <w:r w:rsidRPr="00BA4111">
        <w:rPr>
          <w:i/>
          <w:iCs/>
          <w:sz w:val="32"/>
          <w:szCs w:val="32"/>
        </w:rPr>
        <w:t>s, nor nullifies any part of the condominium doc</w:t>
      </w:r>
      <w:r w:rsidR="00BA4111">
        <w:rPr>
          <w:i/>
          <w:iCs/>
          <w:sz w:val="32"/>
          <w:szCs w:val="32"/>
        </w:rPr>
        <w:t>ument</w:t>
      </w:r>
      <w:r w:rsidRPr="00BA4111">
        <w:rPr>
          <w:i/>
          <w:iCs/>
          <w:sz w:val="32"/>
          <w:szCs w:val="32"/>
        </w:rPr>
        <w:t xml:space="preserve">s not included herein. </w:t>
      </w:r>
    </w:p>
    <w:p w14:paraId="4DDEFD22" w14:textId="77777777" w:rsidR="00371E2E" w:rsidRPr="00BA4111" w:rsidRDefault="00371E2E" w:rsidP="00371E2E">
      <w:pPr>
        <w:pStyle w:val="p2"/>
        <w:rPr>
          <w:i/>
          <w:iCs/>
          <w:sz w:val="32"/>
          <w:szCs w:val="32"/>
        </w:rPr>
      </w:pPr>
      <w:r w:rsidRPr="00BA4111">
        <w:rPr>
          <w:i/>
          <w:iCs/>
          <w:sz w:val="32"/>
          <w:szCs w:val="32"/>
        </w:rPr>
        <w:t xml:space="preserve">The declaration of condominium establishes the condominium, condominium association and condominium bylaws. The declaration for Pipers Pointe Condo Association is recorded and filed with Collier County and enforceable in accordance with Florida state statutes, chapter 718 known as The Condominium Act. These established bylaws must comply with statute 718 and require two thirds vote of all membership of the association in attendance or by proxy therefore representing the expectations of the community’s residents. The Board of Directors is charged with enforcing these rules and </w:t>
      </w:r>
      <w:r w:rsidRPr="00BA4111">
        <w:rPr>
          <w:b/>
          <w:bCs/>
          <w:i/>
          <w:iCs/>
          <w:sz w:val="32"/>
          <w:szCs w:val="32"/>
        </w:rPr>
        <w:t>are not authorized to make any exceptions</w:t>
      </w:r>
      <w:r w:rsidRPr="00BA4111">
        <w:rPr>
          <w:i/>
          <w:iCs/>
          <w:sz w:val="32"/>
          <w:szCs w:val="32"/>
        </w:rPr>
        <w:t xml:space="preserve"> to them.</w:t>
      </w:r>
    </w:p>
    <w:p w14:paraId="7EA1D917" w14:textId="0CF0FBA5" w:rsidR="00371E2E" w:rsidRPr="00BA4111" w:rsidRDefault="00371E2E" w:rsidP="00371E2E">
      <w:pPr>
        <w:pStyle w:val="p2"/>
        <w:rPr>
          <w:b/>
          <w:bCs/>
          <w:i/>
          <w:iCs/>
          <w:color w:val="FF0000"/>
          <w:sz w:val="32"/>
          <w:szCs w:val="32"/>
        </w:rPr>
      </w:pPr>
      <w:r w:rsidRPr="00BA4111">
        <w:rPr>
          <w:i/>
          <w:iCs/>
          <w:sz w:val="32"/>
          <w:szCs w:val="32"/>
        </w:rPr>
        <w:t xml:space="preserve">The rules and regulations are the basis of the association’s ability to facilitate the </w:t>
      </w:r>
      <w:r w:rsidRPr="00BA4111">
        <w:rPr>
          <w:i/>
          <w:iCs/>
          <w:color w:val="000000" w:themeColor="text1"/>
          <w:sz w:val="32"/>
          <w:szCs w:val="32"/>
        </w:rPr>
        <w:t>lifestyle, value</w:t>
      </w:r>
      <w:r w:rsidRPr="00BA4111">
        <w:rPr>
          <w:i/>
          <w:iCs/>
          <w:color w:val="FF0000"/>
          <w:sz w:val="32"/>
          <w:szCs w:val="32"/>
        </w:rPr>
        <w:t xml:space="preserve"> </w:t>
      </w:r>
      <w:r w:rsidRPr="00BA4111">
        <w:rPr>
          <w:i/>
          <w:iCs/>
          <w:color w:val="000000" w:themeColor="text1"/>
          <w:sz w:val="32"/>
          <w:szCs w:val="32"/>
        </w:rPr>
        <w:t>and safety expected by the owners. Therefore, it is critical that potential owners and renters understand these rules before committing to them. </w:t>
      </w:r>
      <w:r w:rsidRPr="00BA4111">
        <w:rPr>
          <w:b/>
          <w:bCs/>
          <w:i/>
          <w:iCs/>
          <w:color w:val="000000" w:themeColor="text1"/>
          <w:sz w:val="32"/>
          <w:szCs w:val="32"/>
        </w:rPr>
        <w:t>Some individuals may not be suited for Condo living. Owners who rent whether by agent or by self are responsible for their renters’ behaviors and regards for the condo</w:t>
      </w:r>
      <w:r w:rsidR="00E2416E">
        <w:rPr>
          <w:b/>
          <w:bCs/>
          <w:i/>
          <w:iCs/>
          <w:color w:val="000000" w:themeColor="text1"/>
          <w:sz w:val="32"/>
          <w:szCs w:val="32"/>
        </w:rPr>
        <w:t>minium</w:t>
      </w:r>
      <w:r w:rsidRPr="00BA4111">
        <w:rPr>
          <w:b/>
          <w:bCs/>
          <w:i/>
          <w:iCs/>
          <w:color w:val="000000" w:themeColor="text1"/>
          <w:sz w:val="32"/>
          <w:szCs w:val="32"/>
        </w:rPr>
        <w:t xml:space="preserve"> bylaws and rules and regulations. It is not the ‘wild west’ and may not be for everyone.</w:t>
      </w:r>
      <w:r w:rsidRPr="00BA4111">
        <w:rPr>
          <w:b/>
          <w:bCs/>
          <w:i/>
          <w:iCs/>
          <w:color w:val="FF0000"/>
          <w:sz w:val="32"/>
          <w:szCs w:val="32"/>
        </w:rPr>
        <w:t> </w:t>
      </w:r>
    </w:p>
    <w:p w14:paraId="63F11849" w14:textId="4A9B4E35" w:rsidR="00C14CBE" w:rsidRPr="008D51C7" w:rsidRDefault="00E30CDD" w:rsidP="00222AB3">
      <w:pPr>
        <w:pStyle w:val="Heading2"/>
        <w:spacing w:after="84" w:line="260" w:lineRule="auto"/>
        <w:ind w:left="-5" w:right="32"/>
        <w:rPr>
          <w:rFonts w:ascii="Arial" w:hAnsi="Arial" w:cs="Arial"/>
          <w:sz w:val="36"/>
          <w:szCs w:val="36"/>
        </w:rPr>
      </w:pPr>
      <w:r w:rsidRPr="008D51C7">
        <w:rPr>
          <w:rFonts w:ascii="Arial" w:hAnsi="Arial" w:cs="Arial"/>
          <w:sz w:val="36"/>
          <w:szCs w:val="36"/>
        </w:rPr>
        <w:t>COMMUNITY BASICS</w:t>
      </w:r>
    </w:p>
    <w:p w14:paraId="333D9F5B" w14:textId="38DCEFC5" w:rsidR="00C14CBE" w:rsidRPr="007B4FA9" w:rsidRDefault="00241FB9">
      <w:pPr>
        <w:spacing w:after="236"/>
        <w:ind w:right="2"/>
        <w:rPr>
          <w:rFonts w:ascii="Arial" w:hAnsi="Arial" w:cs="Arial"/>
          <w:sz w:val="32"/>
          <w:szCs w:val="32"/>
        </w:rPr>
      </w:pPr>
      <w:r w:rsidRPr="007B4FA9">
        <w:rPr>
          <w:rFonts w:ascii="Arial" w:hAnsi="Arial" w:cs="Arial"/>
          <w:sz w:val="32"/>
          <w:szCs w:val="32"/>
        </w:rPr>
        <w:t>Most</w:t>
      </w:r>
      <w:r w:rsidR="00E30CDD" w:rsidRPr="007B4FA9">
        <w:rPr>
          <w:rFonts w:ascii="Arial" w:hAnsi="Arial" w:cs="Arial"/>
          <w:sz w:val="32"/>
          <w:szCs w:val="32"/>
        </w:rPr>
        <w:t xml:space="preserve"> properties in the Naples area fall under a Homeowners Association (for single family homes), a condominium association (for </w:t>
      </w:r>
      <w:r w:rsidR="000F5969" w:rsidRPr="007B4FA9">
        <w:rPr>
          <w:rFonts w:ascii="Arial" w:hAnsi="Arial" w:cs="Arial"/>
          <w:sz w:val="32"/>
          <w:szCs w:val="32"/>
        </w:rPr>
        <w:t>condominiums</w:t>
      </w:r>
      <w:r w:rsidR="00E30CDD" w:rsidRPr="007B4FA9">
        <w:rPr>
          <w:rFonts w:ascii="Arial" w:hAnsi="Arial" w:cs="Arial"/>
          <w:sz w:val="32"/>
          <w:szCs w:val="32"/>
        </w:rPr>
        <w:t>) or both</w:t>
      </w:r>
      <w:r w:rsidR="00286B3F" w:rsidRPr="007B4FA9">
        <w:rPr>
          <w:rFonts w:ascii="Arial" w:hAnsi="Arial" w:cs="Arial"/>
          <w:sz w:val="32"/>
          <w:szCs w:val="32"/>
        </w:rPr>
        <w:t xml:space="preserve">. </w:t>
      </w:r>
      <w:r w:rsidR="00E30CDD" w:rsidRPr="007B4FA9">
        <w:rPr>
          <w:rFonts w:ascii="Arial" w:hAnsi="Arial" w:cs="Arial"/>
          <w:sz w:val="32"/>
          <w:szCs w:val="32"/>
        </w:rPr>
        <w:t xml:space="preserve">These associations are legal entities controlled by owners that govern the properties in accordance with the condominium documents, </w:t>
      </w:r>
      <w:r w:rsidR="003E685F" w:rsidRPr="007B4FA9">
        <w:rPr>
          <w:rFonts w:ascii="Arial" w:hAnsi="Arial" w:cs="Arial"/>
          <w:sz w:val="32"/>
          <w:szCs w:val="32"/>
        </w:rPr>
        <w:t>By-Laws,</w:t>
      </w:r>
      <w:r w:rsidR="00E30CDD" w:rsidRPr="007B4FA9">
        <w:rPr>
          <w:rFonts w:ascii="Arial" w:hAnsi="Arial" w:cs="Arial"/>
          <w:sz w:val="32"/>
          <w:szCs w:val="32"/>
        </w:rPr>
        <w:t xml:space="preserve"> and established policies</w:t>
      </w:r>
      <w:r w:rsidR="00286B3F" w:rsidRPr="007B4FA9">
        <w:rPr>
          <w:rFonts w:ascii="Arial" w:hAnsi="Arial" w:cs="Arial"/>
          <w:sz w:val="32"/>
          <w:szCs w:val="32"/>
        </w:rPr>
        <w:t xml:space="preserve">. </w:t>
      </w:r>
      <w:r w:rsidR="00E30CDD" w:rsidRPr="007B4FA9">
        <w:rPr>
          <w:rFonts w:ascii="Arial" w:hAnsi="Arial" w:cs="Arial"/>
          <w:sz w:val="32"/>
          <w:szCs w:val="32"/>
        </w:rPr>
        <w:t xml:space="preserve">Each association sets its own </w:t>
      </w:r>
      <w:r w:rsidRPr="007B4FA9">
        <w:rPr>
          <w:rFonts w:ascii="Arial" w:hAnsi="Arial" w:cs="Arial"/>
          <w:sz w:val="32"/>
          <w:szCs w:val="32"/>
        </w:rPr>
        <w:t>rules,</w:t>
      </w:r>
      <w:r w:rsidR="00E30CDD" w:rsidRPr="007B4FA9">
        <w:rPr>
          <w:rFonts w:ascii="Arial" w:hAnsi="Arial" w:cs="Arial"/>
          <w:sz w:val="32"/>
          <w:szCs w:val="32"/>
        </w:rPr>
        <w:t xml:space="preserve"> and many associations have restrictions on renting, number and size of pets, types of vehicles allowed, outside building appearance and much more.</w:t>
      </w:r>
      <w:r w:rsidRPr="007B4FA9">
        <w:rPr>
          <w:rFonts w:ascii="Arial" w:hAnsi="Arial" w:cs="Arial"/>
          <w:sz w:val="32"/>
          <w:szCs w:val="32"/>
        </w:rPr>
        <w:t xml:space="preserve"> </w:t>
      </w:r>
      <w:r w:rsidR="00E30CDD" w:rsidRPr="007B4FA9">
        <w:rPr>
          <w:rFonts w:ascii="Arial" w:hAnsi="Arial" w:cs="Arial"/>
          <w:sz w:val="32"/>
          <w:szCs w:val="32"/>
        </w:rPr>
        <w:t xml:space="preserve">Florida Statute, Chapter 718 governs condominiums and is known as the </w:t>
      </w:r>
      <w:r w:rsidR="00E30CDD" w:rsidRPr="007B4FA9">
        <w:rPr>
          <w:rFonts w:ascii="Arial" w:hAnsi="Arial" w:cs="Arial"/>
          <w:sz w:val="32"/>
          <w:szCs w:val="32"/>
        </w:rPr>
        <w:lastRenderedPageBreak/>
        <w:t>Condominium Act</w:t>
      </w:r>
      <w:r w:rsidR="007973E1">
        <w:rPr>
          <w:rFonts w:ascii="Arial" w:hAnsi="Arial" w:cs="Arial"/>
          <w:sz w:val="32"/>
          <w:szCs w:val="32"/>
        </w:rPr>
        <w:t xml:space="preserve"> and the statute that </w:t>
      </w:r>
      <w:r w:rsidR="00496FFB">
        <w:rPr>
          <w:rFonts w:ascii="Arial" w:hAnsi="Arial" w:cs="Arial"/>
          <w:sz w:val="32"/>
          <w:szCs w:val="32"/>
        </w:rPr>
        <w:t xml:space="preserve">exclusively </w:t>
      </w:r>
      <w:r w:rsidR="007973E1">
        <w:rPr>
          <w:rFonts w:ascii="Arial" w:hAnsi="Arial" w:cs="Arial"/>
          <w:sz w:val="32"/>
          <w:szCs w:val="32"/>
        </w:rPr>
        <w:t>governs Piper’s Pointe</w:t>
      </w:r>
      <w:r w:rsidR="00E30CDD" w:rsidRPr="007B4FA9">
        <w:rPr>
          <w:rFonts w:ascii="Arial" w:hAnsi="Arial" w:cs="Arial"/>
          <w:sz w:val="32"/>
          <w:szCs w:val="32"/>
        </w:rPr>
        <w:t>.</w:t>
      </w:r>
      <w:r w:rsidR="003F4238">
        <w:rPr>
          <w:rFonts w:ascii="Arial" w:hAnsi="Arial" w:cs="Arial"/>
          <w:sz w:val="32"/>
          <w:szCs w:val="32"/>
        </w:rPr>
        <w:t xml:space="preserve">  </w:t>
      </w:r>
      <w:r w:rsidR="001813C5">
        <w:rPr>
          <w:rFonts w:ascii="Arial" w:hAnsi="Arial" w:cs="Arial"/>
          <w:sz w:val="32"/>
          <w:szCs w:val="32"/>
        </w:rPr>
        <w:t xml:space="preserve">  </w:t>
      </w:r>
    </w:p>
    <w:p w14:paraId="5E17430B" w14:textId="6CB74881" w:rsidR="00C14CBE" w:rsidRPr="008D51C7" w:rsidRDefault="00E30CDD" w:rsidP="008D51C7">
      <w:pPr>
        <w:pStyle w:val="Heading2"/>
        <w:spacing w:after="84" w:line="260" w:lineRule="auto"/>
        <w:ind w:left="-5" w:right="32"/>
        <w:rPr>
          <w:rFonts w:ascii="Arial" w:hAnsi="Arial" w:cs="Arial"/>
          <w:sz w:val="36"/>
          <w:szCs w:val="36"/>
        </w:rPr>
      </w:pPr>
      <w:r w:rsidRPr="008D51C7">
        <w:rPr>
          <w:rFonts w:ascii="Arial" w:hAnsi="Arial" w:cs="Arial"/>
          <w:sz w:val="36"/>
          <w:szCs w:val="36"/>
        </w:rPr>
        <w:t>RULES SUMMARY</w:t>
      </w:r>
    </w:p>
    <w:p w14:paraId="3D73E6CC" w14:textId="7FCCADC7" w:rsidR="00C14CBE" w:rsidRPr="00666CB2" w:rsidRDefault="00E30CDD">
      <w:pPr>
        <w:spacing w:after="239"/>
        <w:ind w:right="2"/>
        <w:rPr>
          <w:rFonts w:ascii="Arial" w:hAnsi="Arial" w:cs="Arial"/>
          <w:sz w:val="32"/>
          <w:szCs w:val="32"/>
        </w:rPr>
      </w:pPr>
      <w:r w:rsidRPr="00666CB2">
        <w:rPr>
          <w:rFonts w:ascii="Arial" w:hAnsi="Arial" w:cs="Arial"/>
          <w:sz w:val="32"/>
          <w:szCs w:val="32"/>
        </w:rPr>
        <w:t xml:space="preserve">These rules are all contained in the </w:t>
      </w:r>
      <w:r w:rsidR="000F5969" w:rsidRPr="00666CB2">
        <w:rPr>
          <w:rFonts w:ascii="Arial" w:hAnsi="Arial" w:cs="Arial"/>
          <w:sz w:val="32"/>
          <w:szCs w:val="32"/>
        </w:rPr>
        <w:t>condominium</w:t>
      </w:r>
      <w:r w:rsidRPr="00666CB2">
        <w:rPr>
          <w:rFonts w:ascii="Arial" w:hAnsi="Arial" w:cs="Arial"/>
          <w:sz w:val="32"/>
          <w:szCs w:val="32"/>
        </w:rPr>
        <w:t xml:space="preserve"> documents and the minutes of the meetings of the Association </w:t>
      </w:r>
      <w:r w:rsidR="00241FB9" w:rsidRPr="00666CB2">
        <w:rPr>
          <w:rFonts w:ascii="Arial" w:hAnsi="Arial" w:cs="Arial"/>
          <w:sz w:val="32"/>
          <w:szCs w:val="32"/>
        </w:rPr>
        <w:t>after</w:t>
      </w:r>
      <w:r w:rsidRPr="00666CB2">
        <w:rPr>
          <w:rFonts w:ascii="Arial" w:hAnsi="Arial" w:cs="Arial"/>
          <w:sz w:val="32"/>
          <w:szCs w:val="32"/>
        </w:rPr>
        <w:t xml:space="preserve"> the last</w:t>
      </w:r>
      <w:r w:rsidR="00CD145B" w:rsidRPr="00666CB2">
        <w:rPr>
          <w:rFonts w:ascii="Arial" w:hAnsi="Arial" w:cs="Arial"/>
          <w:sz w:val="32"/>
          <w:szCs w:val="32"/>
        </w:rPr>
        <w:t xml:space="preserve"> </w:t>
      </w:r>
      <w:r w:rsidRPr="00666CB2">
        <w:rPr>
          <w:rFonts w:ascii="Arial" w:hAnsi="Arial" w:cs="Arial"/>
          <w:sz w:val="32"/>
          <w:szCs w:val="32"/>
        </w:rPr>
        <w:t xml:space="preserve">abridged publication of the </w:t>
      </w:r>
      <w:r w:rsidR="000F5969" w:rsidRPr="00666CB2">
        <w:rPr>
          <w:rFonts w:ascii="Arial" w:hAnsi="Arial" w:cs="Arial"/>
          <w:sz w:val="32"/>
          <w:szCs w:val="32"/>
        </w:rPr>
        <w:t>condominium</w:t>
      </w:r>
      <w:r w:rsidRPr="00666CB2">
        <w:rPr>
          <w:rFonts w:ascii="Arial" w:hAnsi="Arial" w:cs="Arial"/>
          <w:sz w:val="32"/>
          <w:szCs w:val="32"/>
        </w:rPr>
        <w:t xml:space="preserve"> documents</w:t>
      </w:r>
      <w:r w:rsidR="00286B3F" w:rsidRPr="00666CB2">
        <w:rPr>
          <w:rFonts w:ascii="Arial" w:hAnsi="Arial" w:cs="Arial"/>
          <w:sz w:val="32"/>
          <w:szCs w:val="32"/>
        </w:rPr>
        <w:t xml:space="preserve">. </w:t>
      </w:r>
      <w:r w:rsidRPr="00666CB2">
        <w:rPr>
          <w:rFonts w:ascii="Arial" w:hAnsi="Arial" w:cs="Arial"/>
          <w:sz w:val="32"/>
          <w:szCs w:val="32"/>
        </w:rPr>
        <w:t xml:space="preserve">Your cooperation and observance of these rules is respectfully </w:t>
      </w:r>
      <w:r w:rsidR="009044C3" w:rsidRPr="00666CB2">
        <w:rPr>
          <w:rFonts w:ascii="Arial" w:hAnsi="Arial" w:cs="Arial"/>
          <w:sz w:val="32"/>
          <w:szCs w:val="32"/>
        </w:rPr>
        <w:t>mandated</w:t>
      </w:r>
      <w:r w:rsidRPr="00666CB2">
        <w:rPr>
          <w:rFonts w:ascii="Arial" w:hAnsi="Arial" w:cs="Arial"/>
          <w:sz w:val="32"/>
          <w:szCs w:val="32"/>
        </w:rPr>
        <w:t xml:space="preserve">. </w:t>
      </w:r>
    </w:p>
    <w:p w14:paraId="66FD7E9C" w14:textId="7A32885D" w:rsidR="00404DAC" w:rsidRDefault="00E30CDD" w:rsidP="00404DAC">
      <w:pPr>
        <w:pStyle w:val="Heading2"/>
        <w:spacing w:line="260" w:lineRule="auto"/>
        <w:ind w:left="730" w:right="32"/>
        <w:jc w:val="left"/>
        <w:rPr>
          <w:rFonts w:ascii="Arial" w:hAnsi="Arial" w:cs="Arial"/>
          <w:szCs w:val="32"/>
        </w:rPr>
      </w:pPr>
      <w:r w:rsidRPr="00666CB2">
        <w:rPr>
          <w:rFonts w:ascii="Arial" w:hAnsi="Arial" w:cs="Arial"/>
          <w:szCs w:val="32"/>
        </w:rPr>
        <w:t xml:space="preserve">Authority </w:t>
      </w:r>
    </w:p>
    <w:p w14:paraId="08B05536" w14:textId="77777777" w:rsidR="00404DAC" w:rsidRPr="00404DAC" w:rsidRDefault="00404DAC" w:rsidP="00404DAC"/>
    <w:p w14:paraId="53A4539C" w14:textId="34A4DCF5" w:rsidR="00C14CBE" w:rsidRPr="00666CB2" w:rsidRDefault="00E30CDD">
      <w:pPr>
        <w:spacing w:after="1"/>
        <w:ind w:left="715" w:right="2"/>
        <w:rPr>
          <w:rFonts w:ascii="Arial" w:hAnsi="Arial" w:cs="Arial"/>
          <w:sz w:val="32"/>
          <w:szCs w:val="32"/>
        </w:rPr>
      </w:pPr>
      <w:r w:rsidRPr="00666CB2">
        <w:rPr>
          <w:rFonts w:ascii="Arial" w:hAnsi="Arial" w:cs="Arial"/>
          <w:sz w:val="32"/>
          <w:szCs w:val="32"/>
        </w:rPr>
        <w:t xml:space="preserve">The rules and regulations shall apply to all property owners, their residents, family members, tenants, occupants, agents, visitors, </w:t>
      </w:r>
      <w:r w:rsidR="003E685F" w:rsidRPr="00666CB2">
        <w:rPr>
          <w:rFonts w:ascii="Arial" w:hAnsi="Arial" w:cs="Arial"/>
          <w:sz w:val="32"/>
          <w:szCs w:val="32"/>
        </w:rPr>
        <w:t>employees,</w:t>
      </w:r>
      <w:r w:rsidRPr="00666CB2">
        <w:rPr>
          <w:rFonts w:ascii="Arial" w:hAnsi="Arial" w:cs="Arial"/>
          <w:sz w:val="32"/>
          <w:szCs w:val="32"/>
        </w:rPr>
        <w:t xml:space="preserve"> and guests</w:t>
      </w:r>
      <w:r w:rsidR="00286B3F" w:rsidRPr="00666CB2">
        <w:rPr>
          <w:rFonts w:ascii="Arial" w:hAnsi="Arial" w:cs="Arial"/>
          <w:sz w:val="32"/>
          <w:szCs w:val="32"/>
        </w:rPr>
        <w:t xml:space="preserve">. </w:t>
      </w:r>
      <w:r w:rsidRPr="00666CB2">
        <w:rPr>
          <w:rFonts w:ascii="Arial" w:hAnsi="Arial" w:cs="Arial"/>
          <w:sz w:val="32"/>
          <w:szCs w:val="32"/>
        </w:rPr>
        <w:t xml:space="preserve">Florida Law (Chapter 718) </w:t>
      </w:r>
      <w:r w:rsidR="00474340" w:rsidRPr="00666CB2">
        <w:rPr>
          <w:rFonts w:ascii="Arial" w:hAnsi="Arial" w:cs="Arial"/>
          <w:sz w:val="32"/>
          <w:szCs w:val="32"/>
        </w:rPr>
        <w:t>mandates</w:t>
      </w:r>
      <w:r w:rsidRPr="00666CB2">
        <w:rPr>
          <w:rFonts w:ascii="Arial" w:hAnsi="Arial" w:cs="Arial"/>
          <w:sz w:val="32"/>
          <w:szCs w:val="32"/>
        </w:rPr>
        <w:t xml:space="preserve"> that each owner of a condominium is given a set of condominium documents</w:t>
      </w:r>
      <w:r w:rsidR="00286B3F" w:rsidRPr="00666CB2">
        <w:rPr>
          <w:rFonts w:ascii="Arial" w:hAnsi="Arial" w:cs="Arial"/>
          <w:sz w:val="32"/>
          <w:szCs w:val="32"/>
        </w:rPr>
        <w:t xml:space="preserve">. </w:t>
      </w:r>
      <w:r w:rsidRPr="00666CB2">
        <w:rPr>
          <w:rFonts w:ascii="Arial" w:hAnsi="Arial" w:cs="Arial"/>
          <w:sz w:val="32"/>
          <w:szCs w:val="32"/>
        </w:rPr>
        <w:t xml:space="preserve">As an owner, you should have received a set of these documents at the closing of your </w:t>
      </w:r>
      <w:r w:rsidR="00626426">
        <w:rPr>
          <w:rFonts w:ascii="Arial" w:hAnsi="Arial" w:cs="Arial"/>
          <w:sz w:val="32"/>
          <w:szCs w:val="32"/>
        </w:rPr>
        <w:t xml:space="preserve">purchase of the </w:t>
      </w:r>
      <w:r w:rsidRPr="00666CB2">
        <w:rPr>
          <w:rFonts w:ascii="Arial" w:hAnsi="Arial" w:cs="Arial"/>
          <w:sz w:val="32"/>
          <w:szCs w:val="32"/>
        </w:rPr>
        <w:t>unit, and you are required by law to provide any subsequent purchaser of your unit with a set of these documents</w:t>
      </w:r>
      <w:r w:rsidR="00286B3F" w:rsidRPr="00666CB2">
        <w:rPr>
          <w:rFonts w:ascii="Arial" w:hAnsi="Arial" w:cs="Arial"/>
          <w:sz w:val="32"/>
          <w:szCs w:val="32"/>
        </w:rPr>
        <w:t xml:space="preserve">. </w:t>
      </w:r>
      <w:r w:rsidRPr="00666CB2">
        <w:rPr>
          <w:rFonts w:ascii="Arial" w:hAnsi="Arial" w:cs="Arial"/>
          <w:sz w:val="32"/>
          <w:szCs w:val="32"/>
        </w:rPr>
        <w:t xml:space="preserve">Copies are available from the Management Company, for a fee. </w:t>
      </w:r>
    </w:p>
    <w:p w14:paraId="622858F8" w14:textId="77777777" w:rsidR="00C14CBE" w:rsidRPr="00666CB2" w:rsidRDefault="00E30CDD">
      <w:pPr>
        <w:spacing w:after="0"/>
        <w:ind w:left="720" w:right="0" w:firstLine="0"/>
        <w:jc w:val="left"/>
        <w:rPr>
          <w:rFonts w:ascii="Arial" w:hAnsi="Arial" w:cs="Arial"/>
          <w:sz w:val="32"/>
          <w:szCs w:val="32"/>
        </w:rPr>
      </w:pPr>
      <w:r w:rsidRPr="00666CB2">
        <w:rPr>
          <w:rFonts w:ascii="Arial" w:hAnsi="Arial" w:cs="Arial"/>
          <w:sz w:val="32"/>
          <w:szCs w:val="32"/>
        </w:rPr>
        <w:t xml:space="preserve"> </w:t>
      </w:r>
    </w:p>
    <w:p w14:paraId="5822C40B" w14:textId="2C641FF7" w:rsidR="00C14CBE" w:rsidRDefault="00E30CDD" w:rsidP="002A0513">
      <w:pPr>
        <w:spacing w:after="75"/>
        <w:ind w:left="715" w:right="2"/>
        <w:rPr>
          <w:rFonts w:ascii="Arial" w:hAnsi="Arial" w:cs="Arial"/>
          <w:sz w:val="32"/>
          <w:szCs w:val="32"/>
        </w:rPr>
      </w:pPr>
      <w:r w:rsidRPr="00666CB2">
        <w:rPr>
          <w:rFonts w:ascii="Arial" w:hAnsi="Arial" w:cs="Arial"/>
          <w:sz w:val="32"/>
          <w:szCs w:val="32"/>
        </w:rPr>
        <w:t xml:space="preserve">All new owners and lessee </w:t>
      </w:r>
      <w:r w:rsidRPr="00FA4D02">
        <w:rPr>
          <w:rFonts w:ascii="Arial" w:hAnsi="Arial" w:cs="Arial"/>
          <w:sz w:val="36"/>
          <w:szCs w:val="36"/>
        </w:rPr>
        <w:t>applicants</w:t>
      </w:r>
      <w:r w:rsidRPr="00666CB2">
        <w:rPr>
          <w:rFonts w:ascii="Arial" w:hAnsi="Arial" w:cs="Arial"/>
          <w:sz w:val="32"/>
          <w:szCs w:val="32"/>
        </w:rPr>
        <w:t xml:space="preserve"> are required to read and acknowledge having read the abridged version of the Rules and Regulations, provided to them, before signing final </w:t>
      </w:r>
      <w:r w:rsidRPr="008A32C8">
        <w:rPr>
          <w:rFonts w:ascii="Arial" w:hAnsi="Arial" w:cs="Arial"/>
          <w:sz w:val="32"/>
          <w:szCs w:val="32"/>
        </w:rPr>
        <w:t>purchase and</w:t>
      </w:r>
      <w:r w:rsidR="00241FB9" w:rsidRPr="008A32C8">
        <w:rPr>
          <w:rFonts w:ascii="Arial" w:hAnsi="Arial" w:cs="Arial"/>
          <w:sz w:val="32"/>
          <w:szCs w:val="32"/>
        </w:rPr>
        <w:t>/or</w:t>
      </w:r>
      <w:r w:rsidRPr="008A32C8">
        <w:rPr>
          <w:rFonts w:ascii="Arial" w:hAnsi="Arial" w:cs="Arial"/>
          <w:sz w:val="32"/>
          <w:szCs w:val="32"/>
        </w:rPr>
        <w:t xml:space="preserve"> rental </w:t>
      </w:r>
      <w:r w:rsidR="00241FB9" w:rsidRPr="008A32C8">
        <w:rPr>
          <w:rFonts w:ascii="Arial" w:hAnsi="Arial" w:cs="Arial"/>
          <w:sz w:val="32"/>
          <w:szCs w:val="32"/>
        </w:rPr>
        <w:t>agreement,</w:t>
      </w:r>
      <w:r w:rsidRPr="008A32C8">
        <w:rPr>
          <w:rFonts w:ascii="Arial" w:hAnsi="Arial" w:cs="Arial"/>
          <w:sz w:val="32"/>
          <w:szCs w:val="32"/>
        </w:rPr>
        <w:t xml:space="preserve"> respectively</w:t>
      </w:r>
      <w:r w:rsidR="00286B3F" w:rsidRPr="008A32C8">
        <w:rPr>
          <w:rFonts w:ascii="Arial" w:hAnsi="Arial" w:cs="Arial"/>
          <w:sz w:val="32"/>
          <w:szCs w:val="32"/>
        </w:rPr>
        <w:t xml:space="preserve">. </w:t>
      </w:r>
      <w:r w:rsidR="00241FB9" w:rsidRPr="008A32C8">
        <w:rPr>
          <w:rFonts w:ascii="Arial" w:hAnsi="Arial" w:cs="Arial"/>
          <w:sz w:val="32"/>
          <w:szCs w:val="32"/>
        </w:rPr>
        <w:t>It is also their responsibility to apprise their guests and visitors of what is</w:t>
      </w:r>
      <w:r w:rsidR="00241FB9" w:rsidRPr="00666CB2">
        <w:rPr>
          <w:rFonts w:ascii="Arial" w:hAnsi="Arial" w:cs="Arial"/>
          <w:sz w:val="32"/>
          <w:szCs w:val="32"/>
        </w:rPr>
        <w:t xml:space="preserve"> expected.</w:t>
      </w:r>
    </w:p>
    <w:p w14:paraId="699422E4" w14:textId="77777777" w:rsidR="00DC34DC" w:rsidRDefault="00DC34DC" w:rsidP="002A0513">
      <w:pPr>
        <w:spacing w:after="75"/>
        <w:ind w:left="715" w:right="2"/>
        <w:rPr>
          <w:rFonts w:ascii="Arial" w:hAnsi="Arial" w:cs="Arial"/>
          <w:sz w:val="32"/>
          <w:szCs w:val="32"/>
        </w:rPr>
      </w:pPr>
    </w:p>
    <w:p w14:paraId="67365443" w14:textId="3EC36BC5" w:rsidR="00DC34DC" w:rsidRDefault="00DC34DC" w:rsidP="002A0513">
      <w:pPr>
        <w:spacing w:after="75"/>
        <w:ind w:left="715" w:right="2"/>
        <w:rPr>
          <w:rFonts w:ascii="Arial" w:hAnsi="Arial" w:cs="Arial"/>
          <w:sz w:val="32"/>
          <w:szCs w:val="32"/>
        </w:rPr>
      </w:pPr>
      <w:r>
        <w:rPr>
          <w:rFonts w:ascii="Arial" w:hAnsi="Arial" w:cs="Arial"/>
          <w:sz w:val="32"/>
          <w:szCs w:val="32"/>
        </w:rPr>
        <w:t>Owner/agents submitting</w:t>
      </w:r>
      <w:r w:rsidR="004118EC">
        <w:rPr>
          <w:rFonts w:ascii="Arial" w:hAnsi="Arial" w:cs="Arial"/>
          <w:sz w:val="32"/>
          <w:szCs w:val="32"/>
        </w:rPr>
        <w:t xml:space="preserve"> LEASE applications are solely responsible for</w:t>
      </w:r>
      <w:r w:rsidR="00CB5E88">
        <w:rPr>
          <w:rFonts w:ascii="Arial" w:hAnsi="Arial" w:cs="Arial"/>
          <w:sz w:val="32"/>
          <w:szCs w:val="32"/>
        </w:rPr>
        <w:t xml:space="preserve"> </w:t>
      </w:r>
      <w:r w:rsidR="004118EC">
        <w:rPr>
          <w:rFonts w:ascii="Arial" w:hAnsi="Arial" w:cs="Arial"/>
          <w:sz w:val="32"/>
          <w:szCs w:val="32"/>
        </w:rPr>
        <w:t>making sure that the applicant</w:t>
      </w:r>
      <w:r w:rsidR="00CB5E88">
        <w:rPr>
          <w:rFonts w:ascii="Arial" w:hAnsi="Arial" w:cs="Arial"/>
          <w:sz w:val="32"/>
          <w:szCs w:val="32"/>
        </w:rPr>
        <w:t>(s) clearly</w:t>
      </w:r>
      <w:r w:rsidR="00D42495">
        <w:rPr>
          <w:rFonts w:ascii="Arial" w:hAnsi="Arial" w:cs="Arial"/>
          <w:sz w:val="32"/>
          <w:szCs w:val="32"/>
        </w:rPr>
        <w:t xml:space="preserve"> read, </w:t>
      </w:r>
      <w:r w:rsidR="00E13D23">
        <w:rPr>
          <w:rFonts w:ascii="Arial" w:hAnsi="Arial" w:cs="Arial"/>
          <w:sz w:val="32"/>
          <w:szCs w:val="32"/>
        </w:rPr>
        <w:t>understand,</w:t>
      </w:r>
      <w:r w:rsidR="00D42495">
        <w:rPr>
          <w:rFonts w:ascii="Arial" w:hAnsi="Arial" w:cs="Arial"/>
          <w:sz w:val="32"/>
          <w:szCs w:val="32"/>
        </w:rPr>
        <w:t xml:space="preserve"> and can respond to the APPLICATION in the </w:t>
      </w:r>
      <w:r w:rsidR="00D42495" w:rsidRPr="00F94B1A">
        <w:rPr>
          <w:rFonts w:ascii="Arial" w:hAnsi="Arial" w:cs="Arial"/>
          <w:b/>
          <w:bCs/>
          <w:sz w:val="32"/>
          <w:szCs w:val="32"/>
        </w:rPr>
        <w:lastRenderedPageBreak/>
        <w:t>English</w:t>
      </w:r>
      <w:r w:rsidR="00D42495">
        <w:rPr>
          <w:rFonts w:ascii="Arial" w:hAnsi="Arial" w:cs="Arial"/>
          <w:sz w:val="32"/>
          <w:szCs w:val="32"/>
        </w:rPr>
        <w:t xml:space="preserve"> language</w:t>
      </w:r>
      <w:r w:rsidR="00922822">
        <w:rPr>
          <w:rFonts w:ascii="Arial" w:hAnsi="Arial" w:cs="Arial"/>
          <w:sz w:val="32"/>
          <w:szCs w:val="32"/>
        </w:rPr>
        <w:t xml:space="preserve"> OR provide the necessary tools for them to do so.</w:t>
      </w:r>
    </w:p>
    <w:p w14:paraId="48C7B7BB" w14:textId="3FF34AED" w:rsidR="00C14CBE" w:rsidRPr="00666CB2" w:rsidRDefault="00C14CBE">
      <w:pPr>
        <w:spacing w:after="0"/>
        <w:ind w:left="720" w:right="0" w:firstLine="0"/>
        <w:jc w:val="left"/>
        <w:rPr>
          <w:rFonts w:ascii="Arial" w:hAnsi="Arial" w:cs="Arial"/>
          <w:sz w:val="32"/>
          <w:szCs w:val="32"/>
        </w:rPr>
      </w:pPr>
    </w:p>
    <w:p w14:paraId="30E063B1" w14:textId="77777777" w:rsidR="00C14CBE" w:rsidRDefault="00E30CDD">
      <w:pPr>
        <w:pStyle w:val="Heading2"/>
        <w:spacing w:after="84" w:line="260" w:lineRule="auto"/>
        <w:ind w:left="730" w:right="32"/>
        <w:jc w:val="left"/>
        <w:rPr>
          <w:rFonts w:ascii="Arial" w:hAnsi="Arial" w:cs="Arial"/>
          <w:szCs w:val="32"/>
        </w:rPr>
      </w:pPr>
      <w:r w:rsidRPr="00666CB2">
        <w:rPr>
          <w:rFonts w:ascii="Arial" w:hAnsi="Arial" w:cs="Arial"/>
          <w:szCs w:val="32"/>
        </w:rPr>
        <w:t xml:space="preserve">Enforcement </w:t>
      </w:r>
    </w:p>
    <w:p w14:paraId="72D19373" w14:textId="77777777" w:rsidR="00404DAC" w:rsidRPr="00404DAC" w:rsidRDefault="00404DAC" w:rsidP="00404DAC"/>
    <w:p w14:paraId="2B5D4037" w14:textId="67D920DD" w:rsidR="00C14CBE" w:rsidRPr="00666CB2" w:rsidRDefault="00E30CDD">
      <w:pPr>
        <w:spacing w:after="159"/>
        <w:ind w:left="715" w:right="2"/>
        <w:rPr>
          <w:rFonts w:ascii="Arial" w:hAnsi="Arial" w:cs="Arial"/>
          <w:sz w:val="32"/>
          <w:szCs w:val="32"/>
        </w:rPr>
      </w:pPr>
      <w:r w:rsidRPr="00666CB2">
        <w:rPr>
          <w:rFonts w:ascii="Arial" w:hAnsi="Arial" w:cs="Arial"/>
          <w:sz w:val="32"/>
          <w:szCs w:val="32"/>
        </w:rPr>
        <w:t>The Board of Directors and/or the Management Company in accordance with the applicable Covenants and By-Laws</w:t>
      </w:r>
      <w:r w:rsidRPr="00666CB2">
        <w:rPr>
          <w:rFonts w:ascii="Arial" w:hAnsi="Arial" w:cs="Arial"/>
          <w:sz w:val="32"/>
          <w:szCs w:val="32"/>
          <w:u w:val="single"/>
        </w:rPr>
        <w:t xml:space="preserve"> </w:t>
      </w:r>
      <w:r w:rsidRPr="00666CB2">
        <w:rPr>
          <w:rFonts w:ascii="Arial" w:hAnsi="Arial" w:cs="Arial"/>
          <w:b/>
          <w:sz w:val="32"/>
          <w:szCs w:val="32"/>
          <w:u w:val="single"/>
        </w:rPr>
        <w:t>shall</w:t>
      </w:r>
      <w:r w:rsidRPr="00666CB2">
        <w:rPr>
          <w:rFonts w:ascii="Arial" w:hAnsi="Arial" w:cs="Arial"/>
          <w:sz w:val="32"/>
          <w:szCs w:val="32"/>
          <w:u w:val="single"/>
        </w:rPr>
        <w:t xml:space="preserve"> </w:t>
      </w:r>
      <w:r w:rsidRPr="00666CB2">
        <w:rPr>
          <w:rFonts w:ascii="Arial" w:hAnsi="Arial" w:cs="Arial"/>
          <w:sz w:val="32"/>
          <w:szCs w:val="32"/>
        </w:rPr>
        <w:t>enforce all rules</w:t>
      </w:r>
      <w:r w:rsidR="00286B3F" w:rsidRPr="00666CB2">
        <w:rPr>
          <w:rFonts w:ascii="Arial" w:hAnsi="Arial" w:cs="Arial"/>
          <w:sz w:val="32"/>
          <w:szCs w:val="32"/>
        </w:rPr>
        <w:t xml:space="preserve">. </w:t>
      </w:r>
      <w:r w:rsidR="000751AE" w:rsidRPr="00666CB2">
        <w:rPr>
          <w:rFonts w:ascii="Arial" w:hAnsi="Arial" w:cs="Arial"/>
          <w:sz w:val="32"/>
          <w:szCs w:val="32"/>
        </w:rPr>
        <w:t xml:space="preserve">The Board of Directors do not have the authority to make changes </w:t>
      </w:r>
      <w:r w:rsidR="0025529C" w:rsidRPr="00666CB2">
        <w:rPr>
          <w:rFonts w:ascii="Arial" w:hAnsi="Arial" w:cs="Arial"/>
          <w:sz w:val="32"/>
          <w:szCs w:val="32"/>
        </w:rPr>
        <w:t xml:space="preserve">or make any exceptions </w:t>
      </w:r>
      <w:r w:rsidR="000751AE" w:rsidRPr="00666CB2">
        <w:rPr>
          <w:rFonts w:ascii="Arial" w:hAnsi="Arial" w:cs="Arial"/>
          <w:sz w:val="32"/>
          <w:szCs w:val="32"/>
        </w:rPr>
        <w:t>to the Condominium Declaration.</w:t>
      </w:r>
    </w:p>
    <w:p w14:paraId="33753953" w14:textId="07292ACD" w:rsidR="00C14CBE" w:rsidRPr="00666CB2" w:rsidRDefault="00E30CDD">
      <w:pPr>
        <w:spacing w:after="159"/>
        <w:ind w:left="715" w:right="2"/>
        <w:rPr>
          <w:rFonts w:ascii="Arial" w:hAnsi="Arial" w:cs="Arial"/>
          <w:sz w:val="32"/>
          <w:szCs w:val="32"/>
        </w:rPr>
      </w:pPr>
      <w:r w:rsidRPr="00666CB2">
        <w:rPr>
          <w:rFonts w:ascii="Arial" w:hAnsi="Arial" w:cs="Arial"/>
          <w:sz w:val="32"/>
          <w:szCs w:val="32"/>
        </w:rPr>
        <w:t xml:space="preserve">The Board of Directors consists of five (5) owners who are elected to serve on the </w:t>
      </w:r>
      <w:r w:rsidR="000F5969" w:rsidRPr="00666CB2">
        <w:rPr>
          <w:rFonts w:ascii="Arial" w:hAnsi="Arial" w:cs="Arial"/>
          <w:sz w:val="32"/>
          <w:szCs w:val="32"/>
        </w:rPr>
        <w:t>condominium</w:t>
      </w:r>
      <w:r w:rsidRPr="00666CB2">
        <w:rPr>
          <w:rFonts w:ascii="Arial" w:hAnsi="Arial" w:cs="Arial"/>
          <w:sz w:val="32"/>
          <w:szCs w:val="32"/>
        </w:rPr>
        <w:t xml:space="preserve"> board for a two (2) year term</w:t>
      </w:r>
      <w:r w:rsidR="00286B3F" w:rsidRPr="00666CB2">
        <w:rPr>
          <w:rFonts w:ascii="Arial" w:hAnsi="Arial" w:cs="Arial"/>
          <w:sz w:val="32"/>
          <w:szCs w:val="32"/>
        </w:rPr>
        <w:t>.</w:t>
      </w:r>
      <w:r w:rsidR="007D00DB" w:rsidRPr="00666CB2">
        <w:rPr>
          <w:rFonts w:ascii="Arial" w:hAnsi="Arial" w:cs="Arial"/>
          <w:sz w:val="32"/>
          <w:szCs w:val="32"/>
        </w:rPr>
        <w:t xml:space="preserve"> </w:t>
      </w:r>
      <w:r w:rsidR="00286B3F" w:rsidRPr="00666CB2">
        <w:rPr>
          <w:rFonts w:ascii="Arial" w:hAnsi="Arial" w:cs="Arial"/>
          <w:sz w:val="32"/>
          <w:szCs w:val="32"/>
        </w:rPr>
        <w:t xml:space="preserve"> </w:t>
      </w:r>
      <w:r w:rsidRPr="00666CB2">
        <w:rPr>
          <w:rFonts w:ascii="Arial" w:hAnsi="Arial" w:cs="Arial"/>
          <w:sz w:val="32"/>
          <w:szCs w:val="32"/>
        </w:rPr>
        <w:t xml:space="preserve">Each PPCA board member elected is required by law to be certified by the State of Florida within 90 days of his/her election. </w:t>
      </w:r>
    </w:p>
    <w:p w14:paraId="3324F999" w14:textId="77777777" w:rsidR="00C14CBE" w:rsidRPr="00666CB2" w:rsidRDefault="00E30CDD">
      <w:pPr>
        <w:spacing w:after="159"/>
        <w:ind w:left="715" w:right="2"/>
        <w:rPr>
          <w:rFonts w:ascii="Arial" w:hAnsi="Arial" w:cs="Arial"/>
          <w:sz w:val="32"/>
          <w:szCs w:val="32"/>
        </w:rPr>
      </w:pPr>
      <w:r w:rsidRPr="00666CB2">
        <w:rPr>
          <w:rFonts w:ascii="Arial" w:hAnsi="Arial" w:cs="Arial"/>
          <w:sz w:val="32"/>
          <w:szCs w:val="32"/>
        </w:rPr>
        <w:t xml:space="preserve">If you have any questions you wish to direct to the board, please put them in writing, care of the Management Company. </w:t>
      </w:r>
    </w:p>
    <w:p w14:paraId="2C883142" w14:textId="13D4E32D" w:rsidR="00C14CBE" w:rsidRPr="00666CB2" w:rsidRDefault="00E30CDD">
      <w:pPr>
        <w:spacing w:after="162"/>
        <w:ind w:left="715" w:right="2"/>
        <w:rPr>
          <w:rFonts w:ascii="Arial" w:hAnsi="Arial" w:cs="Arial"/>
          <w:sz w:val="32"/>
          <w:szCs w:val="32"/>
        </w:rPr>
      </w:pPr>
      <w:r w:rsidRPr="00666CB2">
        <w:rPr>
          <w:rFonts w:ascii="Arial" w:hAnsi="Arial" w:cs="Arial"/>
          <w:sz w:val="32"/>
          <w:szCs w:val="32"/>
        </w:rPr>
        <w:t>Board meetings are normally held during October through April</w:t>
      </w:r>
      <w:r w:rsidR="00286B3F" w:rsidRPr="00666CB2">
        <w:rPr>
          <w:rFonts w:ascii="Arial" w:hAnsi="Arial" w:cs="Arial"/>
          <w:sz w:val="32"/>
          <w:szCs w:val="32"/>
        </w:rPr>
        <w:t xml:space="preserve">. </w:t>
      </w:r>
      <w:r w:rsidRPr="00666CB2">
        <w:rPr>
          <w:rFonts w:ascii="Arial" w:hAnsi="Arial" w:cs="Arial"/>
          <w:sz w:val="32"/>
          <w:szCs w:val="32"/>
        </w:rPr>
        <w:t xml:space="preserve">A notice </w:t>
      </w:r>
      <w:r w:rsidR="00CA1536" w:rsidRPr="00666CB2">
        <w:rPr>
          <w:rFonts w:ascii="Arial" w:hAnsi="Arial" w:cs="Arial"/>
          <w:sz w:val="32"/>
          <w:szCs w:val="32"/>
        </w:rPr>
        <w:t xml:space="preserve">is </w:t>
      </w:r>
      <w:r w:rsidRPr="00666CB2">
        <w:rPr>
          <w:rFonts w:ascii="Arial" w:hAnsi="Arial" w:cs="Arial"/>
          <w:sz w:val="32"/>
          <w:szCs w:val="32"/>
        </w:rPr>
        <w:t xml:space="preserve">posted on the official bulletin board, located at the Clubhouse corridor, at least </w:t>
      </w:r>
      <w:r w:rsidR="000F5969" w:rsidRPr="00666CB2">
        <w:rPr>
          <w:rFonts w:ascii="Arial" w:hAnsi="Arial" w:cs="Arial"/>
          <w:sz w:val="32"/>
          <w:szCs w:val="32"/>
        </w:rPr>
        <w:t>forty-eight</w:t>
      </w:r>
      <w:r w:rsidRPr="00666CB2">
        <w:rPr>
          <w:rFonts w:ascii="Arial" w:hAnsi="Arial" w:cs="Arial"/>
          <w:sz w:val="32"/>
          <w:szCs w:val="32"/>
        </w:rPr>
        <w:t xml:space="preserve"> continuous hours in advance of each Board Meeting</w:t>
      </w:r>
      <w:r w:rsidR="00286B3F" w:rsidRPr="00666CB2">
        <w:rPr>
          <w:rFonts w:ascii="Arial" w:hAnsi="Arial" w:cs="Arial"/>
          <w:sz w:val="32"/>
          <w:szCs w:val="32"/>
        </w:rPr>
        <w:t xml:space="preserve">. </w:t>
      </w:r>
      <w:r w:rsidRPr="00666CB2">
        <w:rPr>
          <w:rFonts w:ascii="Arial" w:hAnsi="Arial" w:cs="Arial"/>
          <w:sz w:val="32"/>
          <w:szCs w:val="32"/>
        </w:rPr>
        <w:t xml:space="preserve">For annual and special meetings, </w:t>
      </w:r>
      <w:r w:rsidR="009331AC" w:rsidRPr="00666CB2">
        <w:rPr>
          <w:rFonts w:ascii="Arial" w:hAnsi="Arial" w:cs="Arial"/>
          <w:sz w:val="32"/>
          <w:szCs w:val="32"/>
        </w:rPr>
        <w:t xml:space="preserve">in addition to mandated notification procedures, </w:t>
      </w:r>
      <w:r w:rsidRPr="00666CB2">
        <w:rPr>
          <w:rFonts w:ascii="Arial" w:hAnsi="Arial" w:cs="Arial"/>
          <w:sz w:val="32"/>
          <w:szCs w:val="32"/>
        </w:rPr>
        <w:t>a fourteen (14) day notice is posted</w:t>
      </w:r>
      <w:r w:rsidR="00286B3F" w:rsidRPr="00666CB2">
        <w:rPr>
          <w:rFonts w:ascii="Arial" w:hAnsi="Arial" w:cs="Arial"/>
          <w:sz w:val="32"/>
          <w:szCs w:val="32"/>
        </w:rPr>
        <w:t xml:space="preserve">. </w:t>
      </w:r>
      <w:r w:rsidRPr="00666CB2">
        <w:rPr>
          <w:rFonts w:ascii="Arial" w:hAnsi="Arial" w:cs="Arial"/>
          <w:sz w:val="32"/>
          <w:szCs w:val="32"/>
        </w:rPr>
        <w:t xml:space="preserve">All owners are welcome to attend but may be limited in speaking on agenda items only. </w:t>
      </w:r>
    </w:p>
    <w:p w14:paraId="1CDC817A" w14:textId="77777777" w:rsidR="00584B29" w:rsidRDefault="00E30CDD" w:rsidP="00C104A9">
      <w:pPr>
        <w:spacing w:after="236"/>
        <w:ind w:left="715" w:right="2"/>
        <w:rPr>
          <w:rFonts w:ascii="Arial" w:hAnsi="Arial" w:cs="Arial"/>
          <w:sz w:val="32"/>
          <w:szCs w:val="32"/>
        </w:rPr>
      </w:pPr>
      <w:r w:rsidRPr="00666CB2">
        <w:rPr>
          <w:rFonts w:ascii="Arial" w:hAnsi="Arial" w:cs="Arial"/>
          <w:sz w:val="32"/>
          <w:szCs w:val="32"/>
        </w:rPr>
        <w:t xml:space="preserve">Complaints concerning misconduct, infractions of </w:t>
      </w:r>
      <w:r w:rsidR="000F5969" w:rsidRPr="00666CB2">
        <w:rPr>
          <w:rFonts w:ascii="Arial" w:hAnsi="Arial" w:cs="Arial"/>
          <w:sz w:val="32"/>
          <w:szCs w:val="32"/>
        </w:rPr>
        <w:t>condominium</w:t>
      </w:r>
      <w:r w:rsidRPr="00666CB2">
        <w:rPr>
          <w:rFonts w:ascii="Arial" w:hAnsi="Arial" w:cs="Arial"/>
          <w:sz w:val="32"/>
          <w:szCs w:val="32"/>
        </w:rPr>
        <w:t xml:space="preserve"> regulations should be </w:t>
      </w:r>
      <w:r w:rsidR="006B2348" w:rsidRPr="00666CB2">
        <w:rPr>
          <w:rFonts w:ascii="Arial" w:hAnsi="Arial" w:cs="Arial"/>
          <w:sz w:val="32"/>
          <w:szCs w:val="32"/>
        </w:rPr>
        <w:t>reported to</w:t>
      </w:r>
      <w:r w:rsidRPr="00666CB2">
        <w:rPr>
          <w:rFonts w:ascii="Arial" w:hAnsi="Arial" w:cs="Arial"/>
          <w:sz w:val="32"/>
          <w:szCs w:val="32"/>
        </w:rPr>
        <w:t xml:space="preserve"> the Property Manager or Board of Directors</w:t>
      </w:r>
      <w:r w:rsidR="00286B3F" w:rsidRPr="00666CB2">
        <w:rPr>
          <w:rFonts w:ascii="Arial" w:hAnsi="Arial" w:cs="Arial"/>
          <w:sz w:val="32"/>
          <w:szCs w:val="32"/>
        </w:rPr>
        <w:t xml:space="preserve">. </w:t>
      </w:r>
      <w:r w:rsidR="009331AC" w:rsidRPr="00666CB2">
        <w:rPr>
          <w:rFonts w:ascii="Arial" w:hAnsi="Arial" w:cs="Arial"/>
          <w:sz w:val="32"/>
          <w:szCs w:val="32"/>
        </w:rPr>
        <w:t>Preferably in writing</w:t>
      </w:r>
      <w:r w:rsidR="00286B3F" w:rsidRPr="00666CB2">
        <w:rPr>
          <w:rFonts w:ascii="Arial" w:hAnsi="Arial" w:cs="Arial"/>
          <w:sz w:val="32"/>
          <w:szCs w:val="32"/>
        </w:rPr>
        <w:t xml:space="preserve">. </w:t>
      </w:r>
      <w:r w:rsidRPr="00666CB2">
        <w:rPr>
          <w:rFonts w:ascii="Arial" w:hAnsi="Arial" w:cs="Arial"/>
          <w:sz w:val="32"/>
          <w:szCs w:val="32"/>
        </w:rPr>
        <w:t xml:space="preserve">All </w:t>
      </w:r>
      <w:r w:rsidR="009331AC" w:rsidRPr="00666CB2">
        <w:rPr>
          <w:rFonts w:ascii="Arial" w:hAnsi="Arial" w:cs="Arial"/>
          <w:sz w:val="32"/>
          <w:szCs w:val="32"/>
        </w:rPr>
        <w:t xml:space="preserve">written </w:t>
      </w:r>
      <w:r w:rsidRPr="00666CB2">
        <w:rPr>
          <w:rFonts w:ascii="Arial" w:hAnsi="Arial" w:cs="Arial"/>
          <w:sz w:val="32"/>
          <w:szCs w:val="32"/>
        </w:rPr>
        <w:t xml:space="preserve">complaints </w:t>
      </w:r>
      <w:r w:rsidR="00E13DA8" w:rsidRPr="00666CB2">
        <w:rPr>
          <w:rFonts w:ascii="Arial" w:hAnsi="Arial" w:cs="Arial"/>
          <w:sz w:val="32"/>
          <w:szCs w:val="32"/>
        </w:rPr>
        <w:t xml:space="preserve">are kept confidential and </w:t>
      </w:r>
      <w:r w:rsidRPr="00666CB2">
        <w:rPr>
          <w:rFonts w:ascii="Arial" w:hAnsi="Arial" w:cs="Arial"/>
          <w:sz w:val="32"/>
          <w:szCs w:val="32"/>
        </w:rPr>
        <w:t xml:space="preserve">must be </w:t>
      </w:r>
      <w:r w:rsidRPr="00666CB2">
        <w:rPr>
          <w:rFonts w:ascii="Arial" w:hAnsi="Arial" w:cs="Arial"/>
          <w:bCs/>
          <w:sz w:val="32"/>
          <w:szCs w:val="32"/>
          <w:u w:color="000000"/>
        </w:rPr>
        <w:t>signed</w:t>
      </w:r>
      <w:r w:rsidRPr="00666CB2">
        <w:rPr>
          <w:rFonts w:ascii="Arial" w:hAnsi="Arial" w:cs="Arial"/>
          <w:bCs/>
          <w:sz w:val="32"/>
          <w:szCs w:val="32"/>
        </w:rPr>
        <w:t xml:space="preserve"> </w:t>
      </w:r>
      <w:r w:rsidRPr="00666CB2">
        <w:rPr>
          <w:rFonts w:ascii="Arial" w:hAnsi="Arial" w:cs="Arial"/>
          <w:bCs/>
          <w:sz w:val="32"/>
          <w:szCs w:val="32"/>
          <w:u w:color="000000"/>
        </w:rPr>
        <w:t>and dated</w:t>
      </w:r>
      <w:r w:rsidRPr="00666CB2">
        <w:rPr>
          <w:rFonts w:ascii="Arial" w:hAnsi="Arial" w:cs="Arial"/>
          <w:sz w:val="32"/>
          <w:szCs w:val="32"/>
        </w:rPr>
        <w:t xml:space="preserve"> by the person or persons initiating the complaint along with their contact information</w:t>
      </w:r>
      <w:r w:rsidR="00286B3F" w:rsidRPr="00666CB2">
        <w:rPr>
          <w:rFonts w:ascii="Arial" w:hAnsi="Arial" w:cs="Arial"/>
          <w:sz w:val="32"/>
          <w:szCs w:val="32"/>
        </w:rPr>
        <w:t>.</w:t>
      </w:r>
    </w:p>
    <w:p w14:paraId="38237E96" w14:textId="691DB589" w:rsidR="00404DAC" w:rsidRPr="00C104A9" w:rsidRDefault="009331AC" w:rsidP="00C104A9">
      <w:pPr>
        <w:spacing w:after="236"/>
        <w:ind w:left="715" w:right="2"/>
        <w:rPr>
          <w:rFonts w:ascii="Arial" w:hAnsi="Arial" w:cs="Arial"/>
          <w:b/>
          <w:bCs/>
          <w:sz w:val="32"/>
          <w:szCs w:val="32"/>
          <w:u w:val="single"/>
        </w:rPr>
      </w:pPr>
      <w:r w:rsidRPr="00666CB2">
        <w:rPr>
          <w:rFonts w:ascii="Arial" w:hAnsi="Arial" w:cs="Arial"/>
          <w:b/>
          <w:bCs/>
          <w:sz w:val="32"/>
          <w:szCs w:val="32"/>
          <w:u w:val="single"/>
        </w:rPr>
        <w:lastRenderedPageBreak/>
        <w:t>Complaints of behavior that rise to the level of infractions of the law, county, state, or country, must be reported to the proper authorities</w:t>
      </w:r>
      <w:r w:rsidR="00286B3F" w:rsidRPr="00666CB2">
        <w:rPr>
          <w:rFonts w:ascii="Arial" w:hAnsi="Arial" w:cs="Arial"/>
          <w:b/>
          <w:bCs/>
          <w:sz w:val="32"/>
          <w:szCs w:val="32"/>
          <w:u w:val="single"/>
        </w:rPr>
        <w:t xml:space="preserve">. </w:t>
      </w:r>
      <w:r w:rsidRPr="00666CB2">
        <w:rPr>
          <w:rFonts w:ascii="Arial" w:hAnsi="Arial" w:cs="Arial"/>
          <w:b/>
          <w:bCs/>
          <w:sz w:val="32"/>
          <w:szCs w:val="32"/>
          <w:u w:val="single"/>
        </w:rPr>
        <w:t>The local number for law enforcement is 911.</w:t>
      </w:r>
      <w:r w:rsidR="00584B29">
        <w:rPr>
          <w:rFonts w:ascii="Arial" w:hAnsi="Arial" w:cs="Arial"/>
          <w:b/>
          <w:bCs/>
          <w:sz w:val="32"/>
          <w:szCs w:val="32"/>
          <w:u w:val="single"/>
        </w:rPr>
        <w:t xml:space="preserve">  T</w:t>
      </w:r>
      <w:r w:rsidR="00C71231">
        <w:rPr>
          <w:rFonts w:ascii="Arial" w:hAnsi="Arial" w:cs="Arial"/>
          <w:b/>
          <w:bCs/>
          <w:sz w:val="32"/>
          <w:szCs w:val="32"/>
          <w:u w:val="single"/>
        </w:rPr>
        <w:t>his includes infractions of the county and Association laws that pertain to pets.</w:t>
      </w:r>
    </w:p>
    <w:p w14:paraId="6576FA43" w14:textId="5F7DB078" w:rsidR="00404DAC" w:rsidRPr="001949CD" w:rsidRDefault="00404DAC" w:rsidP="001949CD">
      <w:pPr>
        <w:pStyle w:val="Heading2"/>
        <w:spacing w:after="84" w:line="260" w:lineRule="auto"/>
        <w:ind w:left="-5" w:right="32"/>
        <w:jc w:val="left"/>
        <w:rPr>
          <w:rFonts w:ascii="Arial" w:hAnsi="Arial" w:cs="Arial"/>
          <w:szCs w:val="32"/>
        </w:rPr>
      </w:pPr>
      <w:r>
        <w:rPr>
          <w:rFonts w:ascii="Arial" w:hAnsi="Arial" w:cs="Arial"/>
          <w:szCs w:val="32"/>
        </w:rPr>
        <w:t xml:space="preserve">        </w:t>
      </w:r>
      <w:r w:rsidR="006B7BBD" w:rsidRPr="00666CB2">
        <w:rPr>
          <w:rFonts w:ascii="Arial" w:hAnsi="Arial" w:cs="Arial"/>
          <w:szCs w:val="32"/>
        </w:rPr>
        <w:t>PROSPECTIVE OWNERS</w:t>
      </w:r>
    </w:p>
    <w:p w14:paraId="135A06F7" w14:textId="4B75136C" w:rsidR="006C4708" w:rsidRPr="00666CB2" w:rsidRDefault="006C4708" w:rsidP="006C4708">
      <w:pPr>
        <w:ind w:left="720" w:firstLine="0"/>
        <w:rPr>
          <w:rFonts w:ascii="Arial" w:hAnsi="Arial" w:cs="Arial"/>
          <w:sz w:val="32"/>
          <w:szCs w:val="32"/>
        </w:rPr>
      </w:pPr>
      <w:r w:rsidRPr="00666CB2">
        <w:rPr>
          <w:rFonts w:ascii="Arial" w:hAnsi="Arial" w:cs="Arial"/>
          <w:sz w:val="32"/>
          <w:szCs w:val="32"/>
        </w:rPr>
        <w:t xml:space="preserve">The legal transactions for the purchase of a unit </w:t>
      </w:r>
      <w:r w:rsidR="00D41EBE" w:rsidRPr="00666CB2">
        <w:rPr>
          <w:rFonts w:ascii="Arial" w:hAnsi="Arial" w:cs="Arial"/>
          <w:sz w:val="32"/>
          <w:szCs w:val="32"/>
        </w:rPr>
        <w:t>are</w:t>
      </w:r>
      <w:r w:rsidRPr="00666CB2">
        <w:rPr>
          <w:rFonts w:ascii="Arial" w:hAnsi="Arial" w:cs="Arial"/>
          <w:sz w:val="32"/>
          <w:szCs w:val="32"/>
        </w:rPr>
        <w:t xml:space="preserve"> conducted between the current owner of record, the prospective buyer with the assistance of the management company, Gulf Breeze Management of SW Florida, </w:t>
      </w:r>
      <w:r w:rsidR="00286B3F" w:rsidRPr="00666CB2">
        <w:rPr>
          <w:rFonts w:ascii="Arial" w:hAnsi="Arial" w:cs="Arial"/>
          <w:sz w:val="32"/>
          <w:szCs w:val="32"/>
        </w:rPr>
        <w:t xml:space="preserve">Inc. </w:t>
      </w:r>
      <w:r w:rsidRPr="00666CB2">
        <w:rPr>
          <w:rFonts w:ascii="Arial" w:hAnsi="Arial" w:cs="Arial"/>
          <w:sz w:val="32"/>
          <w:szCs w:val="32"/>
        </w:rPr>
        <w:t>Membership in the condominium association is mandatory and is considered by application through the management company</w:t>
      </w:r>
      <w:r w:rsidR="00286B3F" w:rsidRPr="00666CB2">
        <w:rPr>
          <w:rFonts w:ascii="Arial" w:hAnsi="Arial" w:cs="Arial"/>
          <w:sz w:val="32"/>
          <w:szCs w:val="32"/>
        </w:rPr>
        <w:t xml:space="preserve">. </w:t>
      </w:r>
      <w:r w:rsidRPr="00666CB2">
        <w:rPr>
          <w:rFonts w:ascii="Arial" w:hAnsi="Arial" w:cs="Arial"/>
          <w:sz w:val="32"/>
          <w:szCs w:val="32"/>
        </w:rPr>
        <w:t>The application must be completed in its entirety to be considered, along with all other requested documents</w:t>
      </w:r>
      <w:r w:rsidR="00E13DA8" w:rsidRPr="00666CB2">
        <w:rPr>
          <w:rFonts w:ascii="Arial" w:hAnsi="Arial" w:cs="Arial"/>
          <w:sz w:val="32"/>
          <w:szCs w:val="32"/>
        </w:rPr>
        <w:t xml:space="preserve"> and fees</w:t>
      </w:r>
      <w:r w:rsidRPr="00666CB2">
        <w:rPr>
          <w:rFonts w:ascii="Arial" w:hAnsi="Arial" w:cs="Arial"/>
          <w:sz w:val="32"/>
          <w:szCs w:val="32"/>
        </w:rPr>
        <w:t>.</w:t>
      </w:r>
    </w:p>
    <w:p w14:paraId="7FED0987" w14:textId="77777777" w:rsidR="00A00326" w:rsidRDefault="006C4708" w:rsidP="006C4708">
      <w:pPr>
        <w:ind w:left="720" w:firstLine="0"/>
        <w:rPr>
          <w:rFonts w:ascii="Arial" w:hAnsi="Arial" w:cs="Arial"/>
          <w:sz w:val="32"/>
          <w:szCs w:val="32"/>
        </w:rPr>
      </w:pPr>
      <w:r w:rsidRPr="00666CB2">
        <w:rPr>
          <w:rFonts w:ascii="Arial" w:hAnsi="Arial" w:cs="Arial"/>
          <w:sz w:val="32"/>
          <w:szCs w:val="32"/>
        </w:rPr>
        <w:t>Contained in your purchase (by Florida Statute 718) is a complete copy of the Piper’s Pointe Condominium Association, Inc. documents</w:t>
      </w:r>
      <w:r w:rsidR="00E13DA8" w:rsidRPr="00666CB2">
        <w:rPr>
          <w:rFonts w:ascii="Arial" w:hAnsi="Arial" w:cs="Arial"/>
          <w:sz w:val="32"/>
          <w:szCs w:val="32"/>
        </w:rPr>
        <w:t>, a</w:t>
      </w:r>
      <w:r w:rsidRPr="00666CB2">
        <w:rPr>
          <w:rFonts w:ascii="Arial" w:hAnsi="Arial" w:cs="Arial"/>
          <w:sz w:val="32"/>
          <w:szCs w:val="32"/>
        </w:rPr>
        <w:t xml:space="preserve">long with the documents, </w:t>
      </w:r>
      <w:r w:rsidR="000F5969" w:rsidRPr="00666CB2">
        <w:rPr>
          <w:rFonts w:ascii="Arial" w:hAnsi="Arial" w:cs="Arial"/>
          <w:sz w:val="32"/>
          <w:szCs w:val="32"/>
        </w:rPr>
        <w:t>two</w:t>
      </w:r>
      <w:r w:rsidRPr="00666CB2">
        <w:rPr>
          <w:rFonts w:ascii="Arial" w:hAnsi="Arial" w:cs="Arial"/>
          <w:sz w:val="32"/>
          <w:szCs w:val="32"/>
        </w:rPr>
        <w:t xml:space="preserve"> keys to the </w:t>
      </w:r>
      <w:r w:rsidR="00D41EBE" w:rsidRPr="00666CB2">
        <w:rPr>
          <w:rFonts w:ascii="Arial" w:hAnsi="Arial" w:cs="Arial"/>
          <w:sz w:val="32"/>
          <w:szCs w:val="32"/>
        </w:rPr>
        <w:t>mailbox</w:t>
      </w:r>
      <w:r w:rsidRPr="00666CB2">
        <w:rPr>
          <w:rFonts w:ascii="Arial" w:hAnsi="Arial" w:cs="Arial"/>
          <w:sz w:val="32"/>
          <w:szCs w:val="32"/>
        </w:rPr>
        <w:t xml:space="preserve"> assigned to the unit</w:t>
      </w:r>
      <w:r w:rsidR="00127C5D" w:rsidRPr="00666CB2">
        <w:rPr>
          <w:rFonts w:ascii="Arial" w:hAnsi="Arial" w:cs="Arial"/>
          <w:sz w:val="32"/>
          <w:szCs w:val="32"/>
        </w:rPr>
        <w:t xml:space="preserve"> and a key to the community pool(s)</w:t>
      </w:r>
      <w:r w:rsidR="00286B3F" w:rsidRPr="00666CB2">
        <w:rPr>
          <w:rFonts w:ascii="Arial" w:hAnsi="Arial" w:cs="Arial"/>
          <w:sz w:val="32"/>
          <w:szCs w:val="32"/>
        </w:rPr>
        <w:t xml:space="preserve">. </w:t>
      </w:r>
      <w:r w:rsidRPr="00666CB2">
        <w:rPr>
          <w:rFonts w:ascii="Arial" w:hAnsi="Arial" w:cs="Arial"/>
          <w:sz w:val="32"/>
          <w:szCs w:val="32"/>
        </w:rPr>
        <w:t xml:space="preserve">The Association does not maintain a key to any </w:t>
      </w:r>
      <w:r w:rsidR="00D41EBE" w:rsidRPr="00666CB2">
        <w:rPr>
          <w:rFonts w:ascii="Arial" w:hAnsi="Arial" w:cs="Arial"/>
          <w:sz w:val="32"/>
          <w:szCs w:val="32"/>
        </w:rPr>
        <w:t>mailboxes</w:t>
      </w:r>
      <w:r w:rsidR="00286B3F" w:rsidRPr="00666CB2">
        <w:rPr>
          <w:rFonts w:ascii="Arial" w:hAnsi="Arial" w:cs="Arial"/>
          <w:sz w:val="32"/>
          <w:szCs w:val="32"/>
        </w:rPr>
        <w:t xml:space="preserve">. </w:t>
      </w:r>
      <w:r w:rsidR="00127C5D" w:rsidRPr="00666CB2">
        <w:rPr>
          <w:rFonts w:ascii="Arial" w:hAnsi="Arial" w:cs="Arial"/>
          <w:sz w:val="32"/>
          <w:szCs w:val="32"/>
        </w:rPr>
        <w:t xml:space="preserve">Pool keys may </w:t>
      </w:r>
      <w:r w:rsidR="00D25DAD">
        <w:rPr>
          <w:rFonts w:ascii="Arial" w:hAnsi="Arial" w:cs="Arial"/>
          <w:sz w:val="32"/>
          <w:szCs w:val="32"/>
        </w:rPr>
        <w:t>not be copied</w:t>
      </w:r>
      <w:r w:rsidR="003F1085">
        <w:rPr>
          <w:rFonts w:ascii="Arial" w:hAnsi="Arial" w:cs="Arial"/>
          <w:sz w:val="32"/>
          <w:szCs w:val="32"/>
        </w:rPr>
        <w:t xml:space="preserve">.  Replacements may </w:t>
      </w:r>
      <w:r w:rsidR="00127C5D" w:rsidRPr="00666CB2">
        <w:rPr>
          <w:rFonts w:ascii="Arial" w:hAnsi="Arial" w:cs="Arial"/>
          <w:sz w:val="32"/>
          <w:szCs w:val="32"/>
        </w:rPr>
        <w:t>be purchased from the Association through the Maintenance Supervisor</w:t>
      </w:r>
      <w:r w:rsidR="00A00326">
        <w:rPr>
          <w:rFonts w:ascii="Arial" w:hAnsi="Arial" w:cs="Arial"/>
          <w:sz w:val="32"/>
          <w:szCs w:val="32"/>
        </w:rPr>
        <w:t>.</w:t>
      </w:r>
    </w:p>
    <w:p w14:paraId="45928A0E" w14:textId="0C724539" w:rsidR="006C4708" w:rsidRPr="00666CB2" w:rsidRDefault="00E13DA8" w:rsidP="006C4708">
      <w:pPr>
        <w:ind w:left="720" w:firstLine="0"/>
        <w:rPr>
          <w:rFonts w:ascii="Arial" w:hAnsi="Arial" w:cs="Arial"/>
          <w:sz w:val="32"/>
          <w:szCs w:val="32"/>
        </w:rPr>
      </w:pPr>
      <w:r w:rsidRPr="00666CB2">
        <w:rPr>
          <w:rFonts w:ascii="Arial" w:hAnsi="Arial" w:cs="Arial"/>
          <w:sz w:val="32"/>
          <w:szCs w:val="32"/>
        </w:rPr>
        <w:t>Parking permits are assigned and applied to the lower left rear windshield</w:t>
      </w:r>
      <w:r w:rsidR="00A54A74">
        <w:rPr>
          <w:rFonts w:ascii="Arial" w:hAnsi="Arial" w:cs="Arial"/>
          <w:sz w:val="32"/>
          <w:szCs w:val="32"/>
        </w:rPr>
        <w:t xml:space="preserve"> vehicles</w:t>
      </w:r>
      <w:r w:rsidRPr="00666CB2">
        <w:rPr>
          <w:rFonts w:ascii="Arial" w:hAnsi="Arial" w:cs="Arial"/>
          <w:sz w:val="32"/>
          <w:szCs w:val="32"/>
        </w:rPr>
        <w:t xml:space="preserve"> by</w:t>
      </w:r>
      <w:r w:rsidR="00A00326">
        <w:rPr>
          <w:rFonts w:ascii="Arial" w:hAnsi="Arial" w:cs="Arial"/>
          <w:sz w:val="32"/>
          <w:szCs w:val="32"/>
        </w:rPr>
        <w:t xml:space="preserve"> </w:t>
      </w:r>
      <w:r w:rsidRPr="00666CB2">
        <w:rPr>
          <w:rFonts w:ascii="Arial" w:hAnsi="Arial" w:cs="Arial"/>
          <w:sz w:val="32"/>
          <w:szCs w:val="32"/>
        </w:rPr>
        <w:t xml:space="preserve">our staff after approvals are </w:t>
      </w:r>
      <w:r w:rsidR="0025529C" w:rsidRPr="00666CB2">
        <w:rPr>
          <w:rFonts w:ascii="Arial" w:hAnsi="Arial" w:cs="Arial"/>
          <w:sz w:val="32"/>
          <w:szCs w:val="32"/>
        </w:rPr>
        <w:t>determined</w:t>
      </w:r>
      <w:r w:rsidRPr="00666CB2">
        <w:rPr>
          <w:rFonts w:ascii="Arial" w:hAnsi="Arial" w:cs="Arial"/>
          <w:sz w:val="32"/>
          <w:szCs w:val="32"/>
        </w:rPr>
        <w:t>.</w:t>
      </w:r>
    </w:p>
    <w:p w14:paraId="467F0C45" w14:textId="6589BE1E" w:rsidR="008964EE" w:rsidRPr="00666CB2" w:rsidRDefault="008964EE" w:rsidP="006C4708">
      <w:pPr>
        <w:ind w:left="720" w:firstLine="0"/>
        <w:rPr>
          <w:rFonts w:ascii="Arial" w:hAnsi="Arial" w:cs="Arial"/>
          <w:sz w:val="32"/>
          <w:szCs w:val="32"/>
        </w:rPr>
      </w:pPr>
      <w:r w:rsidRPr="00666CB2">
        <w:rPr>
          <w:rFonts w:ascii="Arial" w:hAnsi="Arial" w:cs="Arial"/>
          <w:sz w:val="32"/>
          <w:szCs w:val="32"/>
          <w:u w:val="single"/>
        </w:rPr>
        <w:t>New owners</w:t>
      </w:r>
      <w:r w:rsidRPr="00666CB2">
        <w:rPr>
          <w:rFonts w:ascii="Arial" w:hAnsi="Arial" w:cs="Arial"/>
          <w:sz w:val="32"/>
          <w:szCs w:val="32"/>
        </w:rPr>
        <w:t xml:space="preserve"> must </w:t>
      </w:r>
      <w:r w:rsidR="00D41EBE" w:rsidRPr="00666CB2">
        <w:rPr>
          <w:rFonts w:ascii="Arial" w:hAnsi="Arial" w:cs="Arial"/>
          <w:sz w:val="32"/>
          <w:szCs w:val="32"/>
        </w:rPr>
        <w:t>ensure</w:t>
      </w:r>
      <w:r w:rsidRPr="00666CB2">
        <w:rPr>
          <w:rFonts w:ascii="Arial" w:hAnsi="Arial" w:cs="Arial"/>
          <w:sz w:val="32"/>
          <w:szCs w:val="32"/>
        </w:rPr>
        <w:t xml:space="preserve"> that the Association has a working key(s) to the unit by consulting with the Maintenance Supervisor within 72 hours of occupancy/ownership</w:t>
      </w:r>
      <w:r w:rsidR="00286B3F" w:rsidRPr="00666CB2">
        <w:rPr>
          <w:rFonts w:ascii="Arial" w:hAnsi="Arial" w:cs="Arial"/>
          <w:sz w:val="32"/>
          <w:szCs w:val="32"/>
        </w:rPr>
        <w:t xml:space="preserve">. </w:t>
      </w:r>
      <w:r w:rsidR="0025529C" w:rsidRPr="00666CB2">
        <w:rPr>
          <w:rFonts w:ascii="Arial" w:hAnsi="Arial" w:cs="Arial"/>
          <w:sz w:val="32"/>
          <w:szCs w:val="32"/>
        </w:rPr>
        <w:t>This is mandated by statute of the State of Florida</w:t>
      </w:r>
      <w:r w:rsidR="00286B3F" w:rsidRPr="00666CB2">
        <w:rPr>
          <w:rFonts w:ascii="Arial" w:hAnsi="Arial" w:cs="Arial"/>
          <w:sz w:val="32"/>
          <w:szCs w:val="32"/>
        </w:rPr>
        <w:t xml:space="preserve">. </w:t>
      </w:r>
      <w:r w:rsidRPr="00666CB2">
        <w:rPr>
          <w:rFonts w:ascii="Arial" w:hAnsi="Arial" w:cs="Arial"/>
          <w:sz w:val="32"/>
          <w:szCs w:val="32"/>
        </w:rPr>
        <w:t>See Florida Statute 718.</w:t>
      </w:r>
    </w:p>
    <w:p w14:paraId="0EFCE9A5" w14:textId="179C1844" w:rsidR="001F5BEC" w:rsidRPr="00666CB2" w:rsidRDefault="001F5BEC" w:rsidP="006C4708">
      <w:pPr>
        <w:ind w:left="720" w:firstLine="0"/>
        <w:rPr>
          <w:rFonts w:ascii="Arial" w:hAnsi="Arial" w:cs="Arial"/>
          <w:sz w:val="32"/>
          <w:szCs w:val="32"/>
        </w:rPr>
      </w:pPr>
    </w:p>
    <w:p w14:paraId="2E919DE9" w14:textId="02FE52BC" w:rsidR="00DE539D" w:rsidRPr="00404DAC" w:rsidRDefault="001F5BEC" w:rsidP="00404DAC">
      <w:pPr>
        <w:ind w:left="720" w:firstLine="0"/>
        <w:rPr>
          <w:rFonts w:ascii="Arial" w:hAnsi="Arial" w:cs="Arial"/>
          <w:sz w:val="32"/>
          <w:szCs w:val="32"/>
          <w:u w:val="single"/>
        </w:rPr>
      </w:pPr>
      <w:r w:rsidRPr="00666CB2">
        <w:rPr>
          <w:rFonts w:ascii="Arial" w:hAnsi="Arial" w:cs="Arial"/>
          <w:sz w:val="32"/>
          <w:szCs w:val="32"/>
        </w:rPr>
        <w:lastRenderedPageBreak/>
        <w:t xml:space="preserve">All prospective </w:t>
      </w:r>
      <w:r w:rsidRPr="00666CB2">
        <w:rPr>
          <w:rFonts w:ascii="Arial" w:hAnsi="Arial" w:cs="Arial"/>
          <w:b/>
          <w:bCs/>
          <w:sz w:val="32"/>
          <w:szCs w:val="32"/>
        </w:rPr>
        <w:t>owners</w:t>
      </w:r>
      <w:r w:rsidRPr="00666CB2">
        <w:rPr>
          <w:rFonts w:ascii="Arial" w:hAnsi="Arial" w:cs="Arial"/>
          <w:sz w:val="32"/>
          <w:szCs w:val="32"/>
        </w:rPr>
        <w:t xml:space="preserve"> and/or </w:t>
      </w:r>
      <w:r w:rsidRPr="00666CB2">
        <w:rPr>
          <w:rFonts w:ascii="Arial" w:hAnsi="Arial" w:cs="Arial"/>
          <w:b/>
          <w:bCs/>
          <w:sz w:val="32"/>
          <w:szCs w:val="32"/>
        </w:rPr>
        <w:t>their agents</w:t>
      </w:r>
      <w:r w:rsidRPr="00666CB2">
        <w:rPr>
          <w:rFonts w:ascii="Arial" w:hAnsi="Arial" w:cs="Arial"/>
          <w:sz w:val="32"/>
          <w:szCs w:val="32"/>
        </w:rPr>
        <w:t xml:space="preserve"> should consider, as part of the inspection process, that the unit is in full compliance with the Condominium Documents of Record, Collier </w:t>
      </w:r>
      <w:r w:rsidR="00E13442" w:rsidRPr="00666CB2">
        <w:rPr>
          <w:rFonts w:ascii="Arial" w:hAnsi="Arial" w:cs="Arial"/>
          <w:sz w:val="32"/>
          <w:szCs w:val="32"/>
        </w:rPr>
        <w:t xml:space="preserve">County, </w:t>
      </w:r>
      <w:r w:rsidR="00EC7DB0">
        <w:rPr>
          <w:rFonts w:ascii="Arial" w:hAnsi="Arial" w:cs="Arial"/>
          <w:sz w:val="32"/>
          <w:szCs w:val="32"/>
        </w:rPr>
        <w:t>April 2</w:t>
      </w:r>
      <w:r w:rsidRPr="00666CB2">
        <w:rPr>
          <w:rFonts w:ascii="Arial" w:hAnsi="Arial" w:cs="Arial"/>
          <w:sz w:val="32"/>
          <w:szCs w:val="32"/>
        </w:rPr>
        <w:t>, 20</w:t>
      </w:r>
      <w:r w:rsidR="00EC7DB0">
        <w:rPr>
          <w:rFonts w:ascii="Arial" w:hAnsi="Arial" w:cs="Arial"/>
          <w:sz w:val="32"/>
          <w:szCs w:val="32"/>
        </w:rPr>
        <w:t>22</w:t>
      </w:r>
      <w:r w:rsidRPr="00666CB2">
        <w:rPr>
          <w:rFonts w:ascii="Arial" w:hAnsi="Arial" w:cs="Arial"/>
          <w:sz w:val="32"/>
          <w:szCs w:val="32"/>
        </w:rPr>
        <w:t>, and the Rules and Regulations of the Association</w:t>
      </w:r>
      <w:r w:rsidR="00286B3F" w:rsidRPr="00666CB2">
        <w:rPr>
          <w:rFonts w:ascii="Arial" w:hAnsi="Arial" w:cs="Arial"/>
          <w:sz w:val="32"/>
          <w:szCs w:val="32"/>
        </w:rPr>
        <w:t xml:space="preserve">. </w:t>
      </w:r>
      <w:r w:rsidR="004C3A25">
        <w:rPr>
          <w:rFonts w:ascii="Arial" w:hAnsi="Arial" w:cs="Arial"/>
          <w:sz w:val="32"/>
          <w:szCs w:val="32"/>
        </w:rPr>
        <w:t>The owner of record</w:t>
      </w:r>
      <w:r w:rsidR="006E38AC">
        <w:rPr>
          <w:rFonts w:ascii="Arial" w:hAnsi="Arial" w:cs="Arial"/>
          <w:sz w:val="32"/>
          <w:szCs w:val="32"/>
        </w:rPr>
        <w:t>, owner’s agent and/or the seller’s representative</w:t>
      </w:r>
      <w:r w:rsidR="000A4262">
        <w:rPr>
          <w:rFonts w:ascii="Arial" w:hAnsi="Arial" w:cs="Arial"/>
          <w:sz w:val="32"/>
          <w:szCs w:val="32"/>
        </w:rPr>
        <w:t xml:space="preserve"> shall determine and certify that the unit is in full </w:t>
      </w:r>
      <w:r w:rsidR="000D6CC4">
        <w:rPr>
          <w:rFonts w:ascii="Arial" w:hAnsi="Arial" w:cs="Arial"/>
          <w:sz w:val="32"/>
          <w:szCs w:val="32"/>
        </w:rPr>
        <w:t>compliance with the Condominium Declaration and Ru</w:t>
      </w:r>
      <w:r w:rsidR="0024798D">
        <w:rPr>
          <w:rFonts w:ascii="Arial" w:hAnsi="Arial" w:cs="Arial"/>
          <w:sz w:val="32"/>
          <w:szCs w:val="32"/>
        </w:rPr>
        <w:t>le</w:t>
      </w:r>
      <w:r w:rsidR="000D6CC4">
        <w:rPr>
          <w:rFonts w:ascii="Arial" w:hAnsi="Arial" w:cs="Arial"/>
          <w:sz w:val="32"/>
          <w:szCs w:val="32"/>
        </w:rPr>
        <w:t>s and Regulations</w:t>
      </w:r>
      <w:r w:rsidR="008B480D">
        <w:rPr>
          <w:rFonts w:ascii="Arial" w:hAnsi="Arial" w:cs="Arial"/>
          <w:sz w:val="32"/>
          <w:szCs w:val="32"/>
        </w:rPr>
        <w:t>, in writing,</w:t>
      </w:r>
      <w:r w:rsidR="0024798D">
        <w:rPr>
          <w:rFonts w:ascii="Arial" w:hAnsi="Arial" w:cs="Arial"/>
          <w:sz w:val="32"/>
          <w:szCs w:val="32"/>
        </w:rPr>
        <w:t xml:space="preserve"> before a</w:t>
      </w:r>
      <w:r w:rsidR="008B480D">
        <w:rPr>
          <w:rFonts w:ascii="Arial" w:hAnsi="Arial" w:cs="Arial"/>
          <w:sz w:val="32"/>
          <w:szCs w:val="32"/>
        </w:rPr>
        <w:t xml:space="preserve"> Membership Application is submitted</w:t>
      </w:r>
      <w:r w:rsidR="0024798D">
        <w:rPr>
          <w:rFonts w:ascii="Arial" w:hAnsi="Arial" w:cs="Arial"/>
          <w:sz w:val="32"/>
          <w:szCs w:val="32"/>
        </w:rPr>
        <w:t>.  Said, certification shall be</w:t>
      </w:r>
      <w:r w:rsidR="008B480D">
        <w:rPr>
          <w:rFonts w:ascii="Arial" w:hAnsi="Arial" w:cs="Arial"/>
          <w:sz w:val="32"/>
          <w:szCs w:val="32"/>
        </w:rPr>
        <w:t xml:space="preserve"> </w:t>
      </w:r>
      <w:r w:rsidR="0024798D">
        <w:rPr>
          <w:rFonts w:ascii="Arial" w:hAnsi="Arial" w:cs="Arial"/>
          <w:sz w:val="32"/>
          <w:szCs w:val="32"/>
        </w:rPr>
        <w:t xml:space="preserve">obtained through the Piper’s Pointe Condominium Association, Inc. </w:t>
      </w:r>
      <w:r w:rsidR="00532656">
        <w:rPr>
          <w:rFonts w:ascii="Arial" w:hAnsi="Arial" w:cs="Arial"/>
          <w:sz w:val="32"/>
          <w:szCs w:val="32"/>
        </w:rPr>
        <w:t>as a part of the membership application</w:t>
      </w:r>
      <w:r w:rsidR="00092B4F">
        <w:rPr>
          <w:rFonts w:ascii="Arial" w:hAnsi="Arial" w:cs="Arial"/>
          <w:sz w:val="32"/>
          <w:szCs w:val="32"/>
        </w:rPr>
        <w:t xml:space="preserve"> submitted to</w:t>
      </w:r>
      <w:r w:rsidR="002B586C">
        <w:rPr>
          <w:rFonts w:ascii="Arial" w:hAnsi="Arial" w:cs="Arial"/>
          <w:sz w:val="32"/>
          <w:szCs w:val="32"/>
        </w:rPr>
        <w:t xml:space="preserve"> the Association’s Management Company.  </w:t>
      </w:r>
      <w:r w:rsidRPr="00666CB2">
        <w:rPr>
          <w:rFonts w:ascii="Arial" w:hAnsi="Arial" w:cs="Arial"/>
          <w:sz w:val="32"/>
          <w:szCs w:val="32"/>
        </w:rPr>
        <w:t>This may serve to assist with future legal issues regarding compliance</w:t>
      </w:r>
      <w:r w:rsidR="00286B3F" w:rsidRPr="00666CB2">
        <w:rPr>
          <w:rFonts w:ascii="Arial" w:hAnsi="Arial" w:cs="Arial"/>
          <w:sz w:val="32"/>
          <w:szCs w:val="32"/>
        </w:rPr>
        <w:t xml:space="preserve">. </w:t>
      </w:r>
      <w:r w:rsidR="0074011B" w:rsidRPr="00666CB2">
        <w:rPr>
          <w:rFonts w:ascii="Arial" w:hAnsi="Arial" w:cs="Arial"/>
          <w:sz w:val="32"/>
          <w:szCs w:val="32"/>
          <w:u w:val="single"/>
        </w:rPr>
        <w:t xml:space="preserve">By Florida State Statute, a copy of the </w:t>
      </w:r>
      <w:r w:rsidR="000F5969" w:rsidRPr="00666CB2">
        <w:rPr>
          <w:rFonts w:ascii="Arial" w:hAnsi="Arial" w:cs="Arial"/>
          <w:sz w:val="32"/>
          <w:szCs w:val="32"/>
          <w:u w:val="single"/>
        </w:rPr>
        <w:t>condominium</w:t>
      </w:r>
      <w:r w:rsidR="0074011B" w:rsidRPr="00666CB2">
        <w:rPr>
          <w:rFonts w:ascii="Arial" w:hAnsi="Arial" w:cs="Arial"/>
          <w:sz w:val="32"/>
          <w:szCs w:val="32"/>
          <w:u w:val="single"/>
        </w:rPr>
        <w:t xml:space="preserve"> docs </w:t>
      </w:r>
      <w:r w:rsidR="00FF4F00" w:rsidRPr="00666CB2">
        <w:rPr>
          <w:rFonts w:ascii="Arial" w:hAnsi="Arial" w:cs="Arial"/>
          <w:sz w:val="32"/>
          <w:szCs w:val="32"/>
          <w:u w:val="single"/>
        </w:rPr>
        <w:t>is</w:t>
      </w:r>
      <w:r w:rsidR="0074011B" w:rsidRPr="00666CB2">
        <w:rPr>
          <w:rFonts w:ascii="Arial" w:hAnsi="Arial" w:cs="Arial"/>
          <w:sz w:val="32"/>
          <w:szCs w:val="32"/>
          <w:u w:val="single"/>
        </w:rPr>
        <w:t xml:space="preserve"> a required element of the sale. </w:t>
      </w:r>
    </w:p>
    <w:p w14:paraId="5CBBAD40" w14:textId="74DA417A" w:rsidR="00B53F0B" w:rsidRPr="00666CB2" w:rsidRDefault="00404DAC" w:rsidP="00B53F0B">
      <w:pPr>
        <w:rPr>
          <w:rFonts w:ascii="Arial" w:hAnsi="Arial" w:cs="Arial"/>
          <w:sz w:val="32"/>
          <w:szCs w:val="32"/>
        </w:rPr>
      </w:pPr>
      <w:r>
        <w:rPr>
          <w:rFonts w:ascii="Arial" w:hAnsi="Arial" w:cs="Arial"/>
          <w:sz w:val="32"/>
          <w:szCs w:val="32"/>
        </w:rPr>
        <w:t xml:space="preserve"> </w:t>
      </w:r>
    </w:p>
    <w:p w14:paraId="1488091D" w14:textId="4B2DFB2F" w:rsidR="00127C5D" w:rsidRPr="00666CB2" w:rsidRDefault="00404DAC" w:rsidP="00127C5D">
      <w:pPr>
        <w:pStyle w:val="Heading2"/>
        <w:spacing w:after="84" w:line="260" w:lineRule="auto"/>
        <w:ind w:left="-5" w:right="32"/>
        <w:jc w:val="left"/>
        <w:rPr>
          <w:rFonts w:ascii="Arial" w:hAnsi="Arial" w:cs="Arial"/>
          <w:szCs w:val="32"/>
        </w:rPr>
      </w:pPr>
      <w:r>
        <w:rPr>
          <w:rFonts w:ascii="Arial" w:hAnsi="Arial" w:cs="Arial"/>
          <w:szCs w:val="32"/>
        </w:rPr>
        <w:t xml:space="preserve">        </w:t>
      </w:r>
      <w:r w:rsidR="00127C5D" w:rsidRPr="00666CB2">
        <w:rPr>
          <w:rFonts w:ascii="Arial" w:hAnsi="Arial" w:cs="Arial"/>
          <w:szCs w:val="32"/>
        </w:rPr>
        <w:t>PROSPECTIVE TENANTS/LEASE HOLDERS</w:t>
      </w:r>
    </w:p>
    <w:p w14:paraId="499736F9" w14:textId="4924D6FB" w:rsidR="00127C5D" w:rsidRPr="00C104A9" w:rsidRDefault="00127C5D" w:rsidP="00127C5D">
      <w:pPr>
        <w:rPr>
          <w:rFonts w:ascii="Arial" w:hAnsi="Arial" w:cs="Arial"/>
          <w:szCs w:val="24"/>
        </w:rPr>
      </w:pPr>
    </w:p>
    <w:p w14:paraId="33A72B40" w14:textId="0816AC09" w:rsidR="00127C5D" w:rsidRPr="00666CB2" w:rsidRDefault="00127C5D" w:rsidP="00127C5D">
      <w:pPr>
        <w:ind w:left="720" w:firstLine="0"/>
        <w:rPr>
          <w:rFonts w:ascii="Arial" w:hAnsi="Arial" w:cs="Arial"/>
          <w:sz w:val="32"/>
          <w:szCs w:val="32"/>
        </w:rPr>
      </w:pPr>
      <w:r w:rsidRPr="00666CB2">
        <w:rPr>
          <w:rFonts w:ascii="Arial" w:hAnsi="Arial" w:cs="Arial"/>
          <w:sz w:val="32"/>
          <w:szCs w:val="32"/>
        </w:rPr>
        <w:t>Lease transactions for a unit is conducted between the current owner of record (Owners may conduct this transaction through an agent),</w:t>
      </w:r>
      <w:r w:rsidR="00E13DA8" w:rsidRPr="00666CB2">
        <w:rPr>
          <w:rFonts w:ascii="Arial" w:hAnsi="Arial" w:cs="Arial"/>
          <w:sz w:val="32"/>
          <w:szCs w:val="32"/>
        </w:rPr>
        <w:t xml:space="preserve"> and</w:t>
      </w:r>
      <w:r w:rsidRPr="00666CB2">
        <w:rPr>
          <w:rFonts w:ascii="Arial" w:hAnsi="Arial" w:cs="Arial"/>
          <w:sz w:val="32"/>
          <w:szCs w:val="32"/>
        </w:rPr>
        <w:t xml:space="preserve"> the prospective tenant with the assistance of the management company, Gulf Breeze Management of SW Florida, </w:t>
      </w:r>
      <w:r w:rsidR="00286B3F" w:rsidRPr="00666CB2">
        <w:rPr>
          <w:rFonts w:ascii="Arial" w:hAnsi="Arial" w:cs="Arial"/>
          <w:sz w:val="32"/>
          <w:szCs w:val="32"/>
        </w:rPr>
        <w:t xml:space="preserve">Inc. </w:t>
      </w:r>
      <w:r w:rsidRPr="00666CB2">
        <w:rPr>
          <w:rFonts w:ascii="Arial" w:hAnsi="Arial" w:cs="Arial"/>
          <w:sz w:val="32"/>
          <w:szCs w:val="32"/>
        </w:rPr>
        <w:t>Residency at Piper’s Pointe is considered by application through the management company</w:t>
      </w:r>
      <w:r w:rsidR="00286B3F" w:rsidRPr="00666CB2">
        <w:rPr>
          <w:rFonts w:ascii="Arial" w:hAnsi="Arial" w:cs="Arial"/>
          <w:sz w:val="32"/>
          <w:szCs w:val="32"/>
        </w:rPr>
        <w:t xml:space="preserve">. </w:t>
      </w:r>
      <w:r w:rsidRPr="00666CB2">
        <w:rPr>
          <w:rFonts w:ascii="Arial" w:hAnsi="Arial" w:cs="Arial"/>
          <w:sz w:val="32"/>
          <w:szCs w:val="32"/>
        </w:rPr>
        <w:t>A completed application</w:t>
      </w:r>
      <w:r w:rsidR="00E13DA8" w:rsidRPr="00666CB2">
        <w:rPr>
          <w:rFonts w:ascii="Arial" w:hAnsi="Arial" w:cs="Arial"/>
          <w:sz w:val="32"/>
          <w:szCs w:val="32"/>
        </w:rPr>
        <w:t xml:space="preserve"> must be submitted</w:t>
      </w:r>
      <w:r w:rsidRPr="00666CB2">
        <w:rPr>
          <w:rFonts w:ascii="Arial" w:hAnsi="Arial" w:cs="Arial"/>
          <w:sz w:val="32"/>
          <w:szCs w:val="32"/>
        </w:rPr>
        <w:t xml:space="preserve"> </w:t>
      </w:r>
      <w:r w:rsidRPr="00666CB2">
        <w:rPr>
          <w:rFonts w:ascii="Arial" w:hAnsi="Arial" w:cs="Arial"/>
          <w:b/>
          <w:bCs/>
          <w:sz w:val="32"/>
          <w:szCs w:val="32"/>
          <w:u w:val="single"/>
        </w:rPr>
        <w:t>30 days</w:t>
      </w:r>
      <w:r w:rsidRPr="00666CB2">
        <w:rPr>
          <w:rFonts w:ascii="Arial" w:hAnsi="Arial" w:cs="Arial"/>
          <w:sz w:val="32"/>
          <w:szCs w:val="32"/>
        </w:rPr>
        <w:t xml:space="preserve"> in advance of the occupancy date</w:t>
      </w:r>
      <w:r w:rsidR="00286B3F" w:rsidRPr="00666CB2">
        <w:rPr>
          <w:rFonts w:ascii="Arial" w:hAnsi="Arial" w:cs="Arial"/>
          <w:sz w:val="32"/>
          <w:szCs w:val="32"/>
        </w:rPr>
        <w:t xml:space="preserve">. </w:t>
      </w:r>
      <w:r w:rsidR="00E13DA8" w:rsidRPr="00666CB2">
        <w:rPr>
          <w:rFonts w:ascii="Arial" w:hAnsi="Arial" w:cs="Arial"/>
          <w:sz w:val="32"/>
          <w:szCs w:val="32"/>
        </w:rPr>
        <w:t>The</w:t>
      </w:r>
      <w:r w:rsidR="008964EE" w:rsidRPr="00666CB2">
        <w:rPr>
          <w:rFonts w:ascii="Arial" w:hAnsi="Arial" w:cs="Arial"/>
          <w:sz w:val="32"/>
          <w:szCs w:val="32"/>
        </w:rPr>
        <w:t xml:space="preserve"> </w:t>
      </w:r>
      <w:r w:rsidRPr="00666CB2">
        <w:rPr>
          <w:rFonts w:ascii="Arial" w:hAnsi="Arial" w:cs="Arial"/>
          <w:sz w:val="32"/>
          <w:szCs w:val="32"/>
        </w:rPr>
        <w:t xml:space="preserve">application must be </w:t>
      </w:r>
      <w:r w:rsidRPr="00666CB2">
        <w:rPr>
          <w:rFonts w:ascii="Arial" w:hAnsi="Arial" w:cs="Arial"/>
          <w:b/>
          <w:bCs/>
          <w:sz w:val="32"/>
          <w:szCs w:val="32"/>
        </w:rPr>
        <w:t>completed in its entirety</w:t>
      </w:r>
      <w:r w:rsidRPr="00666CB2">
        <w:rPr>
          <w:rFonts w:ascii="Arial" w:hAnsi="Arial" w:cs="Arial"/>
          <w:sz w:val="32"/>
          <w:szCs w:val="32"/>
        </w:rPr>
        <w:t xml:space="preserve"> to be considered, along with all other requested </w:t>
      </w:r>
      <w:r w:rsidR="00E13442" w:rsidRPr="00666CB2">
        <w:rPr>
          <w:rFonts w:ascii="Arial" w:hAnsi="Arial" w:cs="Arial"/>
          <w:sz w:val="32"/>
          <w:szCs w:val="32"/>
        </w:rPr>
        <w:t>documents (</w:t>
      </w:r>
      <w:r w:rsidRPr="00666CB2">
        <w:rPr>
          <w:rFonts w:ascii="Arial" w:hAnsi="Arial" w:cs="Arial"/>
          <w:sz w:val="32"/>
          <w:szCs w:val="32"/>
        </w:rPr>
        <w:t>See requirements below)</w:t>
      </w:r>
      <w:r w:rsidR="00286B3F" w:rsidRPr="00666CB2">
        <w:rPr>
          <w:rFonts w:ascii="Arial" w:hAnsi="Arial" w:cs="Arial"/>
          <w:sz w:val="32"/>
          <w:szCs w:val="32"/>
        </w:rPr>
        <w:t xml:space="preserve">. </w:t>
      </w:r>
      <w:r w:rsidR="008964EE" w:rsidRPr="00666CB2">
        <w:rPr>
          <w:rFonts w:ascii="Arial" w:hAnsi="Arial" w:cs="Arial"/>
          <w:sz w:val="32"/>
          <w:szCs w:val="32"/>
        </w:rPr>
        <w:t xml:space="preserve">Upon acceptance for residency in the community, the tenant should confirm that they will receive a set of </w:t>
      </w:r>
      <w:r w:rsidR="00D41EBE" w:rsidRPr="00666CB2">
        <w:rPr>
          <w:rFonts w:ascii="Arial" w:hAnsi="Arial" w:cs="Arial"/>
          <w:sz w:val="32"/>
          <w:szCs w:val="32"/>
        </w:rPr>
        <w:t>mailbox</w:t>
      </w:r>
      <w:r w:rsidR="008964EE" w:rsidRPr="00666CB2">
        <w:rPr>
          <w:rFonts w:ascii="Arial" w:hAnsi="Arial" w:cs="Arial"/>
          <w:sz w:val="32"/>
          <w:szCs w:val="32"/>
        </w:rPr>
        <w:t xml:space="preserve"> keys and a pool key as part of their transaction</w:t>
      </w:r>
      <w:r w:rsidR="004139D2">
        <w:rPr>
          <w:rFonts w:ascii="Arial" w:hAnsi="Arial" w:cs="Arial"/>
          <w:sz w:val="32"/>
          <w:szCs w:val="32"/>
        </w:rPr>
        <w:t xml:space="preserve"> </w:t>
      </w:r>
      <w:r w:rsidR="004139D2" w:rsidRPr="002B586C">
        <w:rPr>
          <w:rFonts w:ascii="Arial" w:hAnsi="Arial" w:cs="Arial"/>
          <w:b/>
          <w:bCs/>
          <w:sz w:val="32"/>
          <w:szCs w:val="32"/>
        </w:rPr>
        <w:t>from the owner</w:t>
      </w:r>
      <w:r w:rsidR="00286B3F" w:rsidRPr="00666CB2">
        <w:rPr>
          <w:rFonts w:ascii="Arial" w:hAnsi="Arial" w:cs="Arial"/>
          <w:sz w:val="32"/>
          <w:szCs w:val="32"/>
        </w:rPr>
        <w:t xml:space="preserve">. </w:t>
      </w:r>
      <w:r w:rsidR="00E13DA8" w:rsidRPr="00666CB2">
        <w:rPr>
          <w:rFonts w:ascii="Arial" w:hAnsi="Arial" w:cs="Arial"/>
          <w:sz w:val="32"/>
          <w:szCs w:val="32"/>
        </w:rPr>
        <w:t>Parking permits are assigned and</w:t>
      </w:r>
      <w:r w:rsidR="008340CC">
        <w:rPr>
          <w:rFonts w:ascii="Arial" w:hAnsi="Arial" w:cs="Arial"/>
          <w:sz w:val="32"/>
          <w:szCs w:val="32"/>
        </w:rPr>
        <w:t xml:space="preserve"> must be</w:t>
      </w:r>
      <w:r w:rsidR="00E13DA8" w:rsidRPr="00666CB2">
        <w:rPr>
          <w:rFonts w:ascii="Arial" w:hAnsi="Arial" w:cs="Arial"/>
          <w:sz w:val="32"/>
          <w:szCs w:val="32"/>
        </w:rPr>
        <w:t xml:space="preserve"> applied to the lower left rear windshield </w:t>
      </w:r>
      <w:r w:rsidR="00960B5C">
        <w:rPr>
          <w:rFonts w:ascii="Arial" w:hAnsi="Arial" w:cs="Arial"/>
          <w:sz w:val="32"/>
          <w:szCs w:val="32"/>
        </w:rPr>
        <w:t>of the resident</w:t>
      </w:r>
      <w:r w:rsidR="002A6E0D">
        <w:rPr>
          <w:rFonts w:ascii="Arial" w:hAnsi="Arial" w:cs="Arial"/>
          <w:sz w:val="32"/>
          <w:szCs w:val="32"/>
        </w:rPr>
        <w:t xml:space="preserve"> vehicle(s) </w:t>
      </w:r>
      <w:r w:rsidR="00E13DA8" w:rsidRPr="00666CB2">
        <w:rPr>
          <w:rFonts w:ascii="Arial" w:hAnsi="Arial" w:cs="Arial"/>
          <w:sz w:val="32"/>
          <w:szCs w:val="32"/>
        </w:rPr>
        <w:t xml:space="preserve">by our staff after </w:t>
      </w:r>
      <w:r w:rsidR="00E13DA8" w:rsidRPr="00666CB2">
        <w:rPr>
          <w:rFonts w:ascii="Arial" w:hAnsi="Arial" w:cs="Arial"/>
          <w:sz w:val="32"/>
          <w:szCs w:val="32"/>
        </w:rPr>
        <w:lastRenderedPageBreak/>
        <w:t>approvals are issued</w:t>
      </w:r>
      <w:r w:rsidR="002B586C">
        <w:rPr>
          <w:rFonts w:ascii="Arial" w:hAnsi="Arial" w:cs="Arial"/>
          <w:sz w:val="32"/>
          <w:szCs w:val="32"/>
        </w:rPr>
        <w:t xml:space="preserve"> and remain the property of the Association</w:t>
      </w:r>
      <w:r w:rsidR="00286B3F" w:rsidRPr="00666CB2">
        <w:rPr>
          <w:rFonts w:ascii="Arial" w:hAnsi="Arial" w:cs="Arial"/>
          <w:sz w:val="32"/>
          <w:szCs w:val="32"/>
        </w:rPr>
        <w:t xml:space="preserve">. </w:t>
      </w:r>
      <w:r w:rsidR="0074011B" w:rsidRPr="00666CB2">
        <w:rPr>
          <w:rFonts w:ascii="Arial" w:hAnsi="Arial" w:cs="Arial"/>
          <w:sz w:val="32"/>
          <w:szCs w:val="32"/>
        </w:rPr>
        <w:t>Lessees are required to confirm</w:t>
      </w:r>
      <w:r w:rsidR="00FF4F00" w:rsidRPr="00666CB2">
        <w:rPr>
          <w:rFonts w:ascii="Arial" w:hAnsi="Arial" w:cs="Arial"/>
          <w:sz w:val="32"/>
          <w:szCs w:val="32"/>
        </w:rPr>
        <w:t>, by signing,</w:t>
      </w:r>
      <w:r w:rsidR="0074011B" w:rsidRPr="00666CB2">
        <w:rPr>
          <w:rFonts w:ascii="Arial" w:hAnsi="Arial" w:cs="Arial"/>
          <w:sz w:val="32"/>
          <w:szCs w:val="32"/>
        </w:rPr>
        <w:t xml:space="preserve"> that they have read, </w:t>
      </w:r>
      <w:r w:rsidR="00FF4F00" w:rsidRPr="00666CB2">
        <w:rPr>
          <w:rFonts w:ascii="Arial" w:hAnsi="Arial" w:cs="Arial"/>
          <w:sz w:val="32"/>
          <w:szCs w:val="32"/>
        </w:rPr>
        <w:t>understand,</w:t>
      </w:r>
      <w:r w:rsidR="0074011B" w:rsidRPr="00666CB2">
        <w:rPr>
          <w:rFonts w:ascii="Arial" w:hAnsi="Arial" w:cs="Arial"/>
          <w:sz w:val="32"/>
          <w:szCs w:val="32"/>
        </w:rPr>
        <w:t xml:space="preserve"> and will abide by rules set forth in the latest issue of the Piper’s Pointe Condo</w:t>
      </w:r>
      <w:r w:rsidR="00EC7DB0">
        <w:rPr>
          <w:rFonts w:ascii="Arial" w:hAnsi="Arial" w:cs="Arial"/>
          <w:sz w:val="32"/>
          <w:szCs w:val="32"/>
        </w:rPr>
        <w:t>minium</w:t>
      </w:r>
      <w:r w:rsidR="00DF0190">
        <w:rPr>
          <w:rFonts w:ascii="Arial" w:hAnsi="Arial" w:cs="Arial"/>
          <w:sz w:val="32"/>
          <w:szCs w:val="32"/>
        </w:rPr>
        <w:t xml:space="preserve"> Association, Inc. </w:t>
      </w:r>
      <w:r w:rsidR="00663F37">
        <w:rPr>
          <w:rFonts w:ascii="Arial" w:hAnsi="Arial" w:cs="Arial"/>
          <w:sz w:val="32"/>
          <w:szCs w:val="32"/>
        </w:rPr>
        <w:t>Abridged Version</w:t>
      </w:r>
      <w:r w:rsidR="00393178">
        <w:rPr>
          <w:rFonts w:ascii="Arial" w:hAnsi="Arial" w:cs="Arial"/>
          <w:sz w:val="32"/>
          <w:szCs w:val="32"/>
        </w:rPr>
        <w:t xml:space="preserve"> of the</w:t>
      </w:r>
      <w:r w:rsidR="0074011B" w:rsidRPr="00666CB2">
        <w:rPr>
          <w:rFonts w:ascii="Arial" w:hAnsi="Arial" w:cs="Arial"/>
          <w:sz w:val="32"/>
          <w:szCs w:val="32"/>
        </w:rPr>
        <w:t xml:space="preserve"> Rules Handbook, abide by </w:t>
      </w:r>
      <w:r w:rsidR="00FF4F00" w:rsidRPr="00666CB2">
        <w:rPr>
          <w:rFonts w:ascii="Arial" w:hAnsi="Arial" w:cs="Arial"/>
          <w:sz w:val="32"/>
          <w:szCs w:val="32"/>
        </w:rPr>
        <w:t>all</w:t>
      </w:r>
      <w:r w:rsidR="0074011B" w:rsidRPr="00666CB2">
        <w:rPr>
          <w:rFonts w:ascii="Arial" w:hAnsi="Arial" w:cs="Arial"/>
          <w:sz w:val="32"/>
          <w:szCs w:val="32"/>
        </w:rPr>
        <w:t xml:space="preserve"> the stipulations in the </w:t>
      </w:r>
      <w:r w:rsidR="000F5969" w:rsidRPr="00666CB2">
        <w:rPr>
          <w:rFonts w:ascii="Arial" w:hAnsi="Arial" w:cs="Arial"/>
          <w:sz w:val="32"/>
          <w:szCs w:val="32"/>
        </w:rPr>
        <w:t>condominium</w:t>
      </w:r>
      <w:r w:rsidR="0074011B" w:rsidRPr="00666CB2">
        <w:rPr>
          <w:rFonts w:ascii="Arial" w:hAnsi="Arial" w:cs="Arial"/>
          <w:sz w:val="32"/>
          <w:szCs w:val="32"/>
        </w:rPr>
        <w:t xml:space="preserve"> docs.</w:t>
      </w:r>
    </w:p>
    <w:p w14:paraId="5B4102CE" w14:textId="3890B3BE" w:rsidR="00021DD0" w:rsidRPr="00666CB2" w:rsidRDefault="00021DD0" w:rsidP="00127C5D">
      <w:pPr>
        <w:ind w:left="720" w:firstLine="0"/>
        <w:rPr>
          <w:rFonts w:ascii="Arial" w:hAnsi="Arial" w:cs="Arial"/>
          <w:sz w:val="32"/>
          <w:szCs w:val="32"/>
        </w:rPr>
      </w:pPr>
    </w:p>
    <w:p w14:paraId="224C5E96" w14:textId="797E7A60" w:rsidR="00021DD0" w:rsidRPr="000733BB" w:rsidRDefault="00021DD0" w:rsidP="00127C5D">
      <w:pPr>
        <w:ind w:left="720" w:firstLine="0"/>
        <w:rPr>
          <w:rFonts w:ascii="Arial" w:hAnsi="Arial" w:cs="Arial"/>
          <w:b/>
          <w:bCs/>
          <w:i/>
          <w:iCs/>
          <w:sz w:val="32"/>
          <w:szCs w:val="32"/>
        </w:rPr>
      </w:pPr>
      <w:r w:rsidRPr="000733BB">
        <w:rPr>
          <w:rFonts w:ascii="Arial" w:hAnsi="Arial" w:cs="Arial"/>
          <w:b/>
          <w:bCs/>
          <w:i/>
          <w:iCs/>
          <w:sz w:val="32"/>
          <w:szCs w:val="32"/>
        </w:rPr>
        <w:t xml:space="preserve">A completed </w:t>
      </w:r>
      <w:r w:rsidR="00402E68">
        <w:rPr>
          <w:rFonts w:ascii="Arial" w:hAnsi="Arial" w:cs="Arial"/>
          <w:b/>
          <w:bCs/>
          <w:i/>
          <w:iCs/>
          <w:sz w:val="32"/>
          <w:szCs w:val="32"/>
        </w:rPr>
        <w:t xml:space="preserve">lease </w:t>
      </w:r>
      <w:r w:rsidRPr="000733BB">
        <w:rPr>
          <w:rFonts w:ascii="Arial" w:hAnsi="Arial" w:cs="Arial"/>
          <w:b/>
          <w:bCs/>
          <w:i/>
          <w:iCs/>
          <w:sz w:val="32"/>
          <w:szCs w:val="32"/>
        </w:rPr>
        <w:t>application consists of a legible Piper’s Pointe application, appropriate security deposit(s), filing fee (if applicable), insurance certificate or binder, owner’s lease agreement and references.</w:t>
      </w:r>
    </w:p>
    <w:p w14:paraId="4D04CE0B" w14:textId="1A6BE591" w:rsidR="001E0A4D" w:rsidRPr="000733BB" w:rsidRDefault="00591654" w:rsidP="00127C5D">
      <w:pPr>
        <w:ind w:left="720" w:firstLine="0"/>
        <w:rPr>
          <w:rFonts w:ascii="Arial" w:hAnsi="Arial" w:cs="Arial"/>
          <w:b/>
          <w:bCs/>
          <w:i/>
          <w:iCs/>
          <w:sz w:val="32"/>
          <w:szCs w:val="32"/>
        </w:rPr>
      </w:pPr>
      <w:r w:rsidRPr="000733BB">
        <w:rPr>
          <w:rFonts w:ascii="Arial" w:hAnsi="Arial" w:cs="Arial"/>
          <w:b/>
          <w:bCs/>
          <w:i/>
          <w:iCs/>
          <w:sz w:val="32"/>
          <w:szCs w:val="32"/>
        </w:rPr>
        <w:t xml:space="preserve">A completed application is one where all questions and </w:t>
      </w:r>
      <w:r w:rsidR="000B1036" w:rsidRPr="000733BB">
        <w:rPr>
          <w:rFonts w:ascii="Arial" w:hAnsi="Arial" w:cs="Arial"/>
          <w:b/>
          <w:bCs/>
          <w:i/>
          <w:iCs/>
          <w:sz w:val="32"/>
          <w:szCs w:val="32"/>
        </w:rPr>
        <w:t>information have been answered/completed; and where it is not applicable, N/A shall be entered in the appropriate line.</w:t>
      </w:r>
      <w:r w:rsidR="00BC6F39" w:rsidRPr="000733BB">
        <w:rPr>
          <w:rFonts w:ascii="Arial" w:hAnsi="Arial" w:cs="Arial"/>
          <w:b/>
          <w:bCs/>
          <w:i/>
          <w:iCs/>
          <w:sz w:val="32"/>
          <w:szCs w:val="32"/>
        </w:rPr>
        <w:t xml:space="preserve">  Signatures, initials, printed names of all applicants, agents and witnesses are mandatory</w:t>
      </w:r>
      <w:r w:rsidR="00402E68">
        <w:rPr>
          <w:rFonts w:ascii="Arial" w:hAnsi="Arial" w:cs="Arial"/>
          <w:b/>
          <w:bCs/>
          <w:i/>
          <w:iCs/>
          <w:sz w:val="32"/>
          <w:szCs w:val="32"/>
        </w:rPr>
        <w:t xml:space="preserve"> in the spaces provided</w:t>
      </w:r>
      <w:r w:rsidR="00BC6F39" w:rsidRPr="000733BB">
        <w:rPr>
          <w:rFonts w:ascii="Arial" w:hAnsi="Arial" w:cs="Arial"/>
          <w:b/>
          <w:bCs/>
          <w:i/>
          <w:iCs/>
          <w:sz w:val="32"/>
          <w:szCs w:val="32"/>
        </w:rPr>
        <w:t xml:space="preserve">.  </w:t>
      </w:r>
      <w:r w:rsidR="0096457B" w:rsidRPr="000733BB">
        <w:rPr>
          <w:rFonts w:ascii="Arial" w:hAnsi="Arial" w:cs="Arial"/>
          <w:b/>
          <w:bCs/>
          <w:i/>
          <w:iCs/>
          <w:sz w:val="32"/>
          <w:szCs w:val="32"/>
        </w:rPr>
        <w:t xml:space="preserve">Without </w:t>
      </w:r>
      <w:r w:rsidR="00122688" w:rsidRPr="000733BB">
        <w:rPr>
          <w:rFonts w:ascii="Arial" w:hAnsi="Arial" w:cs="Arial"/>
          <w:b/>
          <w:bCs/>
          <w:i/>
          <w:iCs/>
          <w:sz w:val="32"/>
          <w:szCs w:val="32"/>
        </w:rPr>
        <w:t>th</w:t>
      </w:r>
      <w:r w:rsidR="00141E35">
        <w:rPr>
          <w:rFonts w:ascii="Arial" w:hAnsi="Arial" w:cs="Arial"/>
          <w:b/>
          <w:bCs/>
          <w:i/>
          <w:iCs/>
          <w:sz w:val="32"/>
          <w:szCs w:val="32"/>
        </w:rPr>
        <w:t>is</w:t>
      </w:r>
      <w:r w:rsidR="00122688" w:rsidRPr="000733BB">
        <w:rPr>
          <w:rFonts w:ascii="Arial" w:hAnsi="Arial" w:cs="Arial"/>
          <w:b/>
          <w:bCs/>
          <w:i/>
          <w:iCs/>
          <w:sz w:val="32"/>
          <w:szCs w:val="32"/>
        </w:rPr>
        <w:t>, the</w:t>
      </w:r>
      <w:r w:rsidR="0096457B" w:rsidRPr="000733BB">
        <w:rPr>
          <w:rFonts w:ascii="Arial" w:hAnsi="Arial" w:cs="Arial"/>
          <w:b/>
          <w:bCs/>
          <w:i/>
          <w:iCs/>
          <w:sz w:val="32"/>
          <w:szCs w:val="32"/>
        </w:rPr>
        <w:t xml:space="preserve"> application is considered incomplete and will not be accepted and time stamped</w:t>
      </w:r>
      <w:r w:rsidR="00615869">
        <w:rPr>
          <w:rFonts w:ascii="Arial" w:hAnsi="Arial" w:cs="Arial"/>
          <w:b/>
          <w:bCs/>
          <w:i/>
          <w:iCs/>
          <w:sz w:val="32"/>
          <w:szCs w:val="32"/>
        </w:rPr>
        <w:t xml:space="preserve"> </w:t>
      </w:r>
      <w:r w:rsidR="00A06ACC">
        <w:rPr>
          <w:rFonts w:ascii="Arial" w:hAnsi="Arial" w:cs="Arial"/>
          <w:b/>
          <w:bCs/>
          <w:i/>
          <w:iCs/>
          <w:sz w:val="32"/>
          <w:szCs w:val="32"/>
        </w:rPr>
        <w:t>until complete</w:t>
      </w:r>
      <w:r w:rsidR="0096457B" w:rsidRPr="000733BB">
        <w:rPr>
          <w:rFonts w:ascii="Arial" w:hAnsi="Arial" w:cs="Arial"/>
          <w:b/>
          <w:bCs/>
          <w:i/>
          <w:iCs/>
          <w:sz w:val="32"/>
          <w:szCs w:val="32"/>
        </w:rPr>
        <w:t>.</w:t>
      </w:r>
    </w:p>
    <w:p w14:paraId="4EE22F2E" w14:textId="77777777" w:rsidR="006B7BBD" w:rsidRPr="00666CB2" w:rsidRDefault="006B7BBD" w:rsidP="008964EE">
      <w:pPr>
        <w:pStyle w:val="Heading2"/>
        <w:spacing w:after="84" w:line="260" w:lineRule="auto"/>
        <w:ind w:left="0" w:right="32" w:firstLine="0"/>
        <w:jc w:val="left"/>
        <w:rPr>
          <w:rFonts w:ascii="Arial" w:hAnsi="Arial" w:cs="Arial"/>
          <w:szCs w:val="32"/>
        </w:rPr>
      </w:pPr>
    </w:p>
    <w:p w14:paraId="630017F6" w14:textId="7036B3EB" w:rsidR="00C14CBE" w:rsidRPr="007D1F14" w:rsidRDefault="00E30CDD" w:rsidP="00A06ACC">
      <w:pPr>
        <w:pStyle w:val="Heading2"/>
        <w:spacing w:after="84" w:line="260" w:lineRule="auto"/>
        <w:ind w:left="-5" w:right="32"/>
        <w:rPr>
          <w:rFonts w:ascii="Arial" w:hAnsi="Arial" w:cs="Arial"/>
          <w:sz w:val="40"/>
          <w:szCs w:val="40"/>
        </w:rPr>
      </w:pPr>
      <w:r w:rsidRPr="007D1F14">
        <w:rPr>
          <w:rFonts w:ascii="Arial" w:hAnsi="Arial" w:cs="Arial"/>
          <w:sz w:val="40"/>
          <w:szCs w:val="40"/>
        </w:rPr>
        <w:t>RESTRICTIONS</w:t>
      </w:r>
    </w:p>
    <w:p w14:paraId="15A41B80" w14:textId="43F0E900" w:rsidR="00C14CBE" w:rsidRPr="00666CB2" w:rsidRDefault="00E30CDD">
      <w:pPr>
        <w:pStyle w:val="Heading3"/>
        <w:tabs>
          <w:tab w:val="center" w:pos="936"/>
          <w:tab w:val="center" w:pos="2209"/>
        </w:tabs>
        <w:ind w:left="0" w:firstLine="0"/>
        <w:rPr>
          <w:rFonts w:ascii="Arial" w:hAnsi="Arial" w:cs="Arial"/>
          <w:sz w:val="32"/>
          <w:szCs w:val="32"/>
        </w:rPr>
      </w:pPr>
      <w:r w:rsidRPr="00666CB2">
        <w:rPr>
          <w:rFonts w:ascii="Arial" w:hAnsi="Arial" w:cs="Arial"/>
          <w:b w:val="0"/>
          <w:sz w:val="32"/>
          <w:szCs w:val="32"/>
        </w:rPr>
        <w:tab/>
      </w:r>
      <w:r w:rsidR="0055227A" w:rsidRPr="00666CB2">
        <w:rPr>
          <w:rFonts w:ascii="Arial" w:hAnsi="Arial" w:cs="Arial"/>
          <w:b w:val="0"/>
          <w:sz w:val="32"/>
          <w:szCs w:val="32"/>
        </w:rPr>
        <w:t xml:space="preserve">        </w:t>
      </w:r>
      <w:r w:rsidRPr="00666CB2">
        <w:rPr>
          <w:rFonts w:ascii="Arial" w:hAnsi="Arial" w:cs="Arial"/>
          <w:sz w:val="32"/>
          <w:szCs w:val="32"/>
        </w:rPr>
        <w:t>12.1</w:t>
      </w:r>
      <w:r w:rsidR="0055227A" w:rsidRPr="00666CB2">
        <w:rPr>
          <w:rFonts w:ascii="Arial" w:hAnsi="Arial" w:cs="Arial"/>
          <w:sz w:val="32"/>
          <w:szCs w:val="32"/>
        </w:rPr>
        <w:t xml:space="preserve">.           </w:t>
      </w:r>
      <w:r w:rsidR="009D24E7" w:rsidRPr="00666CB2">
        <w:rPr>
          <w:rFonts w:ascii="Arial" w:hAnsi="Arial" w:cs="Arial"/>
          <w:sz w:val="32"/>
          <w:szCs w:val="32"/>
        </w:rPr>
        <w:t>RESIDENTIAL USE</w:t>
      </w:r>
      <w:r w:rsidRPr="00666CB2">
        <w:rPr>
          <w:rFonts w:ascii="Arial" w:hAnsi="Arial" w:cs="Arial"/>
          <w:sz w:val="32"/>
          <w:szCs w:val="32"/>
        </w:rPr>
        <w:t xml:space="preserve"> </w:t>
      </w:r>
    </w:p>
    <w:p w14:paraId="53BFBCE3" w14:textId="05DBA516" w:rsidR="00C14CBE" w:rsidRPr="00666CB2" w:rsidRDefault="00E30CDD">
      <w:pPr>
        <w:spacing w:after="178"/>
        <w:ind w:left="715" w:right="2"/>
        <w:rPr>
          <w:rFonts w:ascii="Arial" w:hAnsi="Arial" w:cs="Arial"/>
          <w:sz w:val="32"/>
          <w:szCs w:val="32"/>
        </w:rPr>
      </w:pPr>
      <w:r w:rsidRPr="00666CB2">
        <w:rPr>
          <w:rFonts w:ascii="Arial" w:hAnsi="Arial" w:cs="Arial"/>
          <w:sz w:val="32"/>
          <w:szCs w:val="32"/>
        </w:rPr>
        <w:t xml:space="preserve">Units shall only be used for </w:t>
      </w:r>
      <w:r w:rsidRPr="00666CB2">
        <w:rPr>
          <w:rFonts w:ascii="Arial" w:hAnsi="Arial" w:cs="Arial"/>
          <w:b/>
          <w:sz w:val="32"/>
          <w:szCs w:val="32"/>
          <w:u w:val="single" w:color="000000"/>
        </w:rPr>
        <w:t>single family</w:t>
      </w:r>
      <w:r w:rsidRPr="00666CB2">
        <w:rPr>
          <w:rFonts w:ascii="Arial" w:hAnsi="Arial" w:cs="Arial"/>
          <w:sz w:val="32"/>
          <w:szCs w:val="32"/>
        </w:rPr>
        <w:t xml:space="preserve"> residential living and for no other purpose. There is a maximum of </w:t>
      </w:r>
      <w:r w:rsidR="000F5969" w:rsidRPr="00666CB2">
        <w:rPr>
          <w:rFonts w:ascii="Arial" w:hAnsi="Arial" w:cs="Arial"/>
          <w:sz w:val="32"/>
          <w:szCs w:val="32"/>
        </w:rPr>
        <w:t>six</w:t>
      </w:r>
      <w:r w:rsidRPr="00666CB2">
        <w:rPr>
          <w:rFonts w:ascii="Arial" w:hAnsi="Arial" w:cs="Arial"/>
          <w:sz w:val="32"/>
          <w:szCs w:val="32"/>
        </w:rPr>
        <w:t xml:space="preserve"> persons occupying a unit</w:t>
      </w:r>
      <w:r w:rsidR="0058278E" w:rsidRPr="00666CB2">
        <w:rPr>
          <w:rFonts w:ascii="Arial" w:hAnsi="Arial" w:cs="Arial"/>
          <w:sz w:val="32"/>
          <w:szCs w:val="32"/>
        </w:rPr>
        <w:t>; but not to exceed 2 persons per bedroom</w:t>
      </w:r>
      <w:r w:rsidR="00286B3F" w:rsidRPr="00666CB2">
        <w:rPr>
          <w:rFonts w:ascii="Arial" w:hAnsi="Arial" w:cs="Arial"/>
          <w:sz w:val="32"/>
          <w:szCs w:val="32"/>
        </w:rPr>
        <w:t xml:space="preserve">. </w:t>
      </w:r>
      <w:r w:rsidRPr="00666CB2">
        <w:rPr>
          <w:rFonts w:ascii="Arial" w:hAnsi="Arial" w:cs="Arial"/>
          <w:sz w:val="32"/>
          <w:szCs w:val="32"/>
        </w:rPr>
        <w:t>No trade, business, profession</w:t>
      </w:r>
      <w:r w:rsidR="00B53F0B" w:rsidRPr="00666CB2">
        <w:rPr>
          <w:rFonts w:ascii="Arial" w:hAnsi="Arial" w:cs="Arial"/>
          <w:sz w:val="32"/>
          <w:szCs w:val="32"/>
        </w:rPr>
        <w:t>,</w:t>
      </w:r>
      <w:r w:rsidRPr="00666CB2">
        <w:rPr>
          <w:rFonts w:ascii="Arial" w:hAnsi="Arial" w:cs="Arial"/>
          <w:sz w:val="32"/>
          <w:szCs w:val="32"/>
        </w:rPr>
        <w:t xml:space="preserve"> or other type of commercial activity may be conducted anywhere on the community property. </w:t>
      </w:r>
    </w:p>
    <w:p w14:paraId="7DBE43ED" w14:textId="2D7A77DE" w:rsidR="00C14CBE" w:rsidRPr="00666CB2" w:rsidRDefault="00E30CDD">
      <w:pPr>
        <w:pStyle w:val="Heading3"/>
        <w:tabs>
          <w:tab w:val="center" w:pos="936"/>
          <w:tab w:val="center" w:pos="1859"/>
        </w:tabs>
        <w:ind w:left="0" w:firstLine="0"/>
        <w:rPr>
          <w:rFonts w:ascii="Arial" w:hAnsi="Arial" w:cs="Arial"/>
          <w:sz w:val="32"/>
          <w:szCs w:val="32"/>
        </w:rPr>
      </w:pPr>
      <w:r w:rsidRPr="00666CB2">
        <w:rPr>
          <w:rFonts w:ascii="Arial" w:hAnsi="Arial" w:cs="Arial"/>
          <w:b w:val="0"/>
          <w:sz w:val="32"/>
          <w:szCs w:val="32"/>
        </w:rPr>
        <w:tab/>
      </w:r>
      <w:r w:rsidR="0055227A" w:rsidRPr="00666CB2">
        <w:rPr>
          <w:rFonts w:ascii="Arial" w:hAnsi="Arial" w:cs="Arial"/>
          <w:b w:val="0"/>
          <w:sz w:val="32"/>
          <w:szCs w:val="32"/>
        </w:rPr>
        <w:t xml:space="preserve">        </w:t>
      </w:r>
      <w:r w:rsidRPr="00666CB2">
        <w:rPr>
          <w:rFonts w:ascii="Arial" w:hAnsi="Arial" w:cs="Arial"/>
          <w:sz w:val="32"/>
          <w:szCs w:val="32"/>
        </w:rPr>
        <w:t>12.2</w:t>
      </w:r>
      <w:r w:rsidR="0055227A" w:rsidRPr="00666CB2">
        <w:rPr>
          <w:rFonts w:ascii="Arial" w:hAnsi="Arial" w:cs="Arial"/>
          <w:sz w:val="32"/>
          <w:szCs w:val="32"/>
        </w:rPr>
        <w:t xml:space="preserve">.           </w:t>
      </w:r>
      <w:r w:rsidR="009D24E7" w:rsidRPr="00666CB2">
        <w:rPr>
          <w:rFonts w:ascii="Arial" w:hAnsi="Arial" w:cs="Arial"/>
          <w:sz w:val="32"/>
          <w:szCs w:val="32"/>
        </w:rPr>
        <w:t>CHILDREN</w:t>
      </w:r>
    </w:p>
    <w:p w14:paraId="745A30BA" w14:textId="1A273A86" w:rsidR="00C142CF" w:rsidRDefault="00E30CDD" w:rsidP="00404DAC">
      <w:pPr>
        <w:spacing w:after="176"/>
        <w:ind w:left="715" w:right="2"/>
        <w:rPr>
          <w:rFonts w:ascii="Arial" w:hAnsi="Arial" w:cs="Arial"/>
          <w:b/>
          <w:bCs/>
          <w:sz w:val="32"/>
          <w:szCs w:val="32"/>
        </w:rPr>
      </w:pPr>
      <w:r w:rsidRPr="00666CB2">
        <w:rPr>
          <w:rFonts w:ascii="Arial" w:hAnsi="Arial" w:cs="Arial"/>
          <w:sz w:val="32"/>
          <w:szCs w:val="32"/>
        </w:rPr>
        <w:t>There are no restrictions on occupancy by children</w:t>
      </w:r>
      <w:r w:rsidR="00286B3F" w:rsidRPr="00666CB2">
        <w:rPr>
          <w:rFonts w:ascii="Arial" w:hAnsi="Arial" w:cs="Arial"/>
          <w:sz w:val="32"/>
          <w:szCs w:val="32"/>
        </w:rPr>
        <w:t xml:space="preserve">. </w:t>
      </w:r>
      <w:r w:rsidRPr="00666CB2">
        <w:rPr>
          <w:rFonts w:ascii="Arial" w:hAnsi="Arial" w:cs="Arial"/>
          <w:sz w:val="32"/>
          <w:szCs w:val="32"/>
        </w:rPr>
        <w:t xml:space="preserve">However, for the safety of the community, </w:t>
      </w:r>
      <w:r w:rsidR="000F5969" w:rsidRPr="00666CB2">
        <w:rPr>
          <w:rFonts w:ascii="Arial" w:hAnsi="Arial" w:cs="Arial"/>
          <w:sz w:val="32"/>
          <w:szCs w:val="32"/>
        </w:rPr>
        <w:t xml:space="preserve">an adult must always closely </w:t>
      </w:r>
      <w:r w:rsidR="000F5969" w:rsidRPr="00666CB2">
        <w:rPr>
          <w:rFonts w:ascii="Arial" w:hAnsi="Arial" w:cs="Arial"/>
          <w:sz w:val="32"/>
          <w:szCs w:val="32"/>
        </w:rPr>
        <w:lastRenderedPageBreak/>
        <w:t>supervise them</w:t>
      </w:r>
      <w:r w:rsidRPr="00666CB2">
        <w:rPr>
          <w:rFonts w:ascii="Arial" w:hAnsi="Arial" w:cs="Arial"/>
          <w:sz w:val="32"/>
          <w:szCs w:val="32"/>
        </w:rPr>
        <w:t xml:space="preserve"> to ensure that they do not become a source of annoyance to other residents</w:t>
      </w:r>
      <w:r w:rsidR="00286B3F" w:rsidRPr="00666CB2">
        <w:rPr>
          <w:rFonts w:ascii="Arial" w:hAnsi="Arial" w:cs="Arial"/>
          <w:sz w:val="32"/>
          <w:szCs w:val="32"/>
        </w:rPr>
        <w:t xml:space="preserve">. </w:t>
      </w:r>
      <w:r w:rsidRPr="00666CB2">
        <w:rPr>
          <w:rFonts w:ascii="Arial" w:hAnsi="Arial" w:cs="Arial"/>
          <w:sz w:val="32"/>
          <w:szCs w:val="32"/>
        </w:rPr>
        <w:t xml:space="preserve">In no event shall children under thirteen (13) years of age be permitted in the pool areas or </w:t>
      </w:r>
      <w:r w:rsidR="00286B3F" w:rsidRPr="00666CB2">
        <w:rPr>
          <w:rFonts w:ascii="Arial" w:hAnsi="Arial" w:cs="Arial"/>
          <w:sz w:val="32"/>
          <w:szCs w:val="32"/>
        </w:rPr>
        <w:t>communal areas</w:t>
      </w:r>
      <w:r w:rsidRPr="00666CB2">
        <w:rPr>
          <w:rFonts w:ascii="Arial" w:hAnsi="Arial" w:cs="Arial"/>
          <w:sz w:val="32"/>
          <w:szCs w:val="32"/>
        </w:rPr>
        <w:t xml:space="preserve"> unless accompanied by an adult</w:t>
      </w:r>
      <w:r w:rsidR="00286B3F" w:rsidRPr="00666CB2">
        <w:rPr>
          <w:rFonts w:ascii="Arial" w:hAnsi="Arial" w:cs="Arial"/>
          <w:sz w:val="32"/>
          <w:szCs w:val="32"/>
        </w:rPr>
        <w:t xml:space="preserve">. </w:t>
      </w:r>
      <w:r w:rsidR="007666F6" w:rsidRPr="005D2F35">
        <w:rPr>
          <w:rFonts w:ascii="Arial" w:hAnsi="Arial" w:cs="Arial"/>
          <w:b/>
          <w:bCs/>
          <w:sz w:val="32"/>
          <w:szCs w:val="32"/>
        </w:rPr>
        <w:t>The</w:t>
      </w:r>
      <w:r w:rsidR="007666F6">
        <w:rPr>
          <w:rFonts w:ascii="Arial" w:hAnsi="Arial" w:cs="Arial"/>
          <w:sz w:val="32"/>
          <w:szCs w:val="32"/>
        </w:rPr>
        <w:t xml:space="preserve"> </w:t>
      </w:r>
      <w:r w:rsidR="007666F6" w:rsidRPr="005D2F35">
        <w:rPr>
          <w:rFonts w:ascii="Arial" w:hAnsi="Arial" w:cs="Arial"/>
          <w:b/>
          <w:bCs/>
          <w:sz w:val="32"/>
          <w:szCs w:val="32"/>
        </w:rPr>
        <w:t>term</w:t>
      </w:r>
      <w:r w:rsidR="005D2F35">
        <w:rPr>
          <w:rFonts w:ascii="Arial" w:hAnsi="Arial" w:cs="Arial"/>
          <w:b/>
          <w:bCs/>
          <w:sz w:val="32"/>
          <w:szCs w:val="32"/>
        </w:rPr>
        <w:t xml:space="preserve"> </w:t>
      </w:r>
      <w:r w:rsidR="0041013A">
        <w:rPr>
          <w:rFonts w:ascii="Arial" w:hAnsi="Arial" w:cs="Arial"/>
          <w:b/>
          <w:bCs/>
          <w:sz w:val="32"/>
          <w:szCs w:val="32"/>
        </w:rPr>
        <w:t>accompanies presumes supervised.  Children running</w:t>
      </w:r>
      <w:r w:rsidR="00BA07D0">
        <w:rPr>
          <w:rFonts w:ascii="Arial" w:hAnsi="Arial" w:cs="Arial"/>
          <w:b/>
          <w:bCs/>
          <w:sz w:val="32"/>
          <w:szCs w:val="32"/>
        </w:rPr>
        <w:t>, screaming, throwing objects and/or jumping into the pool are a safety hazard</w:t>
      </w:r>
      <w:r w:rsidR="008608E1">
        <w:rPr>
          <w:rFonts w:ascii="Arial" w:hAnsi="Arial" w:cs="Arial"/>
          <w:b/>
          <w:bCs/>
          <w:sz w:val="32"/>
          <w:szCs w:val="32"/>
        </w:rPr>
        <w:t>, in violation of the pool rules</w:t>
      </w:r>
      <w:r w:rsidR="00FB36BF">
        <w:rPr>
          <w:rFonts w:ascii="Arial" w:hAnsi="Arial" w:cs="Arial"/>
          <w:b/>
          <w:bCs/>
          <w:sz w:val="32"/>
          <w:szCs w:val="32"/>
        </w:rPr>
        <w:t xml:space="preserve"> and </w:t>
      </w:r>
      <w:r w:rsidR="00D425A9">
        <w:rPr>
          <w:rFonts w:ascii="Arial" w:hAnsi="Arial" w:cs="Arial"/>
          <w:b/>
          <w:bCs/>
          <w:sz w:val="32"/>
          <w:szCs w:val="32"/>
        </w:rPr>
        <w:t>the rules set forth by Collier County</w:t>
      </w:r>
      <w:r w:rsidR="008E301C">
        <w:rPr>
          <w:rFonts w:ascii="Arial" w:hAnsi="Arial" w:cs="Arial"/>
          <w:b/>
          <w:bCs/>
          <w:sz w:val="32"/>
          <w:szCs w:val="32"/>
        </w:rPr>
        <w:t xml:space="preserve">, </w:t>
      </w:r>
      <w:r w:rsidR="008C648A">
        <w:rPr>
          <w:rFonts w:ascii="Arial" w:hAnsi="Arial" w:cs="Arial"/>
          <w:b/>
          <w:bCs/>
          <w:sz w:val="32"/>
          <w:szCs w:val="32"/>
        </w:rPr>
        <w:t>impacting the provisions of our liability insurance</w:t>
      </w:r>
      <w:r w:rsidR="008608E1">
        <w:rPr>
          <w:rFonts w:ascii="Arial" w:hAnsi="Arial" w:cs="Arial"/>
          <w:b/>
          <w:bCs/>
          <w:sz w:val="32"/>
          <w:szCs w:val="32"/>
        </w:rPr>
        <w:t xml:space="preserve"> and are </w:t>
      </w:r>
      <w:r w:rsidR="00B54193">
        <w:rPr>
          <w:rFonts w:ascii="Arial" w:hAnsi="Arial" w:cs="Arial"/>
          <w:b/>
          <w:bCs/>
          <w:sz w:val="32"/>
          <w:szCs w:val="32"/>
        </w:rPr>
        <w:t>disruptive to others</w:t>
      </w:r>
      <w:r w:rsidR="00134ADA">
        <w:rPr>
          <w:rFonts w:ascii="Arial" w:hAnsi="Arial" w:cs="Arial"/>
          <w:b/>
          <w:bCs/>
          <w:sz w:val="32"/>
          <w:szCs w:val="32"/>
        </w:rPr>
        <w:t xml:space="preserve"> in and around the pool area.  These behaviors shall not be permitted</w:t>
      </w:r>
      <w:r w:rsidR="00C142CF">
        <w:rPr>
          <w:rFonts w:ascii="Arial" w:hAnsi="Arial" w:cs="Arial"/>
          <w:b/>
          <w:bCs/>
          <w:sz w:val="32"/>
          <w:szCs w:val="32"/>
        </w:rPr>
        <w:t xml:space="preserve"> by the supervising adult(s).</w:t>
      </w:r>
    </w:p>
    <w:p w14:paraId="10D5279D" w14:textId="1EA3289F" w:rsidR="00BA469B" w:rsidRPr="00393178" w:rsidRDefault="000B3E2B" w:rsidP="00404DAC">
      <w:pPr>
        <w:spacing w:after="176"/>
        <w:ind w:left="715" w:right="2"/>
        <w:rPr>
          <w:rFonts w:ascii="Arial" w:hAnsi="Arial" w:cs="Arial"/>
          <w:b/>
          <w:bCs/>
          <w:sz w:val="32"/>
          <w:szCs w:val="32"/>
        </w:rPr>
      </w:pPr>
      <w:r w:rsidRPr="00393178">
        <w:rPr>
          <w:rFonts w:ascii="Arial" w:hAnsi="Arial" w:cs="Arial"/>
          <w:b/>
          <w:bCs/>
          <w:sz w:val="32"/>
          <w:szCs w:val="32"/>
        </w:rPr>
        <w:t>The lap</w:t>
      </w:r>
      <w:r w:rsidR="00CE0E18" w:rsidRPr="00393178">
        <w:rPr>
          <w:rFonts w:ascii="Arial" w:hAnsi="Arial" w:cs="Arial"/>
          <w:b/>
          <w:bCs/>
          <w:sz w:val="32"/>
          <w:szCs w:val="32"/>
        </w:rPr>
        <w:t>-</w:t>
      </w:r>
      <w:r w:rsidRPr="00393178">
        <w:rPr>
          <w:rFonts w:ascii="Arial" w:hAnsi="Arial" w:cs="Arial"/>
          <w:b/>
          <w:bCs/>
          <w:sz w:val="32"/>
          <w:szCs w:val="32"/>
        </w:rPr>
        <w:t xml:space="preserve">pool section </w:t>
      </w:r>
      <w:r w:rsidR="00253FCA" w:rsidRPr="00393178">
        <w:rPr>
          <w:rFonts w:ascii="Arial" w:hAnsi="Arial" w:cs="Arial"/>
          <w:b/>
          <w:bCs/>
          <w:sz w:val="32"/>
          <w:szCs w:val="32"/>
        </w:rPr>
        <w:t>of the Clubhouse</w:t>
      </w:r>
      <w:r w:rsidR="00CE0E18" w:rsidRPr="00393178">
        <w:rPr>
          <w:rFonts w:ascii="Arial" w:hAnsi="Arial" w:cs="Arial"/>
          <w:b/>
          <w:bCs/>
          <w:sz w:val="32"/>
          <w:szCs w:val="32"/>
        </w:rPr>
        <w:t xml:space="preserve"> Pool </w:t>
      </w:r>
      <w:r w:rsidR="000D34BC" w:rsidRPr="00393178">
        <w:rPr>
          <w:rFonts w:ascii="Arial" w:hAnsi="Arial" w:cs="Arial"/>
          <w:b/>
          <w:bCs/>
          <w:sz w:val="32"/>
          <w:szCs w:val="32"/>
        </w:rPr>
        <w:t>i</w:t>
      </w:r>
      <w:r w:rsidRPr="00393178">
        <w:rPr>
          <w:rFonts w:ascii="Arial" w:hAnsi="Arial" w:cs="Arial"/>
          <w:b/>
          <w:bCs/>
          <w:sz w:val="32"/>
          <w:szCs w:val="32"/>
        </w:rPr>
        <w:t>s not a children’s play area.</w:t>
      </w:r>
      <w:r w:rsidR="001E1C6D" w:rsidRPr="00393178">
        <w:rPr>
          <w:rFonts w:ascii="Arial" w:hAnsi="Arial" w:cs="Arial"/>
          <w:b/>
          <w:bCs/>
          <w:sz w:val="32"/>
          <w:szCs w:val="32"/>
        </w:rPr>
        <w:t xml:space="preserve">  Floats, </w:t>
      </w:r>
      <w:proofErr w:type="gramStart"/>
      <w:r w:rsidR="001E1C6D" w:rsidRPr="00393178">
        <w:rPr>
          <w:rFonts w:ascii="Arial" w:hAnsi="Arial" w:cs="Arial"/>
          <w:b/>
          <w:bCs/>
          <w:sz w:val="32"/>
          <w:szCs w:val="32"/>
        </w:rPr>
        <w:t>jumping</w:t>
      </w:r>
      <w:proofErr w:type="gramEnd"/>
      <w:r w:rsidR="001E1C6D" w:rsidRPr="00393178">
        <w:rPr>
          <w:rFonts w:ascii="Arial" w:hAnsi="Arial" w:cs="Arial"/>
          <w:b/>
          <w:bCs/>
          <w:sz w:val="32"/>
          <w:szCs w:val="32"/>
        </w:rPr>
        <w:t xml:space="preserve"> and running are not permitted in the pool</w:t>
      </w:r>
      <w:r w:rsidR="00BA469B" w:rsidRPr="00393178">
        <w:rPr>
          <w:rFonts w:ascii="Arial" w:hAnsi="Arial" w:cs="Arial"/>
          <w:b/>
          <w:bCs/>
          <w:sz w:val="32"/>
          <w:szCs w:val="32"/>
        </w:rPr>
        <w:t>s</w:t>
      </w:r>
      <w:r w:rsidR="001E1C6D" w:rsidRPr="00393178">
        <w:rPr>
          <w:rFonts w:ascii="Arial" w:hAnsi="Arial" w:cs="Arial"/>
          <w:b/>
          <w:bCs/>
          <w:sz w:val="32"/>
          <w:szCs w:val="32"/>
        </w:rPr>
        <w:t xml:space="preserve"> and deck</w:t>
      </w:r>
      <w:r w:rsidR="009D24E7" w:rsidRPr="00393178">
        <w:rPr>
          <w:rFonts w:ascii="Arial" w:hAnsi="Arial" w:cs="Arial"/>
          <w:b/>
          <w:bCs/>
          <w:sz w:val="32"/>
          <w:szCs w:val="32"/>
        </w:rPr>
        <w:t>s.</w:t>
      </w:r>
    </w:p>
    <w:p w14:paraId="5DA2D0B9" w14:textId="3249B2A4" w:rsidR="00C14CBE" w:rsidRPr="00666CB2" w:rsidRDefault="00306CA0">
      <w:pPr>
        <w:pStyle w:val="Heading3"/>
        <w:tabs>
          <w:tab w:val="center" w:pos="936"/>
          <w:tab w:val="center" w:pos="1653"/>
        </w:tabs>
        <w:ind w:left="0" w:firstLine="0"/>
        <w:rPr>
          <w:rFonts w:ascii="Arial" w:hAnsi="Arial" w:cs="Arial"/>
          <w:sz w:val="32"/>
          <w:szCs w:val="32"/>
        </w:rPr>
      </w:pPr>
      <w:r w:rsidRPr="00666CB2">
        <w:rPr>
          <w:rFonts w:ascii="Arial" w:hAnsi="Arial" w:cs="Arial"/>
          <w:sz w:val="32"/>
          <w:szCs w:val="32"/>
        </w:rPr>
        <w:tab/>
      </w:r>
      <w:r w:rsidR="00E30CDD" w:rsidRPr="00666CB2">
        <w:rPr>
          <w:rFonts w:ascii="Arial" w:hAnsi="Arial" w:cs="Arial"/>
          <w:sz w:val="32"/>
          <w:szCs w:val="32"/>
        </w:rPr>
        <w:t>12.3</w:t>
      </w:r>
      <w:r w:rsidRPr="00666CB2">
        <w:rPr>
          <w:rFonts w:ascii="Arial" w:hAnsi="Arial" w:cs="Arial"/>
          <w:sz w:val="32"/>
          <w:szCs w:val="32"/>
        </w:rPr>
        <w:tab/>
      </w:r>
      <w:r w:rsidR="0055227A" w:rsidRPr="00666CB2">
        <w:rPr>
          <w:rFonts w:ascii="Arial" w:hAnsi="Arial" w:cs="Arial"/>
          <w:sz w:val="32"/>
          <w:szCs w:val="32"/>
        </w:rPr>
        <w:t xml:space="preserve">            </w:t>
      </w:r>
      <w:r w:rsidRPr="00666CB2">
        <w:rPr>
          <w:rFonts w:ascii="Arial" w:hAnsi="Arial" w:cs="Arial"/>
          <w:sz w:val="32"/>
          <w:szCs w:val="32"/>
        </w:rPr>
        <w:t>PETS - ANIMALS</w:t>
      </w:r>
    </w:p>
    <w:p w14:paraId="4A2E2478" w14:textId="0E895680" w:rsidR="00C14CBE" w:rsidRPr="00666CB2" w:rsidRDefault="00986EFE" w:rsidP="00306CA0">
      <w:pPr>
        <w:spacing w:after="180"/>
        <w:ind w:left="705" w:right="2" w:firstLine="0"/>
        <w:rPr>
          <w:rFonts w:ascii="Arial" w:hAnsi="Arial" w:cs="Arial"/>
          <w:color w:val="222222"/>
          <w:sz w:val="32"/>
          <w:szCs w:val="32"/>
          <w:shd w:val="clear" w:color="auto" w:fill="FFFFFF"/>
        </w:rPr>
      </w:pPr>
      <w:r w:rsidRPr="00666CB2">
        <w:rPr>
          <w:rFonts w:ascii="Arial" w:hAnsi="Arial" w:cs="Arial"/>
          <w:sz w:val="32"/>
          <w:szCs w:val="32"/>
        </w:rPr>
        <w:t>D</w:t>
      </w:r>
      <w:r w:rsidR="00E30CDD" w:rsidRPr="00666CB2">
        <w:rPr>
          <w:rFonts w:ascii="Arial" w:hAnsi="Arial" w:cs="Arial"/>
          <w:sz w:val="32"/>
          <w:szCs w:val="32"/>
        </w:rPr>
        <w:t>omesticated dog</w:t>
      </w:r>
      <w:r w:rsidRPr="00666CB2">
        <w:rPr>
          <w:rFonts w:ascii="Arial" w:hAnsi="Arial" w:cs="Arial"/>
          <w:sz w:val="32"/>
          <w:szCs w:val="32"/>
        </w:rPr>
        <w:t>s</w:t>
      </w:r>
      <w:r w:rsidR="00E30CDD" w:rsidRPr="00666CB2">
        <w:rPr>
          <w:rFonts w:ascii="Arial" w:hAnsi="Arial" w:cs="Arial"/>
          <w:sz w:val="32"/>
          <w:szCs w:val="32"/>
        </w:rPr>
        <w:t xml:space="preserve"> or cat</w:t>
      </w:r>
      <w:r w:rsidRPr="00666CB2">
        <w:rPr>
          <w:rFonts w:ascii="Arial" w:hAnsi="Arial" w:cs="Arial"/>
          <w:sz w:val="32"/>
          <w:szCs w:val="32"/>
        </w:rPr>
        <w:t>s</w:t>
      </w:r>
      <w:r w:rsidR="00E30CDD" w:rsidRPr="00666CB2">
        <w:rPr>
          <w:rFonts w:ascii="Arial" w:hAnsi="Arial" w:cs="Arial"/>
          <w:sz w:val="32"/>
          <w:szCs w:val="32"/>
        </w:rPr>
        <w:t xml:space="preserve"> </w:t>
      </w:r>
      <w:r w:rsidRPr="00666CB2">
        <w:rPr>
          <w:rFonts w:ascii="Arial" w:hAnsi="Arial" w:cs="Arial"/>
          <w:sz w:val="32"/>
          <w:szCs w:val="32"/>
        </w:rPr>
        <w:t>are</w:t>
      </w:r>
      <w:r w:rsidR="00E30CDD" w:rsidRPr="00666CB2">
        <w:rPr>
          <w:rFonts w:ascii="Arial" w:hAnsi="Arial" w:cs="Arial"/>
          <w:sz w:val="32"/>
          <w:szCs w:val="32"/>
        </w:rPr>
        <w:t xml:space="preserve"> permitted to be harbored</w:t>
      </w:r>
      <w:r w:rsidR="00BA469B" w:rsidRPr="00666CB2">
        <w:rPr>
          <w:rFonts w:ascii="Arial" w:hAnsi="Arial" w:cs="Arial"/>
          <w:sz w:val="32"/>
          <w:szCs w:val="32"/>
        </w:rPr>
        <w:t xml:space="preserve"> only</w:t>
      </w:r>
      <w:r w:rsidR="00E30CDD" w:rsidRPr="00666CB2">
        <w:rPr>
          <w:rFonts w:ascii="Arial" w:hAnsi="Arial" w:cs="Arial"/>
          <w:sz w:val="32"/>
          <w:szCs w:val="32"/>
        </w:rPr>
        <w:t xml:space="preserve"> </w:t>
      </w:r>
      <w:r w:rsidR="00CD145B" w:rsidRPr="00666CB2">
        <w:rPr>
          <w:rFonts w:ascii="Arial" w:hAnsi="Arial" w:cs="Arial"/>
          <w:sz w:val="32"/>
          <w:szCs w:val="32"/>
        </w:rPr>
        <w:t>in</w:t>
      </w:r>
      <w:r w:rsidR="00E30CDD" w:rsidRPr="00666CB2">
        <w:rPr>
          <w:rFonts w:ascii="Arial" w:hAnsi="Arial" w:cs="Arial"/>
          <w:sz w:val="32"/>
          <w:szCs w:val="32"/>
        </w:rPr>
        <w:t xml:space="preserve"> </w:t>
      </w:r>
      <w:r w:rsidR="00E30CDD" w:rsidRPr="00666CB2">
        <w:rPr>
          <w:rFonts w:ascii="Arial" w:hAnsi="Arial" w:cs="Arial"/>
          <w:sz w:val="32"/>
          <w:szCs w:val="32"/>
          <w:u w:val="single"/>
        </w:rPr>
        <w:t>owner occupied</w:t>
      </w:r>
      <w:r w:rsidR="00CD145B" w:rsidRPr="00666CB2">
        <w:rPr>
          <w:rFonts w:ascii="Arial" w:hAnsi="Arial" w:cs="Arial"/>
          <w:sz w:val="32"/>
          <w:szCs w:val="32"/>
        </w:rPr>
        <w:t xml:space="preserve"> units </w:t>
      </w:r>
      <w:r w:rsidR="00AD5547" w:rsidRPr="00666CB2">
        <w:rPr>
          <w:rFonts w:ascii="Arial" w:hAnsi="Arial" w:cs="Arial"/>
          <w:sz w:val="32"/>
          <w:szCs w:val="32"/>
        </w:rPr>
        <w:t xml:space="preserve">and in units </w:t>
      </w:r>
      <w:r w:rsidR="00CD145B" w:rsidRPr="00666CB2">
        <w:rPr>
          <w:rFonts w:ascii="Arial" w:hAnsi="Arial" w:cs="Arial"/>
          <w:sz w:val="32"/>
          <w:szCs w:val="32"/>
        </w:rPr>
        <w:t>where provisions set forth by the ADA dictate</w:t>
      </w:r>
      <w:r w:rsidR="0002501B" w:rsidRPr="00666CB2">
        <w:rPr>
          <w:rFonts w:ascii="Arial" w:hAnsi="Arial" w:cs="Arial"/>
          <w:sz w:val="32"/>
          <w:szCs w:val="32"/>
        </w:rPr>
        <w:t xml:space="preserve">. </w:t>
      </w:r>
      <w:r w:rsidR="00E30CDD" w:rsidRPr="00666CB2">
        <w:rPr>
          <w:rFonts w:ascii="Arial" w:hAnsi="Arial" w:cs="Arial"/>
          <w:sz w:val="32"/>
          <w:szCs w:val="32"/>
        </w:rPr>
        <w:t>They must always be leashed when outside of the unit</w:t>
      </w:r>
      <w:r w:rsidR="00286B3F" w:rsidRPr="00666CB2">
        <w:rPr>
          <w:rFonts w:ascii="Arial" w:hAnsi="Arial" w:cs="Arial"/>
          <w:sz w:val="32"/>
          <w:szCs w:val="32"/>
        </w:rPr>
        <w:t xml:space="preserve">. </w:t>
      </w:r>
      <w:r w:rsidR="00E30CDD" w:rsidRPr="00666CB2">
        <w:rPr>
          <w:rFonts w:ascii="Arial" w:hAnsi="Arial" w:cs="Arial"/>
          <w:sz w:val="32"/>
          <w:szCs w:val="32"/>
        </w:rPr>
        <w:t xml:space="preserve">Removal of pet waste is the </w:t>
      </w:r>
      <w:r w:rsidR="00E30CDD" w:rsidRPr="00666CB2">
        <w:rPr>
          <w:rFonts w:ascii="Arial" w:hAnsi="Arial" w:cs="Arial"/>
          <w:b/>
          <w:sz w:val="32"/>
          <w:szCs w:val="32"/>
        </w:rPr>
        <w:t>responsibility of the owner and/or person in control</w:t>
      </w:r>
      <w:r w:rsidR="00E30CDD" w:rsidRPr="00666CB2">
        <w:rPr>
          <w:rFonts w:ascii="Arial" w:hAnsi="Arial" w:cs="Arial"/>
          <w:sz w:val="32"/>
          <w:szCs w:val="32"/>
        </w:rPr>
        <w:t xml:space="preserve"> of the animal</w:t>
      </w:r>
      <w:r w:rsidR="00286B3F" w:rsidRPr="00666CB2">
        <w:rPr>
          <w:rFonts w:ascii="Arial" w:hAnsi="Arial" w:cs="Arial"/>
          <w:sz w:val="32"/>
          <w:szCs w:val="32"/>
        </w:rPr>
        <w:t>.</w:t>
      </w:r>
      <w:r w:rsidR="00BA7629">
        <w:rPr>
          <w:rFonts w:ascii="Arial" w:hAnsi="Arial" w:cs="Arial"/>
          <w:sz w:val="32"/>
          <w:szCs w:val="32"/>
        </w:rPr>
        <w:t xml:space="preserve"> </w:t>
      </w:r>
      <w:r w:rsidR="0058278E" w:rsidRPr="00666CB2">
        <w:rPr>
          <w:rFonts w:ascii="Arial" w:hAnsi="Arial" w:cs="Arial"/>
          <w:sz w:val="32"/>
          <w:szCs w:val="32"/>
        </w:rPr>
        <w:t xml:space="preserve">  Infractions of the county regulations as they pertain to pets will be referred to the county.</w:t>
      </w:r>
      <w:r w:rsidR="00286B3F" w:rsidRPr="00666CB2">
        <w:rPr>
          <w:rFonts w:ascii="Arial" w:hAnsi="Arial" w:cs="Arial"/>
          <w:sz w:val="32"/>
          <w:szCs w:val="32"/>
        </w:rPr>
        <w:t xml:space="preserve"> </w:t>
      </w:r>
      <w:r w:rsidR="00E30CDD" w:rsidRPr="00666CB2">
        <w:rPr>
          <w:rFonts w:ascii="Arial" w:hAnsi="Arial" w:cs="Arial"/>
          <w:sz w:val="32"/>
          <w:szCs w:val="32"/>
        </w:rPr>
        <w:t>No parrots, macaw or other vocal birds, monkeys, or reptiles, amphibians or livestock may be kept in the unit</w:t>
      </w:r>
      <w:r w:rsidR="00286B3F" w:rsidRPr="00666CB2">
        <w:rPr>
          <w:rFonts w:ascii="Arial" w:hAnsi="Arial" w:cs="Arial"/>
          <w:sz w:val="32"/>
          <w:szCs w:val="32"/>
        </w:rPr>
        <w:t xml:space="preserve">. </w:t>
      </w:r>
      <w:r w:rsidR="00E30CDD" w:rsidRPr="00666CB2">
        <w:rPr>
          <w:rFonts w:ascii="Arial" w:hAnsi="Arial" w:cs="Arial"/>
          <w:b/>
          <w:sz w:val="32"/>
          <w:szCs w:val="32"/>
        </w:rPr>
        <w:t>NO PETS OF ANY KIND ARE PERMITTED IN LEASED</w:t>
      </w:r>
      <w:r w:rsidR="009331AC" w:rsidRPr="00666CB2">
        <w:rPr>
          <w:rFonts w:ascii="Arial" w:hAnsi="Arial" w:cs="Arial"/>
          <w:b/>
          <w:sz w:val="32"/>
          <w:szCs w:val="32"/>
        </w:rPr>
        <w:t>/</w:t>
      </w:r>
      <w:r w:rsidR="00E30CDD" w:rsidRPr="00666CB2">
        <w:rPr>
          <w:rFonts w:ascii="Arial" w:hAnsi="Arial" w:cs="Arial"/>
          <w:b/>
          <w:sz w:val="32"/>
          <w:szCs w:val="32"/>
        </w:rPr>
        <w:t>RENTED UNITS</w:t>
      </w:r>
      <w:r w:rsidR="00286B3F" w:rsidRPr="00666CB2">
        <w:rPr>
          <w:rFonts w:ascii="Arial" w:hAnsi="Arial" w:cs="Arial"/>
          <w:sz w:val="32"/>
          <w:szCs w:val="32"/>
        </w:rPr>
        <w:t xml:space="preserve">. </w:t>
      </w:r>
      <w:r w:rsidR="00E30CDD" w:rsidRPr="00666CB2">
        <w:rPr>
          <w:rFonts w:ascii="Arial" w:hAnsi="Arial" w:cs="Arial"/>
          <w:sz w:val="32"/>
          <w:szCs w:val="32"/>
        </w:rPr>
        <w:t>Owners shall not leave pets unattended where their noise may bother others</w:t>
      </w:r>
      <w:r w:rsidR="00286B3F" w:rsidRPr="00666CB2">
        <w:rPr>
          <w:rFonts w:ascii="Arial" w:hAnsi="Arial" w:cs="Arial"/>
          <w:sz w:val="32"/>
          <w:szCs w:val="32"/>
        </w:rPr>
        <w:t xml:space="preserve">. </w:t>
      </w:r>
      <w:r w:rsidR="00C51F95" w:rsidRPr="00666CB2">
        <w:rPr>
          <w:rFonts w:ascii="Arial" w:hAnsi="Arial" w:cs="Arial"/>
          <w:color w:val="222222"/>
          <w:sz w:val="32"/>
          <w:szCs w:val="32"/>
          <w:shd w:val="clear" w:color="auto" w:fill="FFFFFF"/>
        </w:rPr>
        <w:t>The privilege to keep a pet on campus is predicated on the consideration of the community and is not at the expense of other members’ rights</w:t>
      </w:r>
      <w:r w:rsidR="0002501B" w:rsidRPr="00666CB2">
        <w:rPr>
          <w:rFonts w:ascii="Arial" w:hAnsi="Arial" w:cs="Arial"/>
          <w:color w:val="222222"/>
          <w:sz w:val="32"/>
          <w:szCs w:val="32"/>
          <w:shd w:val="clear" w:color="auto" w:fill="FFFFFF"/>
        </w:rPr>
        <w:t xml:space="preserve">. </w:t>
      </w:r>
      <w:r w:rsidR="00C51F95" w:rsidRPr="00666CB2">
        <w:rPr>
          <w:rFonts w:ascii="Arial" w:hAnsi="Arial" w:cs="Arial"/>
          <w:color w:val="222222"/>
          <w:sz w:val="32"/>
          <w:szCs w:val="32"/>
          <w:shd w:val="clear" w:color="auto" w:fill="FFFFFF"/>
        </w:rPr>
        <w:t xml:space="preserve">Whether attended by the owner or a designee, any pet, including emotional support animals, may be expelled should the owner fail to clean up its waste, observe the leash </w:t>
      </w:r>
      <w:r w:rsidR="00C51F95" w:rsidRPr="00666CB2">
        <w:rPr>
          <w:rFonts w:ascii="Arial" w:hAnsi="Arial" w:cs="Arial"/>
          <w:color w:val="222222"/>
          <w:sz w:val="32"/>
          <w:szCs w:val="32"/>
          <w:shd w:val="clear" w:color="auto" w:fill="FFFFFF"/>
        </w:rPr>
        <w:lastRenderedPageBreak/>
        <w:t>requirements and or ensure the animal does not intimidate or otherwise disturb other members or guests in the community.</w:t>
      </w:r>
    </w:p>
    <w:p w14:paraId="7CCF4BE8" w14:textId="1F81C6F5" w:rsidR="00006645" w:rsidRPr="00666CB2" w:rsidRDefault="00195D9D" w:rsidP="00173B37">
      <w:pPr>
        <w:spacing w:after="180"/>
        <w:ind w:left="715" w:right="2"/>
        <w:rPr>
          <w:rFonts w:ascii="Arial" w:hAnsi="Arial" w:cs="Arial"/>
          <w:color w:val="222222"/>
          <w:sz w:val="32"/>
          <w:szCs w:val="32"/>
          <w:shd w:val="clear" w:color="auto" w:fill="FFFFFF"/>
        </w:rPr>
      </w:pPr>
      <w:r w:rsidRPr="00666CB2">
        <w:rPr>
          <w:rFonts w:ascii="Arial" w:hAnsi="Arial" w:cs="Arial"/>
          <w:b/>
          <w:bCs/>
          <w:color w:val="222222"/>
          <w:sz w:val="32"/>
          <w:szCs w:val="32"/>
          <w:shd w:val="clear" w:color="auto" w:fill="FFFFFF"/>
        </w:rPr>
        <w:t>Any person</w:t>
      </w:r>
      <w:r w:rsidR="00DC666B" w:rsidRPr="00666CB2">
        <w:rPr>
          <w:rFonts w:ascii="Arial" w:hAnsi="Arial" w:cs="Arial"/>
          <w:b/>
          <w:bCs/>
          <w:color w:val="222222"/>
          <w:sz w:val="32"/>
          <w:szCs w:val="32"/>
          <w:shd w:val="clear" w:color="auto" w:fill="FFFFFF"/>
        </w:rPr>
        <w:t>/owner</w:t>
      </w:r>
      <w:r w:rsidR="00D62A94" w:rsidRPr="00666CB2">
        <w:rPr>
          <w:rFonts w:ascii="Arial" w:hAnsi="Arial" w:cs="Arial"/>
          <w:b/>
          <w:bCs/>
          <w:color w:val="222222"/>
          <w:sz w:val="32"/>
          <w:szCs w:val="32"/>
          <w:shd w:val="clear" w:color="auto" w:fill="FFFFFF"/>
        </w:rPr>
        <w:t xml:space="preserve"> who fails to comply with </w:t>
      </w:r>
      <w:r w:rsidR="003544B8" w:rsidRPr="00666CB2">
        <w:rPr>
          <w:rFonts w:ascii="Arial" w:hAnsi="Arial" w:cs="Arial"/>
          <w:b/>
          <w:bCs/>
          <w:color w:val="222222"/>
          <w:sz w:val="32"/>
          <w:szCs w:val="32"/>
          <w:shd w:val="clear" w:color="auto" w:fill="FFFFFF"/>
        </w:rPr>
        <w:t>Association, local or state</w:t>
      </w:r>
      <w:r w:rsidR="006D5E40" w:rsidRPr="00666CB2">
        <w:rPr>
          <w:rFonts w:ascii="Arial" w:hAnsi="Arial" w:cs="Arial"/>
          <w:b/>
          <w:bCs/>
          <w:color w:val="222222"/>
          <w:sz w:val="32"/>
          <w:szCs w:val="32"/>
          <w:shd w:val="clear" w:color="auto" w:fill="FFFFFF"/>
        </w:rPr>
        <w:t xml:space="preserve"> </w:t>
      </w:r>
      <w:r w:rsidR="00173B37" w:rsidRPr="00666CB2">
        <w:rPr>
          <w:rFonts w:ascii="Arial" w:hAnsi="Arial" w:cs="Arial"/>
          <w:b/>
          <w:bCs/>
          <w:color w:val="222222"/>
          <w:sz w:val="32"/>
          <w:szCs w:val="32"/>
          <w:shd w:val="clear" w:color="auto" w:fill="FFFFFF"/>
        </w:rPr>
        <w:t>R</w:t>
      </w:r>
      <w:r w:rsidR="006D5E40" w:rsidRPr="00666CB2">
        <w:rPr>
          <w:rFonts w:ascii="Arial" w:hAnsi="Arial" w:cs="Arial"/>
          <w:b/>
          <w:bCs/>
          <w:color w:val="222222"/>
          <w:sz w:val="32"/>
          <w:szCs w:val="32"/>
          <w:shd w:val="clear" w:color="auto" w:fill="FFFFFF"/>
        </w:rPr>
        <w:t>ules and Regulations, Statutes or Ordinances</w:t>
      </w:r>
      <w:r w:rsidR="00173B37" w:rsidRPr="00666CB2">
        <w:rPr>
          <w:rFonts w:ascii="Arial" w:hAnsi="Arial" w:cs="Arial"/>
          <w:b/>
          <w:bCs/>
          <w:color w:val="222222"/>
          <w:sz w:val="32"/>
          <w:szCs w:val="32"/>
          <w:shd w:val="clear" w:color="auto" w:fill="FFFFFF"/>
        </w:rPr>
        <w:t xml:space="preserve"> </w:t>
      </w:r>
      <w:r w:rsidR="00131F97" w:rsidRPr="00666CB2">
        <w:rPr>
          <w:rFonts w:ascii="Arial" w:hAnsi="Arial" w:cs="Arial"/>
          <w:b/>
          <w:bCs/>
          <w:color w:val="222222"/>
          <w:sz w:val="32"/>
          <w:szCs w:val="32"/>
          <w:shd w:val="clear" w:color="auto" w:fill="FFFFFF"/>
        </w:rPr>
        <w:t xml:space="preserve">are subject to a fine of One-Hundred Dollars </w:t>
      </w:r>
      <w:r w:rsidR="00E72D34" w:rsidRPr="00666CB2">
        <w:rPr>
          <w:rFonts w:ascii="Arial" w:hAnsi="Arial" w:cs="Arial"/>
          <w:b/>
          <w:bCs/>
          <w:color w:val="222222"/>
          <w:sz w:val="32"/>
          <w:szCs w:val="32"/>
          <w:shd w:val="clear" w:color="auto" w:fill="FFFFFF"/>
        </w:rPr>
        <w:t>($100.00)</w:t>
      </w:r>
      <w:r w:rsidR="009F6C2E" w:rsidRPr="00666CB2">
        <w:rPr>
          <w:rFonts w:ascii="Arial" w:hAnsi="Arial" w:cs="Arial"/>
          <w:b/>
          <w:bCs/>
          <w:color w:val="222222"/>
          <w:sz w:val="32"/>
          <w:szCs w:val="32"/>
          <w:shd w:val="clear" w:color="auto" w:fill="FFFFFF"/>
        </w:rPr>
        <w:t xml:space="preserve"> U.S.D</w:t>
      </w:r>
      <w:r w:rsidR="009F6C2E" w:rsidRPr="00666CB2">
        <w:rPr>
          <w:rFonts w:ascii="Arial" w:hAnsi="Arial" w:cs="Arial"/>
          <w:color w:val="222222"/>
          <w:sz w:val="32"/>
          <w:szCs w:val="32"/>
          <w:shd w:val="clear" w:color="auto" w:fill="FFFFFF"/>
        </w:rPr>
        <w:t>. for the first and subsequent offenses</w:t>
      </w:r>
      <w:r w:rsidR="00050800" w:rsidRPr="00666CB2">
        <w:rPr>
          <w:rFonts w:ascii="Arial" w:hAnsi="Arial" w:cs="Arial"/>
          <w:color w:val="222222"/>
          <w:sz w:val="32"/>
          <w:szCs w:val="32"/>
          <w:shd w:val="clear" w:color="auto" w:fill="FFFFFF"/>
        </w:rPr>
        <w:t>.</w:t>
      </w:r>
      <w:r w:rsidR="004E5365" w:rsidRPr="00666CB2">
        <w:rPr>
          <w:rFonts w:ascii="Arial" w:hAnsi="Arial" w:cs="Arial"/>
          <w:color w:val="222222"/>
          <w:sz w:val="32"/>
          <w:szCs w:val="32"/>
          <w:shd w:val="clear" w:color="auto" w:fill="FFFFFF"/>
        </w:rPr>
        <w:t xml:space="preserve">  This shall </w:t>
      </w:r>
      <w:r w:rsidR="005A40F4" w:rsidRPr="00666CB2">
        <w:rPr>
          <w:rFonts w:ascii="Arial" w:hAnsi="Arial" w:cs="Arial"/>
          <w:color w:val="222222"/>
          <w:sz w:val="32"/>
          <w:szCs w:val="32"/>
          <w:shd w:val="clear" w:color="auto" w:fill="FFFFFF"/>
        </w:rPr>
        <w:t>include but</w:t>
      </w:r>
      <w:r w:rsidR="00C47B9C" w:rsidRPr="00666CB2">
        <w:rPr>
          <w:rFonts w:ascii="Arial" w:hAnsi="Arial" w:cs="Arial"/>
          <w:color w:val="222222"/>
          <w:sz w:val="32"/>
          <w:szCs w:val="32"/>
          <w:shd w:val="clear" w:color="auto" w:fill="FFFFFF"/>
        </w:rPr>
        <w:t xml:space="preserve"> </w:t>
      </w:r>
      <w:r w:rsidR="00EF3EE5">
        <w:rPr>
          <w:rFonts w:ascii="Arial" w:hAnsi="Arial" w:cs="Arial"/>
          <w:color w:val="222222"/>
          <w:sz w:val="32"/>
          <w:szCs w:val="32"/>
          <w:shd w:val="clear" w:color="auto" w:fill="FFFFFF"/>
        </w:rPr>
        <w:t xml:space="preserve">is </w:t>
      </w:r>
      <w:r w:rsidR="00C47B9C" w:rsidRPr="00666CB2">
        <w:rPr>
          <w:rFonts w:ascii="Arial" w:hAnsi="Arial" w:cs="Arial"/>
          <w:color w:val="222222"/>
          <w:sz w:val="32"/>
          <w:szCs w:val="32"/>
          <w:shd w:val="clear" w:color="auto" w:fill="FFFFFF"/>
        </w:rPr>
        <w:t xml:space="preserve">not limited to the picking up and disposal of pet waste, </w:t>
      </w:r>
      <w:r w:rsidR="001E5C90" w:rsidRPr="00666CB2">
        <w:rPr>
          <w:rFonts w:ascii="Arial" w:hAnsi="Arial" w:cs="Arial"/>
          <w:color w:val="222222"/>
          <w:sz w:val="32"/>
          <w:szCs w:val="32"/>
          <w:shd w:val="clear" w:color="auto" w:fill="FFFFFF"/>
        </w:rPr>
        <w:t>leash violations. And nuisance animals.</w:t>
      </w:r>
      <w:r w:rsidR="00496355" w:rsidRPr="00666CB2">
        <w:rPr>
          <w:rFonts w:ascii="Arial" w:hAnsi="Arial" w:cs="Arial"/>
          <w:color w:val="222222"/>
          <w:sz w:val="32"/>
          <w:szCs w:val="32"/>
          <w:shd w:val="clear" w:color="auto" w:fill="FFFFFF"/>
        </w:rPr>
        <w:t xml:space="preserve">     </w:t>
      </w:r>
    </w:p>
    <w:p w14:paraId="18A80FA1" w14:textId="3D07ED7C" w:rsidR="00260B25" w:rsidRPr="00666CB2" w:rsidRDefault="00006645" w:rsidP="00423106">
      <w:pPr>
        <w:spacing w:after="180"/>
        <w:ind w:left="715" w:right="2"/>
        <w:rPr>
          <w:rFonts w:ascii="Arial" w:hAnsi="Arial" w:cs="Arial"/>
          <w:i/>
          <w:iCs/>
          <w:color w:val="222222"/>
          <w:sz w:val="32"/>
          <w:szCs w:val="32"/>
          <w:shd w:val="clear" w:color="auto" w:fill="FFFFFF"/>
        </w:rPr>
      </w:pPr>
      <w:r w:rsidRPr="00666CB2">
        <w:rPr>
          <w:rFonts w:ascii="Arial" w:hAnsi="Arial" w:cs="Arial"/>
          <w:b/>
          <w:bCs/>
          <w:i/>
          <w:iCs/>
          <w:color w:val="222222"/>
          <w:sz w:val="32"/>
          <w:szCs w:val="32"/>
          <w:shd w:val="clear" w:color="auto" w:fill="FFFFFF"/>
        </w:rPr>
        <w:t>{</w:t>
      </w:r>
      <w:r w:rsidR="001C1BC0" w:rsidRPr="00666CB2">
        <w:rPr>
          <w:rFonts w:ascii="Arial" w:hAnsi="Arial" w:cs="Arial"/>
          <w:b/>
          <w:bCs/>
          <w:i/>
          <w:iCs/>
          <w:color w:val="222222"/>
          <w:sz w:val="32"/>
          <w:szCs w:val="32"/>
          <w:shd w:val="clear" w:color="auto" w:fill="FFFFFF"/>
        </w:rPr>
        <w:t>1/26/23]   Eff</w:t>
      </w:r>
      <w:r w:rsidR="001C1BC0" w:rsidRPr="00666CB2">
        <w:rPr>
          <w:rFonts w:ascii="Arial" w:hAnsi="Arial" w:cs="Arial"/>
          <w:i/>
          <w:iCs/>
          <w:color w:val="222222"/>
          <w:sz w:val="32"/>
          <w:szCs w:val="32"/>
          <w:shd w:val="clear" w:color="auto" w:fill="FFFFFF"/>
        </w:rPr>
        <w:t>: 04/01/2023</w:t>
      </w:r>
      <w:r w:rsidR="00496355" w:rsidRPr="00666CB2">
        <w:rPr>
          <w:rFonts w:ascii="Arial" w:hAnsi="Arial" w:cs="Arial"/>
          <w:i/>
          <w:iCs/>
          <w:color w:val="222222"/>
          <w:sz w:val="32"/>
          <w:szCs w:val="32"/>
          <w:shd w:val="clear" w:color="auto" w:fill="FFFFFF"/>
        </w:rPr>
        <w:t xml:space="preserve">    </w:t>
      </w:r>
    </w:p>
    <w:p w14:paraId="6739F292" w14:textId="13F7C8C0" w:rsidR="00C14CBE" w:rsidRPr="00666CB2" w:rsidRDefault="00E30CDD">
      <w:pPr>
        <w:pStyle w:val="Heading3"/>
        <w:tabs>
          <w:tab w:val="center" w:pos="936"/>
          <w:tab w:val="center" w:pos="2041"/>
        </w:tabs>
        <w:ind w:left="0" w:firstLine="0"/>
        <w:rPr>
          <w:rFonts w:ascii="Arial" w:hAnsi="Arial" w:cs="Arial"/>
          <w:sz w:val="32"/>
          <w:szCs w:val="32"/>
        </w:rPr>
      </w:pPr>
      <w:r w:rsidRPr="00666CB2">
        <w:rPr>
          <w:rFonts w:ascii="Arial" w:hAnsi="Arial" w:cs="Arial"/>
          <w:b w:val="0"/>
          <w:sz w:val="32"/>
          <w:szCs w:val="32"/>
        </w:rPr>
        <w:tab/>
      </w:r>
      <w:r w:rsidR="00C22B35" w:rsidRPr="00666CB2">
        <w:rPr>
          <w:rFonts w:ascii="Arial" w:hAnsi="Arial" w:cs="Arial"/>
          <w:b w:val="0"/>
          <w:sz w:val="32"/>
          <w:szCs w:val="32"/>
        </w:rPr>
        <w:t xml:space="preserve">        </w:t>
      </w:r>
      <w:r w:rsidRPr="00666CB2">
        <w:rPr>
          <w:rFonts w:ascii="Arial" w:hAnsi="Arial" w:cs="Arial"/>
          <w:sz w:val="32"/>
          <w:szCs w:val="32"/>
        </w:rPr>
        <w:t xml:space="preserve">12.4 </w:t>
      </w:r>
      <w:r w:rsidR="00BD26F1" w:rsidRPr="00666CB2">
        <w:rPr>
          <w:rFonts w:ascii="Arial" w:hAnsi="Arial" w:cs="Arial"/>
          <w:sz w:val="32"/>
          <w:szCs w:val="32"/>
        </w:rPr>
        <w:t xml:space="preserve">           </w:t>
      </w:r>
      <w:r w:rsidRPr="00666CB2">
        <w:rPr>
          <w:rFonts w:ascii="Arial" w:hAnsi="Arial" w:cs="Arial"/>
          <w:sz w:val="32"/>
          <w:szCs w:val="32"/>
        </w:rPr>
        <w:t>D</w:t>
      </w:r>
      <w:r w:rsidR="00593AAE" w:rsidRPr="00666CB2">
        <w:rPr>
          <w:rFonts w:ascii="Arial" w:hAnsi="Arial" w:cs="Arial"/>
          <w:sz w:val="32"/>
          <w:szCs w:val="32"/>
        </w:rPr>
        <w:t>ISTURBANCE</w:t>
      </w:r>
      <w:r w:rsidRPr="00666CB2">
        <w:rPr>
          <w:rFonts w:ascii="Arial" w:hAnsi="Arial" w:cs="Arial"/>
          <w:sz w:val="32"/>
          <w:szCs w:val="32"/>
        </w:rPr>
        <w:t xml:space="preserve"> </w:t>
      </w:r>
    </w:p>
    <w:p w14:paraId="351BC938" w14:textId="6B9B1746" w:rsidR="00C14CBE" w:rsidRPr="00666CB2" w:rsidRDefault="00E30CDD">
      <w:pPr>
        <w:spacing w:after="178"/>
        <w:ind w:left="715" w:right="2"/>
        <w:rPr>
          <w:rFonts w:ascii="Arial" w:hAnsi="Arial" w:cs="Arial"/>
          <w:sz w:val="32"/>
          <w:szCs w:val="32"/>
        </w:rPr>
      </w:pPr>
      <w:r w:rsidRPr="00666CB2">
        <w:rPr>
          <w:rFonts w:ascii="Arial" w:hAnsi="Arial" w:cs="Arial"/>
          <w:sz w:val="32"/>
          <w:szCs w:val="32"/>
        </w:rPr>
        <w:t xml:space="preserve">No one shall use or permit to be used, a unit, in any manner, </w:t>
      </w:r>
      <w:r w:rsidR="00B90319" w:rsidRPr="00666CB2">
        <w:rPr>
          <w:rFonts w:ascii="Arial" w:hAnsi="Arial" w:cs="Arial"/>
          <w:sz w:val="32"/>
          <w:szCs w:val="32"/>
        </w:rPr>
        <w:t>which</w:t>
      </w:r>
      <w:r w:rsidRPr="00666CB2">
        <w:rPr>
          <w:rFonts w:ascii="Arial" w:hAnsi="Arial" w:cs="Arial"/>
          <w:sz w:val="32"/>
          <w:szCs w:val="32"/>
        </w:rPr>
        <w:t xml:space="preserve"> would be unreasonably disturbing, detrimental or a nuisance to others, nor permit the premises to be used in a disorderly or unlawful way</w:t>
      </w:r>
      <w:r w:rsidR="00286B3F" w:rsidRPr="00666CB2">
        <w:rPr>
          <w:rFonts w:ascii="Arial" w:hAnsi="Arial" w:cs="Arial"/>
          <w:sz w:val="32"/>
          <w:szCs w:val="32"/>
        </w:rPr>
        <w:t xml:space="preserve">. </w:t>
      </w:r>
      <w:r w:rsidRPr="00666CB2">
        <w:rPr>
          <w:rFonts w:ascii="Arial" w:hAnsi="Arial" w:cs="Arial"/>
          <w:sz w:val="32"/>
          <w:szCs w:val="32"/>
        </w:rPr>
        <w:t xml:space="preserve">This shall include the </w:t>
      </w:r>
      <w:r w:rsidRPr="00666CB2">
        <w:rPr>
          <w:rFonts w:ascii="Arial" w:hAnsi="Arial" w:cs="Arial"/>
          <w:b/>
          <w:bCs/>
          <w:sz w:val="32"/>
          <w:szCs w:val="32"/>
        </w:rPr>
        <w:t>migration of second-hand smoke</w:t>
      </w:r>
      <w:r w:rsidRPr="00666CB2">
        <w:rPr>
          <w:rFonts w:ascii="Arial" w:hAnsi="Arial" w:cs="Arial"/>
          <w:sz w:val="32"/>
          <w:szCs w:val="32"/>
        </w:rPr>
        <w:t xml:space="preserve"> from a lanai</w:t>
      </w:r>
      <w:r w:rsidR="007456A7" w:rsidRPr="00666CB2">
        <w:rPr>
          <w:rFonts w:ascii="Arial" w:hAnsi="Arial" w:cs="Arial"/>
          <w:sz w:val="32"/>
          <w:szCs w:val="32"/>
        </w:rPr>
        <w:t xml:space="preserve">, </w:t>
      </w:r>
      <w:r w:rsidR="00D370BC" w:rsidRPr="00666CB2">
        <w:rPr>
          <w:rFonts w:ascii="Arial" w:hAnsi="Arial" w:cs="Arial"/>
          <w:sz w:val="32"/>
          <w:szCs w:val="32"/>
        </w:rPr>
        <w:t>stairwells,</w:t>
      </w:r>
      <w:r w:rsidR="007456A7" w:rsidRPr="00666CB2">
        <w:rPr>
          <w:rFonts w:ascii="Arial" w:hAnsi="Arial" w:cs="Arial"/>
          <w:sz w:val="32"/>
          <w:szCs w:val="32"/>
        </w:rPr>
        <w:t xml:space="preserve"> and pool areas</w:t>
      </w:r>
      <w:r w:rsidR="00286B3F" w:rsidRPr="00666CB2">
        <w:rPr>
          <w:rFonts w:ascii="Arial" w:hAnsi="Arial" w:cs="Arial"/>
          <w:sz w:val="32"/>
          <w:szCs w:val="32"/>
        </w:rPr>
        <w:t xml:space="preserve">. </w:t>
      </w:r>
      <w:r w:rsidRPr="00666CB2">
        <w:rPr>
          <w:rFonts w:ascii="Arial" w:hAnsi="Arial" w:cs="Arial"/>
          <w:sz w:val="32"/>
          <w:szCs w:val="32"/>
        </w:rPr>
        <w:t>Quiet hours are from 10:00 P.M. to 7:00 A.M., 24/7/365</w:t>
      </w:r>
      <w:r w:rsidR="00286B3F" w:rsidRPr="00666CB2">
        <w:rPr>
          <w:rFonts w:ascii="Arial" w:hAnsi="Arial" w:cs="Arial"/>
          <w:sz w:val="32"/>
          <w:szCs w:val="32"/>
        </w:rPr>
        <w:t xml:space="preserve">. </w:t>
      </w:r>
      <w:r w:rsidRPr="00666CB2">
        <w:rPr>
          <w:rFonts w:ascii="Arial" w:hAnsi="Arial" w:cs="Arial"/>
          <w:sz w:val="32"/>
          <w:szCs w:val="32"/>
        </w:rPr>
        <w:t>Community living is a cooperative and courteous effort by all residents and their guests</w:t>
      </w:r>
      <w:r w:rsidR="00286B3F" w:rsidRPr="00666CB2">
        <w:rPr>
          <w:rFonts w:ascii="Arial" w:hAnsi="Arial" w:cs="Arial"/>
          <w:sz w:val="32"/>
          <w:szCs w:val="32"/>
        </w:rPr>
        <w:t xml:space="preserve">. </w:t>
      </w:r>
      <w:r w:rsidR="000B3E2B" w:rsidRPr="00666CB2">
        <w:rPr>
          <w:rFonts w:ascii="Arial" w:hAnsi="Arial" w:cs="Arial"/>
          <w:sz w:val="32"/>
          <w:szCs w:val="32"/>
        </w:rPr>
        <w:t xml:space="preserve">If disturbances rise to the level that they interfere with normal living conditions, the </w:t>
      </w:r>
      <w:r w:rsidR="000B3E2B" w:rsidRPr="00666CB2">
        <w:rPr>
          <w:rFonts w:ascii="Arial" w:hAnsi="Arial" w:cs="Arial"/>
          <w:b/>
          <w:bCs/>
          <w:sz w:val="32"/>
          <w:szCs w:val="32"/>
        </w:rPr>
        <w:t>Collier County Sheriff’s Dept. should be called at 911</w:t>
      </w:r>
      <w:r w:rsidR="00286B3F" w:rsidRPr="00666CB2">
        <w:rPr>
          <w:rFonts w:ascii="Arial" w:hAnsi="Arial" w:cs="Arial"/>
          <w:sz w:val="32"/>
          <w:szCs w:val="32"/>
        </w:rPr>
        <w:t xml:space="preserve">. </w:t>
      </w:r>
      <w:r w:rsidR="000B3E2B" w:rsidRPr="00666CB2">
        <w:rPr>
          <w:rFonts w:ascii="Arial" w:hAnsi="Arial" w:cs="Arial"/>
          <w:sz w:val="32"/>
          <w:szCs w:val="32"/>
        </w:rPr>
        <w:t>Reporting it to the Association or management company after the fact, serves no purpose.</w:t>
      </w:r>
    </w:p>
    <w:p w14:paraId="06033EB1" w14:textId="01830ABE" w:rsidR="00C14CBE" w:rsidRPr="00666CB2" w:rsidRDefault="00E30CDD">
      <w:pPr>
        <w:pStyle w:val="Heading3"/>
        <w:tabs>
          <w:tab w:val="center" w:pos="936"/>
          <w:tab w:val="center" w:pos="1853"/>
        </w:tabs>
        <w:ind w:left="0" w:firstLine="0"/>
        <w:rPr>
          <w:rFonts w:ascii="Arial" w:hAnsi="Arial" w:cs="Arial"/>
          <w:sz w:val="32"/>
          <w:szCs w:val="32"/>
        </w:rPr>
      </w:pPr>
      <w:r w:rsidRPr="00666CB2">
        <w:rPr>
          <w:rFonts w:ascii="Arial" w:hAnsi="Arial" w:cs="Arial"/>
          <w:b w:val="0"/>
          <w:sz w:val="32"/>
          <w:szCs w:val="32"/>
        </w:rPr>
        <w:tab/>
      </w:r>
      <w:r w:rsidR="00593AAE" w:rsidRPr="00666CB2">
        <w:rPr>
          <w:rFonts w:ascii="Arial" w:hAnsi="Arial" w:cs="Arial"/>
          <w:b w:val="0"/>
          <w:sz w:val="32"/>
          <w:szCs w:val="32"/>
        </w:rPr>
        <w:t xml:space="preserve">        </w:t>
      </w:r>
      <w:r w:rsidRPr="00666CB2">
        <w:rPr>
          <w:rFonts w:ascii="Arial" w:hAnsi="Arial" w:cs="Arial"/>
          <w:sz w:val="32"/>
          <w:szCs w:val="32"/>
        </w:rPr>
        <w:t xml:space="preserve">12.5 </w:t>
      </w:r>
      <w:r w:rsidR="00593AAE" w:rsidRPr="00666CB2">
        <w:rPr>
          <w:rFonts w:ascii="Arial" w:hAnsi="Arial" w:cs="Arial"/>
          <w:sz w:val="32"/>
          <w:szCs w:val="32"/>
        </w:rPr>
        <w:t xml:space="preserve">           </w:t>
      </w:r>
      <w:r w:rsidRPr="00666CB2">
        <w:rPr>
          <w:rFonts w:ascii="Arial" w:hAnsi="Arial" w:cs="Arial"/>
          <w:sz w:val="32"/>
          <w:szCs w:val="32"/>
        </w:rPr>
        <w:t>V</w:t>
      </w:r>
      <w:r w:rsidR="008D413B" w:rsidRPr="00666CB2">
        <w:rPr>
          <w:rFonts w:ascii="Arial" w:hAnsi="Arial" w:cs="Arial"/>
          <w:sz w:val="32"/>
          <w:szCs w:val="32"/>
        </w:rPr>
        <w:t>EHICLES</w:t>
      </w:r>
      <w:r w:rsidRPr="00666CB2">
        <w:rPr>
          <w:rFonts w:ascii="Arial" w:hAnsi="Arial" w:cs="Arial"/>
          <w:sz w:val="32"/>
          <w:szCs w:val="32"/>
        </w:rPr>
        <w:t xml:space="preserve"> </w:t>
      </w:r>
    </w:p>
    <w:p w14:paraId="0091C815" w14:textId="77777777" w:rsidR="002665D9" w:rsidRDefault="00E30CDD" w:rsidP="005A40F4">
      <w:pPr>
        <w:spacing w:after="175"/>
        <w:ind w:left="715" w:right="2"/>
        <w:rPr>
          <w:rFonts w:ascii="Arial" w:hAnsi="Arial" w:cs="Arial"/>
          <w:b/>
          <w:bCs/>
          <w:sz w:val="32"/>
          <w:szCs w:val="32"/>
          <w:u w:val="single"/>
        </w:rPr>
      </w:pPr>
      <w:r w:rsidRPr="00666CB2">
        <w:rPr>
          <w:rFonts w:ascii="Arial" w:hAnsi="Arial" w:cs="Arial"/>
          <w:b/>
          <w:sz w:val="32"/>
          <w:szCs w:val="32"/>
        </w:rPr>
        <w:t>NO</w:t>
      </w:r>
      <w:r w:rsidRPr="00666CB2">
        <w:rPr>
          <w:rFonts w:ascii="Arial" w:hAnsi="Arial" w:cs="Arial"/>
          <w:sz w:val="32"/>
          <w:szCs w:val="32"/>
        </w:rPr>
        <w:t xml:space="preserve"> boats, </w:t>
      </w:r>
      <w:r w:rsidRPr="00666CB2">
        <w:rPr>
          <w:rFonts w:ascii="Arial" w:hAnsi="Arial" w:cs="Arial"/>
          <w:sz w:val="32"/>
          <w:szCs w:val="32"/>
          <w:u w:val="single"/>
        </w:rPr>
        <w:t>trucks</w:t>
      </w:r>
      <w:r w:rsidR="004E7ADB">
        <w:rPr>
          <w:rFonts w:ascii="Arial" w:hAnsi="Arial" w:cs="Arial"/>
          <w:sz w:val="32"/>
          <w:szCs w:val="32"/>
          <w:u w:val="single"/>
        </w:rPr>
        <w:t xml:space="preserve"> of any sort</w:t>
      </w:r>
      <w:r w:rsidRPr="00666CB2">
        <w:rPr>
          <w:rFonts w:ascii="Arial" w:hAnsi="Arial" w:cs="Arial"/>
          <w:sz w:val="32"/>
          <w:szCs w:val="32"/>
        </w:rPr>
        <w:t xml:space="preserve">, trailers, commercial vehicles, </w:t>
      </w:r>
      <w:r w:rsidR="00AD5547" w:rsidRPr="00666CB2">
        <w:rPr>
          <w:rFonts w:ascii="Arial" w:hAnsi="Arial" w:cs="Arial"/>
          <w:sz w:val="32"/>
          <w:szCs w:val="32"/>
        </w:rPr>
        <w:t xml:space="preserve">vehicles used for commercial purposes, </w:t>
      </w:r>
      <w:r w:rsidRPr="00666CB2">
        <w:rPr>
          <w:rFonts w:ascii="Arial" w:hAnsi="Arial" w:cs="Arial"/>
          <w:sz w:val="32"/>
          <w:szCs w:val="32"/>
        </w:rPr>
        <w:t xml:space="preserve">recreational vehicles, </w:t>
      </w:r>
      <w:r w:rsidR="003E685F" w:rsidRPr="00666CB2">
        <w:rPr>
          <w:rFonts w:ascii="Arial" w:hAnsi="Arial" w:cs="Arial"/>
          <w:sz w:val="32"/>
          <w:szCs w:val="32"/>
        </w:rPr>
        <w:t>motorcycles,</w:t>
      </w:r>
      <w:r w:rsidRPr="00666CB2">
        <w:rPr>
          <w:rFonts w:ascii="Arial" w:hAnsi="Arial" w:cs="Arial"/>
          <w:sz w:val="32"/>
          <w:szCs w:val="32"/>
        </w:rPr>
        <w:t xml:space="preserve"> or scooters shall be placed parked or stored for a period of </w:t>
      </w:r>
      <w:r w:rsidRPr="00666CB2">
        <w:rPr>
          <w:rFonts w:ascii="Arial" w:hAnsi="Arial" w:cs="Arial"/>
          <w:sz w:val="32"/>
          <w:szCs w:val="32"/>
          <w:u w:val="single"/>
        </w:rPr>
        <w:t>more than four (4) hours</w:t>
      </w:r>
      <w:r w:rsidR="00CD34A7">
        <w:rPr>
          <w:rFonts w:ascii="Arial" w:hAnsi="Arial" w:cs="Arial"/>
          <w:sz w:val="32"/>
          <w:szCs w:val="32"/>
          <w:u w:val="single"/>
        </w:rPr>
        <w:t>*</w:t>
      </w:r>
      <w:r w:rsidRPr="00666CB2">
        <w:rPr>
          <w:rFonts w:ascii="Arial" w:hAnsi="Arial" w:cs="Arial"/>
          <w:sz w:val="32"/>
          <w:szCs w:val="32"/>
        </w:rPr>
        <w:t xml:space="preserve"> </w:t>
      </w:r>
      <w:r w:rsidR="00556A6A" w:rsidRPr="00666CB2">
        <w:rPr>
          <w:rFonts w:ascii="Arial" w:hAnsi="Arial" w:cs="Arial"/>
          <w:sz w:val="32"/>
          <w:szCs w:val="32"/>
        </w:rPr>
        <w:t>(in the aggregate)</w:t>
      </w:r>
      <w:r w:rsidR="00CA79A2" w:rsidRPr="00666CB2">
        <w:rPr>
          <w:rFonts w:ascii="Arial" w:hAnsi="Arial" w:cs="Arial"/>
          <w:sz w:val="32"/>
          <w:szCs w:val="32"/>
        </w:rPr>
        <w:t xml:space="preserve"> </w:t>
      </w:r>
      <w:r w:rsidRPr="00666CB2">
        <w:rPr>
          <w:rFonts w:ascii="Arial" w:hAnsi="Arial" w:cs="Arial"/>
          <w:sz w:val="32"/>
          <w:szCs w:val="32"/>
        </w:rPr>
        <w:t>unless such vehicles are necessary in the construction and/or repair of a structure or for ground maintenance</w:t>
      </w:r>
      <w:r w:rsidR="00286B3F" w:rsidRPr="00666CB2">
        <w:rPr>
          <w:rFonts w:ascii="Arial" w:hAnsi="Arial" w:cs="Arial"/>
          <w:sz w:val="32"/>
          <w:szCs w:val="32"/>
        </w:rPr>
        <w:t xml:space="preserve">. </w:t>
      </w:r>
      <w:r w:rsidRPr="00666CB2">
        <w:rPr>
          <w:rFonts w:ascii="Arial" w:hAnsi="Arial" w:cs="Arial"/>
          <w:b/>
          <w:sz w:val="32"/>
          <w:szCs w:val="32"/>
        </w:rPr>
        <w:t xml:space="preserve">No repair </w:t>
      </w:r>
      <w:r w:rsidRPr="00666CB2">
        <w:rPr>
          <w:rFonts w:ascii="Arial" w:hAnsi="Arial" w:cs="Arial"/>
          <w:sz w:val="32"/>
          <w:szCs w:val="32"/>
        </w:rPr>
        <w:t xml:space="preserve">or </w:t>
      </w:r>
      <w:r w:rsidRPr="00666CB2">
        <w:rPr>
          <w:rFonts w:ascii="Arial" w:hAnsi="Arial" w:cs="Arial"/>
          <w:b/>
          <w:sz w:val="32"/>
          <w:szCs w:val="32"/>
        </w:rPr>
        <w:t>maintenance</w:t>
      </w:r>
      <w:r w:rsidRPr="00666CB2">
        <w:rPr>
          <w:rFonts w:ascii="Arial" w:hAnsi="Arial" w:cs="Arial"/>
          <w:sz w:val="32"/>
          <w:szCs w:val="32"/>
        </w:rPr>
        <w:t xml:space="preserve"> of a</w:t>
      </w:r>
      <w:r w:rsidR="008D413B" w:rsidRPr="00666CB2">
        <w:rPr>
          <w:rFonts w:ascii="Arial" w:hAnsi="Arial" w:cs="Arial"/>
          <w:sz w:val="32"/>
          <w:szCs w:val="32"/>
        </w:rPr>
        <w:t>ny</w:t>
      </w:r>
      <w:r w:rsidRPr="00666CB2">
        <w:rPr>
          <w:rFonts w:ascii="Arial" w:hAnsi="Arial" w:cs="Arial"/>
          <w:sz w:val="32"/>
          <w:szCs w:val="32"/>
        </w:rPr>
        <w:t xml:space="preserve"> motor vehicles is allowed</w:t>
      </w:r>
      <w:r w:rsidR="00286B3F" w:rsidRPr="00666CB2">
        <w:rPr>
          <w:rFonts w:ascii="Arial" w:hAnsi="Arial" w:cs="Arial"/>
          <w:sz w:val="32"/>
          <w:szCs w:val="32"/>
        </w:rPr>
        <w:t xml:space="preserve">. </w:t>
      </w:r>
      <w:r w:rsidRPr="00666CB2">
        <w:rPr>
          <w:rFonts w:ascii="Arial" w:hAnsi="Arial" w:cs="Arial"/>
          <w:b/>
          <w:sz w:val="32"/>
          <w:szCs w:val="32"/>
        </w:rPr>
        <w:t>NO</w:t>
      </w:r>
      <w:r w:rsidRPr="00666CB2">
        <w:rPr>
          <w:rFonts w:ascii="Arial" w:hAnsi="Arial" w:cs="Arial"/>
          <w:sz w:val="32"/>
          <w:szCs w:val="32"/>
        </w:rPr>
        <w:t xml:space="preserve"> vehicles of any kind, in serious need of visual repair, shall be parked </w:t>
      </w:r>
      <w:r w:rsidRPr="00666CB2">
        <w:rPr>
          <w:rFonts w:ascii="Arial" w:hAnsi="Arial" w:cs="Arial"/>
          <w:sz w:val="32"/>
          <w:szCs w:val="32"/>
        </w:rPr>
        <w:lastRenderedPageBreak/>
        <w:t>or stored on the property</w:t>
      </w:r>
      <w:r w:rsidR="00286B3F" w:rsidRPr="00666CB2">
        <w:rPr>
          <w:rFonts w:ascii="Arial" w:hAnsi="Arial" w:cs="Arial"/>
          <w:sz w:val="32"/>
          <w:szCs w:val="32"/>
        </w:rPr>
        <w:t xml:space="preserve">. </w:t>
      </w:r>
      <w:r w:rsidRPr="00666CB2">
        <w:rPr>
          <w:rFonts w:ascii="Arial" w:hAnsi="Arial" w:cs="Arial"/>
          <w:sz w:val="32"/>
          <w:szCs w:val="32"/>
        </w:rPr>
        <w:t xml:space="preserve">Speed limits on all roadways is </w:t>
      </w:r>
      <w:r w:rsidRPr="00666CB2">
        <w:rPr>
          <w:rFonts w:ascii="Arial" w:hAnsi="Arial" w:cs="Arial"/>
          <w:b/>
          <w:bCs/>
          <w:sz w:val="32"/>
          <w:szCs w:val="32"/>
        </w:rPr>
        <w:t xml:space="preserve">15 </w:t>
      </w:r>
      <w:r w:rsidR="00286B3F" w:rsidRPr="00666CB2">
        <w:rPr>
          <w:rFonts w:ascii="Arial" w:hAnsi="Arial" w:cs="Arial"/>
          <w:b/>
          <w:bCs/>
          <w:sz w:val="32"/>
          <w:szCs w:val="32"/>
        </w:rPr>
        <w:t>MPH</w:t>
      </w:r>
      <w:r w:rsidR="00286B3F" w:rsidRPr="00666CB2">
        <w:rPr>
          <w:rFonts w:ascii="Arial" w:hAnsi="Arial" w:cs="Arial"/>
          <w:sz w:val="32"/>
          <w:szCs w:val="32"/>
        </w:rPr>
        <w:t xml:space="preserve">. </w:t>
      </w:r>
      <w:r w:rsidR="00AE71BD" w:rsidRPr="00666CB2">
        <w:rPr>
          <w:rFonts w:ascii="Arial" w:hAnsi="Arial" w:cs="Arial"/>
          <w:b/>
          <w:bCs/>
          <w:sz w:val="32"/>
          <w:szCs w:val="32"/>
          <w:u w:val="single"/>
        </w:rPr>
        <w:t>“</w:t>
      </w:r>
      <w:r w:rsidR="00D97298" w:rsidRPr="00666CB2">
        <w:rPr>
          <w:rFonts w:ascii="Arial" w:hAnsi="Arial" w:cs="Arial"/>
          <w:b/>
          <w:bCs/>
          <w:sz w:val="32"/>
          <w:szCs w:val="32"/>
          <w:u w:val="single"/>
        </w:rPr>
        <w:t>Collier County Sheriff’s Dept. has been requested to monitor traffic rules within the complex.</w:t>
      </w:r>
      <w:r w:rsidR="00AE71BD" w:rsidRPr="00666CB2">
        <w:rPr>
          <w:rFonts w:ascii="Arial" w:hAnsi="Arial" w:cs="Arial"/>
          <w:b/>
          <w:bCs/>
          <w:sz w:val="32"/>
          <w:szCs w:val="32"/>
          <w:u w:val="single"/>
        </w:rPr>
        <w:t>”</w:t>
      </w:r>
    </w:p>
    <w:p w14:paraId="766FA075" w14:textId="2FB2005F" w:rsidR="00670F24" w:rsidRPr="00666CB2" w:rsidRDefault="00CD34A7" w:rsidP="00922D1F">
      <w:pPr>
        <w:spacing w:after="175"/>
        <w:ind w:left="715" w:right="2"/>
        <w:rPr>
          <w:rFonts w:ascii="Arial" w:hAnsi="Arial" w:cs="Arial"/>
          <w:b/>
          <w:bCs/>
          <w:sz w:val="32"/>
          <w:szCs w:val="32"/>
          <w:u w:val="single"/>
        </w:rPr>
      </w:pPr>
      <w:r>
        <w:rPr>
          <w:sz w:val="32"/>
          <w:szCs w:val="32"/>
        </w:rPr>
        <w:t>*</w:t>
      </w:r>
      <w:r w:rsidR="000E6905">
        <w:rPr>
          <w:sz w:val="32"/>
          <w:szCs w:val="32"/>
        </w:rPr>
        <w:t>{</w:t>
      </w:r>
      <w:r w:rsidR="000E6905" w:rsidRPr="00F72EDD">
        <w:rPr>
          <w:i/>
          <w:iCs/>
          <w:sz w:val="32"/>
          <w:szCs w:val="32"/>
        </w:rPr>
        <w:t>For the purposes of clarification, the intended interpretation of the four (4) hour rule was and is to allow visitors to park up to four (4) hours and to preclude the parking of prohibited vehicles by residents/owners.}</w:t>
      </w:r>
      <w:r w:rsidR="00670F24">
        <w:rPr>
          <w:rFonts w:ascii="Arial" w:hAnsi="Arial" w:cs="Arial"/>
          <w:b/>
          <w:bCs/>
          <w:sz w:val="32"/>
          <w:szCs w:val="32"/>
          <w:u w:val="single"/>
        </w:rPr>
        <w:t xml:space="preserve">                                                                       </w:t>
      </w:r>
    </w:p>
    <w:p w14:paraId="298E2E57" w14:textId="44F100C5" w:rsidR="00C14CBE" w:rsidRPr="00666CB2" w:rsidRDefault="00E30CDD">
      <w:pPr>
        <w:pStyle w:val="Heading3"/>
        <w:tabs>
          <w:tab w:val="center" w:pos="936"/>
          <w:tab w:val="center" w:pos="2606"/>
        </w:tabs>
        <w:ind w:left="0" w:firstLine="0"/>
        <w:rPr>
          <w:rFonts w:ascii="Arial" w:hAnsi="Arial" w:cs="Arial"/>
          <w:sz w:val="32"/>
          <w:szCs w:val="32"/>
        </w:rPr>
      </w:pPr>
      <w:r w:rsidRPr="00666CB2">
        <w:rPr>
          <w:rFonts w:ascii="Arial" w:hAnsi="Arial" w:cs="Arial"/>
          <w:b w:val="0"/>
          <w:sz w:val="32"/>
          <w:szCs w:val="32"/>
        </w:rPr>
        <w:tab/>
      </w:r>
      <w:r w:rsidRPr="00666CB2">
        <w:rPr>
          <w:rFonts w:ascii="Arial" w:hAnsi="Arial" w:cs="Arial"/>
          <w:sz w:val="32"/>
          <w:szCs w:val="32"/>
        </w:rPr>
        <w:t xml:space="preserve">12.6 </w:t>
      </w:r>
      <w:r w:rsidRPr="00666CB2">
        <w:rPr>
          <w:rFonts w:ascii="Arial" w:hAnsi="Arial" w:cs="Arial"/>
          <w:sz w:val="32"/>
          <w:szCs w:val="32"/>
        </w:rPr>
        <w:tab/>
      </w:r>
      <w:r w:rsidR="00BB405F" w:rsidRPr="00666CB2">
        <w:rPr>
          <w:rFonts w:ascii="Arial" w:hAnsi="Arial" w:cs="Arial"/>
          <w:sz w:val="32"/>
          <w:szCs w:val="32"/>
        </w:rPr>
        <w:t xml:space="preserve">           </w:t>
      </w:r>
      <w:r w:rsidRPr="00666CB2">
        <w:rPr>
          <w:rFonts w:ascii="Arial" w:hAnsi="Arial" w:cs="Arial"/>
          <w:sz w:val="32"/>
          <w:szCs w:val="32"/>
        </w:rPr>
        <w:t>A</w:t>
      </w:r>
      <w:r w:rsidR="00350BC0" w:rsidRPr="00666CB2">
        <w:rPr>
          <w:rFonts w:ascii="Arial" w:hAnsi="Arial" w:cs="Arial"/>
          <w:sz w:val="32"/>
          <w:szCs w:val="32"/>
        </w:rPr>
        <w:t>NTENNAS</w:t>
      </w:r>
      <w:r w:rsidRPr="00666CB2">
        <w:rPr>
          <w:rFonts w:ascii="Arial" w:hAnsi="Arial" w:cs="Arial"/>
          <w:sz w:val="32"/>
          <w:szCs w:val="32"/>
        </w:rPr>
        <w:t xml:space="preserve">, </w:t>
      </w:r>
      <w:r w:rsidR="00AD5547" w:rsidRPr="00666CB2">
        <w:rPr>
          <w:rFonts w:ascii="Arial" w:hAnsi="Arial" w:cs="Arial"/>
          <w:sz w:val="32"/>
          <w:szCs w:val="32"/>
        </w:rPr>
        <w:t>S</w:t>
      </w:r>
      <w:r w:rsidR="00350BC0" w:rsidRPr="00666CB2">
        <w:rPr>
          <w:rFonts w:ascii="Arial" w:hAnsi="Arial" w:cs="Arial"/>
          <w:sz w:val="32"/>
          <w:szCs w:val="32"/>
        </w:rPr>
        <w:t>ATELLITE</w:t>
      </w:r>
      <w:r w:rsidRPr="00666CB2">
        <w:rPr>
          <w:rFonts w:ascii="Arial" w:hAnsi="Arial" w:cs="Arial"/>
          <w:sz w:val="32"/>
          <w:szCs w:val="32"/>
        </w:rPr>
        <w:t xml:space="preserve"> </w:t>
      </w:r>
      <w:r w:rsidR="00AD5547" w:rsidRPr="00666CB2">
        <w:rPr>
          <w:rFonts w:ascii="Arial" w:hAnsi="Arial" w:cs="Arial"/>
          <w:sz w:val="32"/>
          <w:szCs w:val="32"/>
        </w:rPr>
        <w:t>D</w:t>
      </w:r>
      <w:r w:rsidR="00350BC0" w:rsidRPr="00666CB2">
        <w:rPr>
          <w:rFonts w:ascii="Arial" w:hAnsi="Arial" w:cs="Arial"/>
          <w:sz w:val="32"/>
          <w:szCs w:val="32"/>
        </w:rPr>
        <w:t>ISH</w:t>
      </w:r>
      <w:r w:rsidRPr="00666CB2">
        <w:rPr>
          <w:rFonts w:ascii="Arial" w:hAnsi="Arial" w:cs="Arial"/>
          <w:sz w:val="32"/>
          <w:szCs w:val="32"/>
        </w:rPr>
        <w:t xml:space="preserve"> </w:t>
      </w:r>
    </w:p>
    <w:p w14:paraId="4E94775A" w14:textId="38BDDD63" w:rsidR="00C14CBE" w:rsidRPr="00666CB2" w:rsidRDefault="00E30CDD">
      <w:pPr>
        <w:spacing w:after="175"/>
        <w:ind w:left="715" w:right="2"/>
        <w:rPr>
          <w:rFonts w:ascii="Arial" w:hAnsi="Arial" w:cs="Arial"/>
          <w:sz w:val="32"/>
          <w:szCs w:val="32"/>
        </w:rPr>
      </w:pPr>
      <w:r w:rsidRPr="00666CB2">
        <w:rPr>
          <w:rFonts w:ascii="Arial" w:hAnsi="Arial" w:cs="Arial"/>
          <w:sz w:val="32"/>
          <w:szCs w:val="32"/>
        </w:rPr>
        <w:t>No aerials, antennas, pools, masts, radio band antennas, satellite dishes or any wiring for any purpose may be installed on the exterior of the buildings</w:t>
      </w:r>
      <w:r w:rsidR="00286B3F" w:rsidRPr="00666CB2">
        <w:rPr>
          <w:rFonts w:ascii="Arial" w:hAnsi="Arial" w:cs="Arial"/>
          <w:sz w:val="32"/>
          <w:szCs w:val="32"/>
        </w:rPr>
        <w:t xml:space="preserve">. </w:t>
      </w:r>
      <w:r w:rsidRPr="00666CB2">
        <w:rPr>
          <w:rFonts w:ascii="Arial" w:hAnsi="Arial" w:cs="Arial"/>
          <w:b/>
          <w:sz w:val="32"/>
          <w:szCs w:val="32"/>
        </w:rPr>
        <w:t>No signs</w:t>
      </w:r>
      <w:r w:rsidRPr="00666CB2">
        <w:rPr>
          <w:rFonts w:ascii="Arial" w:hAnsi="Arial" w:cs="Arial"/>
          <w:sz w:val="32"/>
          <w:szCs w:val="32"/>
        </w:rPr>
        <w:t xml:space="preserve">, banners, or decals shall be exhibited from any units. </w:t>
      </w:r>
    </w:p>
    <w:p w14:paraId="30B396EE" w14:textId="3FE7A9DA" w:rsidR="00C14CBE" w:rsidRPr="00666CB2" w:rsidRDefault="00E30CDD">
      <w:pPr>
        <w:pStyle w:val="Heading3"/>
        <w:tabs>
          <w:tab w:val="center" w:pos="936"/>
          <w:tab w:val="center" w:pos="1769"/>
        </w:tabs>
        <w:ind w:left="0" w:firstLine="0"/>
        <w:rPr>
          <w:rFonts w:ascii="Arial" w:hAnsi="Arial" w:cs="Arial"/>
          <w:sz w:val="32"/>
          <w:szCs w:val="32"/>
        </w:rPr>
      </w:pPr>
      <w:r w:rsidRPr="00666CB2">
        <w:rPr>
          <w:rFonts w:ascii="Arial" w:hAnsi="Arial" w:cs="Arial"/>
          <w:b w:val="0"/>
          <w:sz w:val="32"/>
          <w:szCs w:val="32"/>
        </w:rPr>
        <w:tab/>
      </w:r>
      <w:r w:rsidR="00BB405F" w:rsidRPr="00666CB2">
        <w:rPr>
          <w:rFonts w:ascii="Arial" w:hAnsi="Arial" w:cs="Arial"/>
          <w:b w:val="0"/>
          <w:sz w:val="32"/>
          <w:szCs w:val="32"/>
        </w:rPr>
        <w:t xml:space="preserve">        </w:t>
      </w:r>
      <w:r w:rsidRPr="00666CB2">
        <w:rPr>
          <w:rFonts w:ascii="Arial" w:hAnsi="Arial" w:cs="Arial"/>
          <w:sz w:val="32"/>
          <w:szCs w:val="32"/>
        </w:rPr>
        <w:t>12.7</w:t>
      </w:r>
      <w:r w:rsidR="00BB405F" w:rsidRPr="00666CB2">
        <w:rPr>
          <w:rFonts w:ascii="Arial" w:hAnsi="Arial" w:cs="Arial"/>
          <w:sz w:val="32"/>
          <w:szCs w:val="32"/>
        </w:rPr>
        <w:t xml:space="preserve">.            </w:t>
      </w:r>
      <w:r w:rsidRPr="00666CB2">
        <w:rPr>
          <w:rFonts w:ascii="Arial" w:hAnsi="Arial" w:cs="Arial"/>
          <w:sz w:val="32"/>
          <w:szCs w:val="32"/>
        </w:rPr>
        <w:t>A</w:t>
      </w:r>
      <w:r w:rsidR="00BB405F" w:rsidRPr="00666CB2">
        <w:rPr>
          <w:rFonts w:ascii="Arial" w:hAnsi="Arial" w:cs="Arial"/>
          <w:sz w:val="32"/>
          <w:szCs w:val="32"/>
        </w:rPr>
        <w:t>CCESS</w:t>
      </w:r>
      <w:r w:rsidRPr="00666CB2">
        <w:rPr>
          <w:rFonts w:ascii="Arial" w:hAnsi="Arial" w:cs="Arial"/>
          <w:sz w:val="32"/>
          <w:szCs w:val="32"/>
        </w:rPr>
        <w:t xml:space="preserve"> </w:t>
      </w:r>
    </w:p>
    <w:p w14:paraId="74B1FD21" w14:textId="57DF7BA2" w:rsidR="00C14CBE" w:rsidRPr="00666CB2" w:rsidRDefault="00E30CDD">
      <w:pPr>
        <w:spacing w:after="178"/>
        <w:ind w:left="715" w:right="2"/>
        <w:rPr>
          <w:rFonts w:ascii="Arial" w:hAnsi="Arial" w:cs="Arial"/>
          <w:sz w:val="32"/>
          <w:szCs w:val="32"/>
        </w:rPr>
      </w:pPr>
      <w:r w:rsidRPr="00666CB2">
        <w:rPr>
          <w:rFonts w:ascii="Arial" w:hAnsi="Arial" w:cs="Arial"/>
          <w:sz w:val="32"/>
          <w:szCs w:val="32"/>
        </w:rPr>
        <w:t xml:space="preserve">The sidewalks, entrances, </w:t>
      </w:r>
      <w:r w:rsidR="003E685F" w:rsidRPr="00666CB2">
        <w:rPr>
          <w:rFonts w:ascii="Arial" w:hAnsi="Arial" w:cs="Arial"/>
          <w:sz w:val="32"/>
          <w:szCs w:val="32"/>
        </w:rPr>
        <w:t>vestibules,</w:t>
      </w:r>
      <w:r w:rsidR="00E915F0" w:rsidRPr="00666CB2">
        <w:rPr>
          <w:rFonts w:ascii="Arial" w:hAnsi="Arial" w:cs="Arial"/>
          <w:sz w:val="32"/>
          <w:szCs w:val="32"/>
        </w:rPr>
        <w:t xml:space="preserve"> </w:t>
      </w:r>
      <w:r w:rsidR="00E13D23" w:rsidRPr="00666CB2">
        <w:rPr>
          <w:rFonts w:ascii="Arial" w:hAnsi="Arial" w:cs="Arial"/>
          <w:sz w:val="32"/>
          <w:szCs w:val="32"/>
        </w:rPr>
        <w:t>landings,</w:t>
      </w:r>
      <w:r w:rsidRPr="00666CB2">
        <w:rPr>
          <w:rFonts w:ascii="Arial" w:hAnsi="Arial" w:cs="Arial"/>
          <w:sz w:val="32"/>
          <w:szCs w:val="32"/>
        </w:rPr>
        <w:t xml:space="preserve"> and stairways must not be obstructed or encumbered with fixtures, </w:t>
      </w:r>
      <w:r w:rsidR="00CE06D1" w:rsidRPr="00666CB2">
        <w:rPr>
          <w:rFonts w:ascii="Arial" w:hAnsi="Arial" w:cs="Arial"/>
          <w:sz w:val="32"/>
          <w:szCs w:val="32"/>
        </w:rPr>
        <w:t>flowerpots</w:t>
      </w:r>
      <w:r w:rsidRPr="00666CB2">
        <w:rPr>
          <w:rFonts w:ascii="Arial" w:hAnsi="Arial" w:cs="Arial"/>
          <w:sz w:val="32"/>
          <w:szCs w:val="32"/>
        </w:rPr>
        <w:t xml:space="preserve">, etc. or used for any other purpose other than ingress and egress. </w:t>
      </w:r>
      <w:r w:rsidR="00B90CC8" w:rsidRPr="00666CB2">
        <w:rPr>
          <w:rFonts w:ascii="Arial" w:hAnsi="Arial" w:cs="Arial"/>
          <w:sz w:val="32"/>
          <w:szCs w:val="32"/>
        </w:rPr>
        <w:t xml:space="preserve"> Periodically,</w:t>
      </w:r>
      <w:r w:rsidR="0025571D">
        <w:rPr>
          <w:rFonts w:ascii="Arial" w:hAnsi="Arial" w:cs="Arial"/>
          <w:sz w:val="32"/>
          <w:szCs w:val="32"/>
        </w:rPr>
        <w:t xml:space="preserve"> the North Naples Fire District </w:t>
      </w:r>
      <w:r w:rsidR="00BE49F0">
        <w:rPr>
          <w:rFonts w:ascii="Arial" w:hAnsi="Arial" w:cs="Arial"/>
          <w:sz w:val="32"/>
          <w:szCs w:val="32"/>
        </w:rPr>
        <w:t>personnel will</w:t>
      </w:r>
      <w:r w:rsidR="00B90CC8" w:rsidRPr="00666CB2">
        <w:rPr>
          <w:rFonts w:ascii="Arial" w:hAnsi="Arial" w:cs="Arial"/>
          <w:sz w:val="32"/>
          <w:szCs w:val="32"/>
        </w:rPr>
        <w:t xml:space="preserve"> monitor and enforce</w:t>
      </w:r>
      <w:r w:rsidR="00BE49F0">
        <w:rPr>
          <w:rFonts w:ascii="Arial" w:hAnsi="Arial" w:cs="Arial"/>
          <w:sz w:val="32"/>
          <w:szCs w:val="32"/>
        </w:rPr>
        <w:t xml:space="preserve"> this provision and cite and fine violators</w:t>
      </w:r>
      <w:r w:rsidR="00CF7401">
        <w:rPr>
          <w:rFonts w:ascii="Arial" w:hAnsi="Arial" w:cs="Arial"/>
          <w:sz w:val="32"/>
          <w:szCs w:val="32"/>
        </w:rPr>
        <w:t>.</w:t>
      </w:r>
    </w:p>
    <w:p w14:paraId="6B48BE91" w14:textId="0506DD57" w:rsidR="00C14CBE" w:rsidRPr="00666CB2" w:rsidRDefault="00E30CDD">
      <w:pPr>
        <w:pStyle w:val="Heading3"/>
        <w:tabs>
          <w:tab w:val="center" w:pos="936"/>
          <w:tab w:val="center" w:pos="1718"/>
        </w:tabs>
        <w:ind w:left="0" w:firstLine="0"/>
        <w:rPr>
          <w:rFonts w:ascii="Arial" w:hAnsi="Arial" w:cs="Arial"/>
          <w:sz w:val="32"/>
          <w:szCs w:val="32"/>
        </w:rPr>
      </w:pPr>
      <w:r w:rsidRPr="00666CB2">
        <w:rPr>
          <w:rFonts w:ascii="Arial" w:hAnsi="Arial" w:cs="Arial"/>
          <w:b w:val="0"/>
          <w:sz w:val="32"/>
          <w:szCs w:val="32"/>
        </w:rPr>
        <w:tab/>
      </w:r>
      <w:r w:rsidR="00BF7203" w:rsidRPr="00666CB2">
        <w:rPr>
          <w:rFonts w:ascii="Arial" w:hAnsi="Arial" w:cs="Arial"/>
          <w:b w:val="0"/>
          <w:sz w:val="32"/>
          <w:szCs w:val="32"/>
        </w:rPr>
        <w:t xml:space="preserve">        </w:t>
      </w:r>
      <w:r w:rsidRPr="00666CB2">
        <w:rPr>
          <w:rFonts w:ascii="Arial" w:hAnsi="Arial" w:cs="Arial"/>
          <w:sz w:val="32"/>
          <w:szCs w:val="32"/>
        </w:rPr>
        <w:t>12.8</w:t>
      </w:r>
      <w:r w:rsidR="008311A0" w:rsidRPr="00666CB2">
        <w:rPr>
          <w:rFonts w:ascii="Arial" w:hAnsi="Arial" w:cs="Arial"/>
          <w:sz w:val="32"/>
          <w:szCs w:val="32"/>
        </w:rPr>
        <w:t xml:space="preserve">.          </w:t>
      </w:r>
      <w:r w:rsidRPr="00666CB2">
        <w:rPr>
          <w:rFonts w:ascii="Arial" w:hAnsi="Arial" w:cs="Arial"/>
          <w:sz w:val="32"/>
          <w:szCs w:val="32"/>
        </w:rPr>
        <w:t>S</w:t>
      </w:r>
      <w:r w:rsidR="00BF7203" w:rsidRPr="00666CB2">
        <w:rPr>
          <w:rFonts w:ascii="Arial" w:hAnsi="Arial" w:cs="Arial"/>
          <w:sz w:val="32"/>
          <w:szCs w:val="32"/>
        </w:rPr>
        <w:t>TAIRS</w:t>
      </w:r>
      <w:r w:rsidRPr="00666CB2">
        <w:rPr>
          <w:rFonts w:ascii="Arial" w:hAnsi="Arial" w:cs="Arial"/>
          <w:sz w:val="32"/>
          <w:szCs w:val="32"/>
        </w:rPr>
        <w:t xml:space="preserve"> </w:t>
      </w:r>
    </w:p>
    <w:p w14:paraId="60C3A9F3" w14:textId="2876364A" w:rsidR="00C14CBE" w:rsidRPr="00666CB2" w:rsidRDefault="00E30CDD">
      <w:pPr>
        <w:spacing w:after="175"/>
        <w:ind w:left="715" w:right="2"/>
        <w:rPr>
          <w:rFonts w:ascii="Arial" w:hAnsi="Arial" w:cs="Arial"/>
          <w:sz w:val="32"/>
          <w:szCs w:val="32"/>
        </w:rPr>
      </w:pPr>
      <w:r w:rsidRPr="00666CB2">
        <w:rPr>
          <w:rFonts w:ascii="Arial" w:hAnsi="Arial" w:cs="Arial"/>
          <w:sz w:val="32"/>
          <w:szCs w:val="32"/>
        </w:rPr>
        <w:t>All stairs shall be used solely for the purpose intended and shall not be used for hanging garments, cleaning rugs, wash/drying lines of any kind nor allowed to place any foreign object</w:t>
      </w:r>
      <w:r w:rsidR="00286B3F" w:rsidRPr="00666CB2">
        <w:rPr>
          <w:rFonts w:ascii="Arial" w:hAnsi="Arial" w:cs="Arial"/>
          <w:sz w:val="32"/>
          <w:szCs w:val="32"/>
        </w:rPr>
        <w:t xml:space="preserve">. </w:t>
      </w:r>
      <w:r w:rsidR="00054166" w:rsidRPr="00666CB2">
        <w:rPr>
          <w:rFonts w:ascii="Arial" w:hAnsi="Arial" w:cs="Arial"/>
          <w:sz w:val="32"/>
          <w:szCs w:val="32"/>
        </w:rPr>
        <w:t>North Naples Fire District frequently monitors the access points for infractions.</w:t>
      </w:r>
    </w:p>
    <w:p w14:paraId="4D5BB10F" w14:textId="0ADAC010" w:rsidR="00C14CBE" w:rsidRPr="00666CB2" w:rsidRDefault="00E30CDD">
      <w:pPr>
        <w:pStyle w:val="Heading3"/>
        <w:tabs>
          <w:tab w:val="center" w:pos="936"/>
          <w:tab w:val="center" w:pos="2380"/>
        </w:tabs>
        <w:ind w:left="0" w:firstLine="0"/>
        <w:rPr>
          <w:rFonts w:ascii="Arial" w:hAnsi="Arial" w:cs="Arial"/>
          <w:sz w:val="32"/>
          <w:szCs w:val="32"/>
        </w:rPr>
      </w:pPr>
      <w:r w:rsidRPr="00666CB2">
        <w:rPr>
          <w:rFonts w:ascii="Arial" w:hAnsi="Arial" w:cs="Arial"/>
          <w:b w:val="0"/>
          <w:sz w:val="32"/>
          <w:szCs w:val="32"/>
        </w:rPr>
        <w:tab/>
      </w:r>
      <w:r w:rsidRPr="00666CB2">
        <w:rPr>
          <w:rFonts w:ascii="Arial" w:hAnsi="Arial" w:cs="Arial"/>
          <w:sz w:val="32"/>
          <w:szCs w:val="32"/>
        </w:rPr>
        <w:t xml:space="preserve">12.9 </w:t>
      </w:r>
      <w:r w:rsidRPr="00666CB2">
        <w:rPr>
          <w:rFonts w:ascii="Arial" w:hAnsi="Arial" w:cs="Arial"/>
          <w:sz w:val="32"/>
          <w:szCs w:val="32"/>
        </w:rPr>
        <w:tab/>
      </w:r>
      <w:r w:rsidR="00026709" w:rsidRPr="00666CB2">
        <w:rPr>
          <w:rFonts w:ascii="Arial" w:hAnsi="Arial" w:cs="Arial"/>
          <w:sz w:val="32"/>
          <w:szCs w:val="32"/>
        </w:rPr>
        <w:t xml:space="preserve">         </w:t>
      </w:r>
      <w:r w:rsidR="008311A0" w:rsidRPr="00666CB2">
        <w:rPr>
          <w:rFonts w:ascii="Arial" w:hAnsi="Arial" w:cs="Arial"/>
          <w:sz w:val="32"/>
          <w:szCs w:val="32"/>
        </w:rPr>
        <w:t>COMMON</w:t>
      </w:r>
      <w:r w:rsidRPr="00666CB2">
        <w:rPr>
          <w:rFonts w:ascii="Arial" w:hAnsi="Arial" w:cs="Arial"/>
          <w:sz w:val="32"/>
          <w:szCs w:val="32"/>
        </w:rPr>
        <w:t xml:space="preserve"> E</w:t>
      </w:r>
      <w:r w:rsidR="008311A0" w:rsidRPr="00666CB2">
        <w:rPr>
          <w:rFonts w:ascii="Arial" w:hAnsi="Arial" w:cs="Arial"/>
          <w:sz w:val="32"/>
          <w:szCs w:val="32"/>
        </w:rPr>
        <w:t>LEMENTS</w:t>
      </w:r>
      <w:r w:rsidRPr="00666CB2">
        <w:rPr>
          <w:rFonts w:ascii="Arial" w:hAnsi="Arial" w:cs="Arial"/>
          <w:sz w:val="32"/>
          <w:szCs w:val="32"/>
        </w:rPr>
        <w:t xml:space="preserve"> </w:t>
      </w:r>
    </w:p>
    <w:p w14:paraId="51A467DC" w14:textId="2681567D" w:rsidR="00C14CBE" w:rsidRPr="00666CB2" w:rsidRDefault="00E30CDD">
      <w:pPr>
        <w:spacing w:after="159"/>
        <w:ind w:left="715" w:right="2"/>
        <w:rPr>
          <w:rFonts w:ascii="Arial" w:hAnsi="Arial" w:cs="Arial"/>
          <w:sz w:val="32"/>
          <w:szCs w:val="32"/>
        </w:rPr>
      </w:pPr>
      <w:r w:rsidRPr="00666CB2">
        <w:rPr>
          <w:rFonts w:ascii="Arial" w:hAnsi="Arial" w:cs="Arial"/>
          <w:sz w:val="32"/>
          <w:szCs w:val="32"/>
        </w:rPr>
        <w:t>All common elements, inside and outside the buildings will be used for their intended purpose and kept free of obstruction</w:t>
      </w:r>
      <w:r w:rsidR="00286B3F" w:rsidRPr="00666CB2">
        <w:rPr>
          <w:rFonts w:ascii="Arial" w:hAnsi="Arial" w:cs="Arial"/>
          <w:sz w:val="32"/>
          <w:szCs w:val="32"/>
        </w:rPr>
        <w:t xml:space="preserve">. </w:t>
      </w:r>
      <w:r w:rsidRPr="00666CB2">
        <w:rPr>
          <w:rFonts w:ascii="Arial" w:hAnsi="Arial" w:cs="Arial"/>
          <w:sz w:val="32"/>
          <w:szCs w:val="32"/>
        </w:rPr>
        <w:t xml:space="preserve">NO articles belonging to unit owners or lessees and guests </w:t>
      </w:r>
      <w:r w:rsidRPr="00666CB2">
        <w:rPr>
          <w:rFonts w:ascii="Arial" w:hAnsi="Arial" w:cs="Arial"/>
          <w:sz w:val="32"/>
          <w:szCs w:val="32"/>
        </w:rPr>
        <w:lastRenderedPageBreak/>
        <w:t>shall be kept therein or thereon</w:t>
      </w:r>
      <w:r w:rsidR="00286B3F" w:rsidRPr="00666CB2">
        <w:rPr>
          <w:rFonts w:ascii="Arial" w:hAnsi="Arial" w:cs="Arial"/>
          <w:sz w:val="32"/>
          <w:szCs w:val="32"/>
        </w:rPr>
        <w:t xml:space="preserve">. </w:t>
      </w:r>
      <w:r w:rsidR="00054166" w:rsidRPr="00666CB2">
        <w:rPr>
          <w:rFonts w:ascii="Arial" w:hAnsi="Arial" w:cs="Arial"/>
          <w:b/>
          <w:bCs/>
          <w:sz w:val="32"/>
          <w:szCs w:val="32"/>
        </w:rPr>
        <w:t xml:space="preserve">This includes the restricted </w:t>
      </w:r>
      <w:r w:rsidR="00D370BC" w:rsidRPr="00666CB2">
        <w:rPr>
          <w:rFonts w:ascii="Arial" w:hAnsi="Arial" w:cs="Arial"/>
          <w:b/>
          <w:bCs/>
          <w:sz w:val="32"/>
          <w:szCs w:val="32"/>
        </w:rPr>
        <w:t xml:space="preserve">utility vehicle </w:t>
      </w:r>
      <w:r w:rsidR="00054166" w:rsidRPr="00666CB2">
        <w:rPr>
          <w:rFonts w:ascii="Arial" w:hAnsi="Arial" w:cs="Arial"/>
          <w:b/>
          <w:bCs/>
          <w:sz w:val="32"/>
          <w:szCs w:val="32"/>
        </w:rPr>
        <w:t>parking locations that are for the use of commercial services</w:t>
      </w:r>
      <w:r w:rsidR="007B373D">
        <w:rPr>
          <w:rFonts w:ascii="Arial" w:hAnsi="Arial" w:cs="Arial"/>
          <w:b/>
          <w:bCs/>
          <w:sz w:val="32"/>
          <w:szCs w:val="32"/>
        </w:rPr>
        <w:t>,</w:t>
      </w:r>
      <w:r w:rsidR="00CF7401">
        <w:rPr>
          <w:rFonts w:ascii="Arial" w:hAnsi="Arial" w:cs="Arial"/>
          <w:b/>
          <w:bCs/>
          <w:sz w:val="32"/>
          <w:szCs w:val="32"/>
        </w:rPr>
        <w:t xml:space="preserve"> vendors,</w:t>
      </w:r>
      <w:r w:rsidR="007B373D">
        <w:rPr>
          <w:rFonts w:ascii="Arial" w:hAnsi="Arial" w:cs="Arial"/>
          <w:b/>
          <w:bCs/>
          <w:sz w:val="32"/>
          <w:szCs w:val="32"/>
        </w:rPr>
        <w:t xml:space="preserve"> emergency vehicles or </w:t>
      </w:r>
      <w:r w:rsidR="00C52D83">
        <w:rPr>
          <w:rFonts w:ascii="Arial" w:hAnsi="Arial" w:cs="Arial"/>
          <w:b/>
          <w:bCs/>
          <w:sz w:val="32"/>
          <w:szCs w:val="32"/>
        </w:rPr>
        <w:t>special permitted vehicles</w:t>
      </w:r>
      <w:r w:rsidR="00286B3F" w:rsidRPr="00666CB2">
        <w:rPr>
          <w:rFonts w:ascii="Arial" w:hAnsi="Arial" w:cs="Arial"/>
          <w:sz w:val="32"/>
          <w:szCs w:val="32"/>
        </w:rPr>
        <w:t xml:space="preserve">. </w:t>
      </w:r>
    </w:p>
    <w:p w14:paraId="2B3153D7" w14:textId="7365F691" w:rsidR="00C14CBE" w:rsidRPr="00666CB2" w:rsidRDefault="00E30CDD">
      <w:pPr>
        <w:pStyle w:val="Heading3"/>
        <w:ind w:left="715" w:right="2"/>
        <w:rPr>
          <w:rFonts w:ascii="Arial" w:hAnsi="Arial" w:cs="Arial"/>
          <w:sz w:val="32"/>
          <w:szCs w:val="32"/>
        </w:rPr>
      </w:pPr>
      <w:r w:rsidRPr="00666CB2">
        <w:rPr>
          <w:rFonts w:ascii="Arial" w:hAnsi="Arial" w:cs="Arial"/>
          <w:sz w:val="32"/>
          <w:szCs w:val="32"/>
        </w:rPr>
        <w:t>12.10</w:t>
      </w:r>
      <w:r w:rsidR="00026709" w:rsidRPr="00666CB2">
        <w:rPr>
          <w:rFonts w:ascii="Arial" w:hAnsi="Arial" w:cs="Arial"/>
          <w:sz w:val="32"/>
          <w:szCs w:val="32"/>
        </w:rPr>
        <w:t xml:space="preserve">.          </w:t>
      </w:r>
      <w:r w:rsidRPr="00666CB2">
        <w:rPr>
          <w:rFonts w:ascii="Arial" w:hAnsi="Arial" w:cs="Arial"/>
          <w:sz w:val="32"/>
          <w:szCs w:val="32"/>
        </w:rPr>
        <w:t>G</w:t>
      </w:r>
      <w:r w:rsidR="00026709" w:rsidRPr="00666CB2">
        <w:rPr>
          <w:rFonts w:ascii="Arial" w:hAnsi="Arial" w:cs="Arial"/>
          <w:sz w:val="32"/>
          <w:szCs w:val="32"/>
        </w:rPr>
        <w:t>ARBAGE</w:t>
      </w:r>
      <w:r w:rsidRPr="00666CB2">
        <w:rPr>
          <w:rFonts w:ascii="Arial" w:hAnsi="Arial" w:cs="Arial"/>
          <w:sz w:val="32"/>
          <w:szCs w:val="32"/>
        </w:rPr>
        <w:t>/T</w:t>
      </w:r>
      <w:r w:rsidR="00026709" w:rsidRPr="00666CB2">
        <w:rPr>
          <w:rFonts w:ascii="Arial" w:hAnsi="Arial" w:cs="Arial"/>
          <w:sz w:val="32"/>
          <w:szCs w:val="32"/>
        </w:rPr>
        <w:t>RASH</w:t>
      </w:r>
      <w:r w:rsidRPr="00666CB2">
        <w:rPr>
          <w:rFonts w:ascii="Arial" w:hAnsi="Arial" w:cs="Arial"/>
          <w:sz w:val="32"/>
          <w:szCs w:val="32"/>
        </w:rPr>
        <w:t xml:space="preserve"> </w:t>
      </w:r>
    </w:p>
    <w:p w14:paraId="7B1FCE83" w14:textId="75D1EA79" w:rsidR="006036E0" w:rsidRPr="00666CB2" w:rsidRDefault="00E30CDD" w:rsidP="006036E0">
      <w:pPr>
        <w:spacing w:after="10" w:line="251" w:lineRule="auto"/>
        <w:ind w:left="715" w:right="7"/>
        <w:jc w:val="left"/>
        <w:rPr>
          <w:rFonts w:ascii="Arial" w:hAnsi="Arial" w:cs="Arial"/>
          <w:sz w:val="32"/>
          <w:szCs w:val="32"/>
        </w:rPr>
      </w:pPr>
      <w:r w:rsidRPr="00666CB2">
        <w:rPr>
          <w:rFonts w:ascii="Arial" w:hAnsi="Arial" w:cs="Arial"/>
          <w:sz w:val="32"/>
          <w:szCs w:val="32"/>
        </w:rPr>
        <w:t xml:space="preserve">Garbage or trash shall be only discarded </w:t>
      </w:r>
      <w:r w:rsidR="00315560" w:rsidRPr="00666CB2">
        <w:rPr>
          <w:rFonts w:ascii="Arial" w:hAnsi="Arial" w:cs="Arial"/>
          <w:sz w:val="32"/>
          <w:szCs w:val="32"/>
        </w:rPr>
        <w:t>in accordance</w:t>
      </w:r>
      <w:r w:rsidR="00225F3E" w:rsidRPr="00666CB2">
        <w:rPr>
          <w:rFonts w:ascii="Arial" w:hAnsi="Arial" w:cs="Arial"/>
          <w:sz w:val="32"/>
          <w:szCs w:val="32"/>
        </w:rPr>
        <w:t xml:space="preserve"> with all state and county regulations</w:t>
      </w:r>
      <w:r w:rsidR="00286B3F" w:rsidRPr="00666CB2">
        <w:rPr>
          <w:rFonts w:ascii="Arial" w:hAnsi="Arial" w:cs="Arial"/>
          <w:sz w:val="32"/>
          <w:szCs w:val="32"/>
        </w:rPr>
        <w:t xml:space="preserve">. </w:t>
      </w:r>
      <w:r w:rsidR="00225F3E" w:rsidRPr="00666CB2">
        <w:rPr>
          <w:rFonts w:ascii="Arial" w:hAnsi="Arial" w:cs="Arial"/>
          <w:sz w:val="32"/>
          <w:szCs w:val="32"/>
        </w:rPr>
        <w:t>All items that are not designated as recyclable</w:t>
      </w:r>
      <w:r w:rsidR="00CB63E9" w:rsidRPr="00666CB2">
        <w:rPr>
          <w:rFonts w:ascii="Arial" w:hAnsi="Arial" w:cs="Arial"/>
          <w:sz w:val="32"/>
          <w:szCs w:val="32"/>
        </w:rPr>
        <w:t>, including Styrofoam,</w:t>
      </w:r>
      <w:r w:rsidR="00225F3E" w:rsidRPr="00666CB2">
        <w:rPr>
          <w:rFonts w:ascii="Arial" w:hAnsi="Arial" w:cs="Arial"/>
          <w:sz w:val="32"/>
          <w:szCs w:val="32"/>
        </w:rPr>
        <w:t xml:space="preserve"> </w:t>
      </w:r>
      <w:r w:rsidR="00225F3E" w:rsidRPr="00666CB2">
        <w:rPr>
          <w:rFonts w:ascii="Arial" w:hAnsi="Arial" w:cs="Arial"/>
          <w:b/>
          <w:bCs/>
          <w:sz w:val="32"/>
          <w:szCs w:val="32"/>
        </w:rPr>
        <w:t>MUST</w:t>
      </w:r>
      <w:r w:rsidR="00225F3E" w:rsidRPr="00666CB2">
        <w:rPr>
          <w:rFonts w:ascii="Arial" w:hAnsi="Arial" w:cs="Arial"/>
          <w:sz w:val="32"/>
          <w:szCs w:val="32"/>
        </w:rPr>
        <w:t xml:space="preserve"> be disposed of in the dumpsters provided</w:t>
      </w:r>
      <w:r w:rsidR="00286B3F" w:rsidRPr="00666CB2">
        <w:rPr>
          <w:rFonts w:ascii="Arial" w:hAnsi="Arial" w:cs="Arial"/>
          <w:sz w:val="32"/>
          <w:szCs w:val="32"/>
        </w:rPr>
        <w:t xml:space="preserve">. </w:t>
      </w:r>
      <w:r w:rsidR="00225F3E" w:rsidRPr="00666CB2">
        <w:rPr>
          <w:rFonts w:ascii="Arial" w:hAnsi="Arial" w:cs="Arial"/>
          <w:sz w:val="32"/>
          <w:szCs w:val="32"/>
        </w:rPr>
        <w:t xml:space="preserve">The access portals to the dumpster </w:t>
      </w:r>
      <w:r w:rsidR="00225F3E" w:rsidRPr="00666CB2">
        <w:rPr>
          <w:rFonts w:ascii="Arial" w:hAnsi="Arial" w:cs="Arial"/>
          <w:b/>
          <w:bCs/>
          <w:sz w:val="32"/>
          <w:szCs w:val="32"/>
        </w:rPr>
        <w:t>MUST</w:t>
      </w:r>
      <w:r w:rsidR="00225F3E" w:rsidRPr="00666CB2">
        <w:rPr>
          <w:rFonts w:ascii="Arial" w:hAnsi="Arial" w:cs="Arial"/>
          <w:sz w:val="32"/>
          <w:szCs w:val="32"/>
        </w:rPr>
        <w:t xml:space="preserve"> be closed immediately after depositing the refuse</w:t>
      </w:r>
      <w:r w:rsidR="00286B3F" w:rsidRPr="00666CB2">
        <w:rPr>
          <w:rFonts w:ascii="Arial" w:hAnsi="Arial" w:cs="Arial"/>
          <w:sz w:val="32"/>
          <w:szCs w:val="32"/>
        </w:rPr>
        <w:t xml:space="preserve">. </w:t>
      </w:r>
      <w:r w:rsidR="00225F3E" w:rsidRPr="00666CB2">
        <w:rPr>
          <w:rFonts w:ascii="Arial" w:hAnsi="Arial" w:cs="Arial"/>
          <w:sz w:val="32"/>
          <w:szCs w:val="32"/>
        </w:rPr>
        <w:t xml:space="preserve">Under no circumstance shall any </w:t>
      </w:r>
      <w:r w:rsidR="00315560" w:rsidRPr="00666CB2">
        <w:rPr>
          <w:rFonts w:ascii="Arial" w:hAnsi="Arial" w:cs="Arial"/>
          <w:sz w:val="32"/>
          <w:szCs w:val="32"/>
        </w:rPr>
        <w:t xml:space="preserve">items of any kind be left in the dumpster enclosure, or on, </w:t>
      </w:r>
      <w:r w:rsidR="006036E0" w:rsidRPr="00666CB2">
        <w:rPr>
          <w:rFonts w:ascii="Arial" w:hAnsi="Arial" w:cs="Arial"/>
          <w:sz w:val="32"/>
          <w:szCs w:val="32"/>
        </w:rPr>
        <w:t>besides,</w:t>
      </w:r>
      <w:r w:rsidR="00315560" w:rsidRPr="00666CB2">
        <w:rPr>
          <w:rFonts w:ascii="Arial" w:hAnsi="Arial" w:cs="Arial"/>
          <w:sz w:val="32"/>
          <w:szCs w:val="32"/>
        </w:rPr>
        <w:t xml:space="preserve"> around or on top of the </w:t>
      </w:r>
      <w:r w:rsidR="006036E0" w:rsidRPr="00666CB2">
        <w:rPr>
          <w:rFonts w:ascii="Arial" w:hAnsi="Arial" w:cs="Arial"/>
          <w:sz w:val="32"/>
          <w:szCs w:val="32"/>
        </w:rPr>
        <w:t>dumpster</w:t>
      </w:r>
      <w:r w:rsidR="0002501B" w:rsidRPr="00666CB2">
        <w:rPr>
          <w:rFonts w:ascii="Arial" w:hAnsi="Arial" w:cs="Arial"/>
          <w:sz w:val="32"/>
          <w:szCs w:val="32"/>
        </w:rPr>
        <w:t xml:space="preserve">. </w:t>
      </w:r>
      <w:r w:rsidR="00557F62" w:rsidRPr="00666CB2">
        <w:rPr>
          <w:rFonts w:ascii="Arial" w:hAnsi="Arial" w:cs="Arial"/>
          <w:sz w:val="32"/>
          <w:szCs w:val="32"/>
        </w:rPr>
        <w:t>There are two portals, one on each side of the container</w:t>
      </w:r>
      <w:r w:rsidR="0002501B" w:rsidRPr="00666CB2">
        <w:rPr>
          <w:rFonts w:ascii="Arial" w:hAnsi="Arial" w:cs="Arial"/>
          <w:sz w:val="32"/>
          <w:szCs w:val="32"/>
        </w:rPr>
        <w:t xml:space="preserve">. </w:t>
      </w:r>
      <w:r w:rsidR="00557F62" w:rsidRPr="00666CB2">
        <w:rPr>
          <w:rFonts w:ascii="Arial" w:hAnsi="Arial" w:cs="Arial"/>
          <w:sz w:val="32"/>
          <w:szCs w:val="32"/>
        </w:rPr>
        <w:t>If container appears full, use the other side access door.</w:t>
      </w:r>
    </w:p>
    <w:p w14:paraId="5C631C06" w14:textId="77777777" w:rsidR="006036E0" w:rsidRPr="00666CB2" w:rsidRDefault="006036E0" w:rsidP="006036E0">
      <w:pPr>
        <w:spacing w:after="10" w:line="251" w:lineRule="auto"/>
        <w:ind w:left="715" w:right="7"/>
        <w:jc w:val="left"/>
        <w:rPr>
          <w:rFonts w:ascii="Arial" w:hAnsi="Arial" w:cs="Arial"/>
          <w:sz w:val="32"/>
          <w:szCs w:val="32"/>
        </w:rPr>
      </w:pPr>
    </w:p>
    <w:p w14:paraId="3E19F44B" w14:textId="691BE779" w:rsidR="00CB63E9" w:rsidRPr="00666CB2" w:rsidRDefault="006036E0" w:rsidP="006036E0">
      <w:pPr>
        <w:spacing w:after="10" w:line="251" w:lineRule="auto"/>
        <w:ind w:left="715" w:right="7"/>
        <w:jc w:val="left"/>
        <w:rPr>
          <w:rFonts w:ascii="Arial" w:hAnsi="Arial" w:cs="Arial"/>
          <w:sz w:val="32"/>
          <w:szCs w:val="32"/>
        </w:rPr>
      </w:pPr>
      <w:r w:rsidRPr="00666CB2">
        <w:rPr>
          <w:rFonts w:ascii="Arial" w:hAnsi="Arial" w:cs="Arial"/>
          <w:sz w:val="32"/>
          <w:szCs w:val="32"/>
        </w:rPr>
        <w:t>R</w:t>
      </w:r>
      <w:r w:rsidR="00E30CDD" w:rsidRPr="00666CB2">
        <w:rPr>
          <w:rFonts w:ascii="Arial" w:hAnsi="Arial" w:cs="Arial"/>
          <w:sz w:val="32"/>
          <w:szCs w:val="32"/>
        </w:rPr>
        <w:t>ecyclable items shall be deposited in the recycle bins provided for these items</w:t>
      </w:r>
      <w:r w:rsidR="00286B3F" w:rsidRPr="00666CB2">
        <w:rPr>
          <w:rFonts w:ascii="Arial" w:hAnsi="Arial" w:cs="Arial"/>
          <w:sz w:val="32"/>
          <w:szCs w:val="32"/>
        </w:rPr>
        <w:t xml:space="preserve">. </w:t>
      </w:r>
      <w:r w:rsidR="00CB63E9" w:rsidRPr="00666CB2">
        <w:rPr>
          <w:rFonts w:ascii="Arial" w:hAnsi="Arial" w:cs="Arial"/>
          <w:sz w:val="32"/>
          <w:szCs w:val="32"/>
        </w:rPr>
        <w:t xml:space="preserve">Break down all cardboard and paper boxes and place entirely within the </w:t>
      </w:r>
      <w:r w:rsidR="00CD165A" w:rsidRPr="00666CB2">
        <w:rPr>
          <w:rFonts w:ascii="Arial" w:hAnsi="Arial" w:cs="Arial"/>
          <w:sz w:val="32"/>
          <w:szCs w:val="32"/>
        </w:rPr>
        <w:t>re</w:t>
      </w:r>
      <w:r w:rsidR="00CB63E9" w:rsidRPr="00666CB2">
        <w:rPr>
          <w:rFonts w:ascii="Arial" w:hAnsi="Arial" w:cs="Arial"/>
          <w:sz w:val="32"/>
          <w:szCs w:val="32"/>
        </w:rPr>
        <w:t>cycle bin</w:t>
      </w:r>
      <w:r w:rsidR="0002501B" w:rsidRPr="00666CB2">
        <w:rPr>
          <w:rFonts w:ascii="Arial" w:hAnsi="Arial" w:cs="Arial"/>
          <w:sz w:val="32"/>
          <w:szCs w:val="32"/>
        </w:rPr>
        <w:t xml:space="preserve">. </w:t>
      </w:r>
      <w:r w:rsidR="00CD165A" w:rsidRPr="00666CB2">
        <w:rPr>
          <w:rFonts w:ascii="Arial" w:hAnsi="Arial" w:cs="Arial"/>
          <w:sz w:val="32"/>
          <w:szCs w:val="32"/>
        </w:rPr>
        <w:t>Beside paper and cardboard, r</w:t>
      </w:r>
      <w:r w:rsidR="00CB63E9" w:rsidRPr="00666CB2">
        <w:rPr>
          <w:rFonts w:ascii="Arial" w:hAnsi="Arial" w:cs="Arial"/>
          <w:sz w:val="32"/>
          <w:szCs w:val="32"/>
        </w:rPr>
        <w:t>ecyclables labeled #1 to #7 inclusive, glass jars, jugs, bottles, containers containing tin</w:t>
      </w:r>
      <w:r w:rsidR="00EB03F4" w:rsidRPr="00666CB2">
        <w:rPr>
          <w:rFonts w:ascii="Arial" w:hAnsi="Arial" w:cs="Arial"/>
          <w:sz w:val="32"/>
          <w:szCs w:val="32"/>
        </w:rPr>
        <w:t>, steel, aluminum, aerosol cans, metal pots, pans lids, and cookie sheets are the only items designated as acceptable for the Recycle Bins</w:t>
      </w:r>
      <w:r w:rsidR="00286B3F" w:rsidRPr="00666CB2">
        <w:rPr>
          <w:rFonts w:ascii="Arial" w:hAnsi="Arial" w:cs="Arial"/>
          <w:sz w:val="32"/>
          <w:szCs w:val="32"/>
        </w:rPr>
        <w:t xml:space="preserve">. </w:t>
      </w:r>
      <w:r w:rsidR="00D72D34" w:rsidRPr="00666CB2">
        <w:rPr>
          <w:rFonts w:ascii="Arial" w:hAnsi="Arial" w:cs="Arial"/>
          <w:b/>
          <w:bCs/>
          <w:sz w:val="32"/>
          <w:szCs w:val="32"/>
        </w:rPr>
        <w:t>Only items, as listed on the Collier County Recycle posting shall be deposited</w:t>
      </w:r>
      <w:r w:rsidR="00286B3F" w:rsidRPr="00666CB2">
        <w:rPr>
          <w:rFonts w:ascii="Arial" w:hAnsi="Arial" w:cs="Arial"/>
          <w:b/>
          <w:bCs/>
          <w:sz w:val="32"/>
          <w:szCs w:val="32"/>
        </w:rPr>
        <w:t xml:space="preserve">. </w:t>
      </w:r>
      <w:r w:rsidR="00EB03F4" w:rsidRPr="00666CB2">
        <w:rPr>
          <w:rFonts w:ascii="Arial" w:hAnsi="Arial" w:cs="Arial"/>
          <w:sz w:val="32"/>
          <w:szCs w:val="32"/>
          <w:u w:val="single"/>
        </w:rPr>
        <w:t>If you are not sure of the designation, dispose of it in the dumpsters</w:t>
      </w:r>
      <w:r w:rsidR="00286B3F" w:rsidRPr="00666CB2">
        <w:rPr>
          <w:rFonts w:ascii="Arial" w:hAnsi="Arial" w:cs="Arial"/>
          <w:sz w:val="32"/>
          <w:szCs w:val="32"/>
        </w:rPr>
        <w:t xml:space="preserve">. </w:t>
      </w:r>
      <w:r w:rsidR="00EB03F4" w:rsidRPr="00666CB2">
        <w:rPr>
          <w:rFonts w:ascii="Arial" w:hAnsi="Arial" w:cs="Arial"/>
          <w:sz w:val="32"/>
          <w:szCs w:val="32"/>
        </w:rPr>
        <w:t xml:space="preserve">Recyclable items </w:t>
      </w:r>
      <w:r w:rsidR="00EB03F4" w:rsidRPr="00666CB2">
        <w:rPr>
          <w:rFonts w:ascii="Arial" w:hAnsi="Arial" w:cs="Arial"/>
          <w:b/>
          <w:bCs/>
          <w:sz w:val="32"/>
          <w:szCs w:val="32"/>
          <w:u w:val="single"/>
        </w:rPr>
        <w:t>must not</w:t>
      </w:r>
      <w:r w:rsidR="00EB03F4" w:rsidRPr="00666CB2">
        <w:rPr>
          <w:rFonts w:ascii="Arial" w:hAnsi="Arial" w:cs="Arial"/>
          <w:sz w:val="32"/>
          <w:szCs w:val="32"/>
        </w:rPr>
        <w:t xml:space="preserve"> be in plastic bags</w:t>
      </w:r>
      <w:r w:rsidR="00286B3F" w:rsidRPr="00666CB2">
        <w:rPr>
          <w:rFonts w:ascii="Arial" w:hAnsi="Arial" w:cs="Arial"/>
          <w:sz w:val="32"/>
          <w:szCs w:val="32"/>
        </w:rPr>
        <w:t xml:space="preserve">. </w:t>
      </w:r>
      <w:r w:rsidR="001E7259" w:rsidRPr="00666CB2">
        <w:rPr>
          <w:rFonts w:ascii="Arial" w:hAnsi="Arial" w:cs="Arial"/>
          <w:sz w:val="32"/>
          <w:szCs w:val="32"/>
        </w:rPr>
        <w:t>Retailer p</w:t>
      </w:r>
      <w:r w:rsidR="00EB03F4" w:rsidRPr="00666CB2">
        <w:rPr>
          <w:rFonts w:ascii="Arial" w:hAnsi="Arial" w:cs="Arial"/>
          <w:sz w:val="32"/>
          <w:szCs w:val="32"/>
        </w:rPr>
        <w:t xml:space="preserve">lastic bags </w:t>
      </w:r>
      <w:r w:rsidR="001E7259" w:rsidRPr="00666CB2">
        <w:rPr>
          <w:rFonts w:ascii="Arial" w:hAnsi="Arial" w:cs="Arial"/>
          <w:sz w:val="32"/>
          <w:szCs w:val="32"/>
        </w:rPr>
        <w:t>used to carry groceries and dry goods should be returned to retailers for recycling.</w:t>
      </w:r>
    </w:p>
    <w:p w14:paraId="4959C2BB" w14:textId="101B4E05" w:rsidR="00D72D34" w:rsidRPr="00666CB2" w:rsidRDefault="001E7259" w:rsidP="00D72D34">
      <w:pPr>
        <w:spacing w:after="10" w:line="251" w:lineRule="auto"/>
        <w:ind w:left="715" w:right="7"/>
        <w:jc w:val="left"/>
        <w:rPr>
          <w:rFonts w:ascii="Arial" w:hAnsi="Arial" w:cs="Arial"/>
          <w:b/>
          <w:bCs/>
          <w:sz w:val="32"/>
          <w:szCs w:val="32"/>
        </w:rPr>
      </w:pPr>
      <w:r w:rsidRPr="00666CB2">
        <w:rPr>
          <w:rFonts w:ascii="Arial" w:hAnsi="Arial" w:cs="Arial"/>
          <w:sz w:val="32"/>
          <w:szCs w:val="32"/>
        </w:rPr>
        <w:t>Ensure that the recycle bin lid is firmly closed after depositing items</w:t>
      </w:r>
      <w:r w:rsidR="00286B3F" w:rsidRPr="00666CB2">
        <w:rPr>
          <w:rFonts w:ascii="Arial" w:hAnsi="Arial" w:cs="Arial"/>
          <w:sz w:val="32"/>
          <w:szCs w:val="32"/>
        </w:rPr>
        <w:t xml:space="preserve">. </w:t>
      </w:r>
      <w:r w:rsidR="00D72D34" w:rsidRPr="00666CB2">
        <w:rPr>
          <w:rFonts w:ascii="Arial" w:hAnsi="Arial" w:cs="Arial"/>
          <w:b/>
          <w:bCs/>
          <w:sz w:val="32"/>
          <w:szCs w:val="32"/>
        </w:rPr>
        <w:t>Should the recycling receptacles reach maximum capacity, us</w:t>
      </w:r>
      <w:r w:rsidR="004B5BEA">
        <w:rPr>
          <w:rFonts w:ascii="Arial" w:hAnsi="Arial" w:cs="Arial"/>
          <w:b/>
          <w:bCs/>
          <w:sz w:val="32"/>
          <w:szCs w:val="32"/>
        </w:rPr>
        <w:t>e</w:t>
      </w:r>
      <w:r w:rsidR="00D72D34" w:rsidRPr="00666CB2">
        <w:rPr>
          <w:rFonts w:ascii="Arial" w:hAnsi="Arial" w:cs="Arial"/>
          <w:b/>
          <w:bCs/>
          <w:sz w:val="32"/>
          <w:szCs w:val="32"/>
        </w:rPr>
        <w:t xml:space="preserve"> the dumpsters</w:t>
      </w:r>
      <w:r w:rsidR="008067D1">
        <w:rPr>
          <w:rFonts w:ascii="Arial" w:hAnsi="Arial" w:cs="Arial"/>
          <w:b/>
          <w:bCs/>
          <w:sz w:val="32"/>
          <w:szCs w:val="32"/>
        </w:rPr>
        <w:t>.  Do not leave disposed</w:t>
      </w:r>
      <w:r w:rsidR="00894934">
        <w:rPr>
          <w:rFonts w:ascii="Arial" w:hAnsi="Arial" w:cs="Arial"/>
          <w:b/>
          <w:bCs/>
          <w:sz w:val="32"/>
          <w:szCs w:val="32"/>
        </w:rPr>
        <w:t xml:space="preserve"> items exposed.</w:t>
      </w:r>
    </w:p>
    <w:p w14:paraId="4360F2BE" w14:textId="794D4613" w:rsidR="00EE24AE" w:rsidRPr="00666CB2" w:rsidRDefault="00EE24AE" w:rsidP="00D72D34">
      <w:pPr>
        <w:spacing w:after="10" w:line="251" w:lineRule="auto"/>
        <w:ind w:left="715" w:right="7"/>
        <w:jc w:val="left"/>
        <w:rPr>
          <w:rFonts w:ascii="Arial" w:hAnsi="Arial" w:cs="Arial"/>
          <w:b/>
          <w:bCs/>
          <w:sz w:val="32"/>
          <w:szCs w:val="32"/>
        </w:rPr>
      </w:pPr>
    </w:p>
    <w:p w14:paraId="4F206005" w14:textId="7F6C8C9A" w:rsidR="00EE24AE" w:rsidRPr="00666CB2" w:rsidRDefault="00CD145B" w:rsidP="00CD145B">
      <w:pPr>
        <w:pStyle w:val="Heading3"/>
        <w:spacing w:after="1"/>
        <w:ind w:right="2"/>
        <w:rPr>
          <w:rFonts w:ascii="Arial" w:hAnsi="Arial" w:cs="Arial"/>
          <w:sz w:val="32"/>
          <w:szCs w:val="32"/>
        </w:rPr>
      </w:pPr>
      <w:r w:rsidRPr="00666CB2">
        <w:rPr>
          <w:rFonts w:ascii="Arial" w:hAnsi="Arial" w:cs="Arial"/>
          <w:sz w:val="32"/>
          <w:szCs w:val="32"/>
        </w:rPr>
        <w:t>****</w:t>
      </w:r>
      <w:r w:rsidR="00EE24AE" w:rsidRPr="00666CB2">
        <w:rPr>
          <w:rFonts w:ascii="Arial" w:hAnsi="Arial" w:cs="Arial"/>
          <w:sz w:val="32"/>
          <w:szCs w:val="32"/>
        </w:rPr>
        <w:t xml:space="preserve">Disposal of Large Household Items </w:t>
      </w:r>
    </w:p>
    <w:p w14:paraId="1796A841" w14:textId="09C17964" w:rsidR="00D72D34" w:rsidRPr="00666CB2" w:rsidRDefault="00D72D34" w:rsidP="00EE24AE">
      <w:pPr>
        <w:spacing w:after="10" w:line="251" w:lineRule="auto"/>
        <w:ind w:left="0" w:right="7" w:firstLine="0"/>
        <w:jc w:val="left"/>
        <w:rPr>
          <w:rFonts w:ascii="Arial" w:hAnsi="Arial" w:cs="Arial"/>
          <w:b/>
          <w:bCs/>
          <w:sz w:val="32"/>
          <w:szCs w:val="32"/>
        </w:rPr>
      </w:pPr>
    </w:p>
    <w:p w14:paraId="35B3D502" w14:textId="77777777" w:rsidR="000D1B21" w:rsidRDefault="00EE24AE" w:rsidP="00C52D83">
      <w:pPr>
        <w:spacing w:after="10" w:line="251" w:lineRule="auto"/>
        <w:ind w:left="720" w:right="7" w:firstLine="0"/>
        <w:jc w:val="left"/>
        <w:rPr>
          <w:rFonts w:ascii="Arial" w:hAnsi="Arial" w:cs="Arial"/>
          <w:sz w:val="32"/>
          <w:szCs w:val="32"/>
        </w:rPr>
      </w:pPr>
      <w:r w:rsidRPr="00666CB2">
        <w:rPr>
          <w:rFonts w:ascii="Arial" w:hAnsi="Arial" w:cs="Arial"/>
          <w:sz w:val="32"/>
          <w:szCs w:val="32"/>
        </w:rPr>
        <w:t xml:space="preserve">Large household items such as mattresses, bed frames, box springs, chairs, sofas, and other large, specified household items must be disposed of in </w:t>
      </w:r>
      <w:r w:rsidR="00AC3419">
        <w:rPr>
          <w:rFonts w:ascii="Arial" w:hAnsi="Arial" w:cs="Arial"/>
          <w:sz w:val="32"/>
          <w:szCs w:val="32"/>
        </w:rPr>
        <w:t xml:space="preserve">the container </w:t>
      </w:r>
      <w:r w:rsidR="0032686A">
        <w:rPr>
          <w:rFonts w:ascii="Arial" w:hAnsi="Arial" w:cs="Arial"/>
          <w:sz w:val="32"/>
          <w:szCs w:val="32"/>
        </w:rPr>
        <w:t>that is on site as a courtesy and convenience</w:t>
      </w:r>
      <w:r w:rsidR="00A066BA">
        <w:rPr>
          <w:rFonts w:ascii="Arial" w:hAnsi="Arial" w:cs="Arial"/>
          <w:sz w:val="32"/>
          <w:szCs w:val="32"/>
        </w:rPr>
        <w:t>.  It is a</w:t>
      </w:r>
      <w:r w:rsidRPr="00666CB2">
        <w:rPr>
          <w:rFonts w:ascii="Arial" w:hAnsi="Arial" w:cs="Arial"/>
          <w:sz w:val="32"/>
          <w:szCs w:val="32"/>
        </w:rPr>
        <w:t xml:space="preserve"> container specifically designated for such items.</w:t>
      </w:r>
    </w:p>
    <w:p w14:paraId="5D74B10E" w14:textId="6B3D9CC3" w:rsidR="00386C67" w:rsidRDefault="00EE24AE" w:rsidP="00C52D83">
      <w:pPr>
        <w:spacing w:after="10" w:line="251" w:lineRule="auto"/>
        <w:ind w:left="720" w:right="7" w:firstLine="0"/>
        <w:jc w:val="left"/>
        <w:rPr>
          <w:rFonts w:ascii="Arial" w:hAnsi="Arial" w:cs="Arial"/>
          <w:sz w:val="32"/>
          <w:szCs w:val="32"/>
        </w:rPr>
      </w:pPr>
      <w:r w:rsidRPr="00666CB2">
        <w:rPr>
          <w:rFonts w:ascii="Arial" w:hAnsi="Arial" w:cs="Arial"/>
          <w:b/>
          <w:sz w:val="32"/>
          <w:szCs w:val="32"/>
        </w:rPr>
        <w:t>Appliances, televisions, electronics will not be accepted and must be removed from the property by the owner/vendor.</w:t>
      </w:r>
    </w:p>
    <w:p w14:paraId="17D5C6FC" w14:textId="690C2382" w:rsidR="000D1B21" w:rsidRDefault="00EE24AE" w:rsidP="00C52D83">
      <w:pPr>
        <w:spacing w:after="10" w:line="251" w:lineRule="auto"/>
        <w:ind w:left="720" w:right="7" w:firstLine="0"/>
        <w:jc w:val="left"/>
        <w:rPr>
          <w:rFonts w:ascii="Arial" w:hAnsi="Arial" w:cs="Arial"/>
          <w:sz w:val="32"/>
          <w:szCs w:val="32"/>
        </w:rPr>
      </w:pPr>
      <w:r w:rsidRPr="00666CB2">
        <w:rPr>
          <w:rFonts w:ascii="Arial" w:hAnsi="Arial" w:cs="Arial"/>
          <w:b/>
          <w:bCs/>
          <w:sz w:val="32"/>
          <w:szCs w:val="32"/>
        </w:rPr>
        <w:t xml:space="preserve">IF THE ITEM IS RE-USABLE; </w:t>
      </w:r>
      <w:r w:rsidR="003D45C9">
        <w:rPr>
          <w:rFonts w:ascii="Arial" w:hAnsi="Arial" w:cs="Arial"/>
          <w:b/>
          <w:bCs/>
          <w:sz w:val="32"/>
          <w:szCs w:val="32"/>
        </w:rPr>
        <w:t xml:space="preserve">Consider a </w:t>
      </w:r>
      <w:r w:rsidR="00AC3419">
        <w:rPr>
          <w:rFonts w:ascii="Arial" w:hAnsi="Arial" w:cs="Arial"/>
          <w:b/>
          <w:bCs/>
          <w:sz w:val="32"/>
          <w:szCs w:val="32"/>
        </w:rPr>
        <w:t>tax-deductible</w:t>
      </w:r>
      <w:r w:rsidR="003D45C9">
        <w:rPr>
          <w:rFonts w:ascii="Arial" w:hAnsi="Arial" w:cs="Arial"/>
          <w:b/>
          <w:bCs/>
          <w:sz w:val="32"/>
          <w:szCs w:val="32"/>
        </w:rPr>
        <w:t xml:space="preserve"> </w:t>
      </w:r>
      <w:r w:rsidR="00F73C2D">
        <w:rPr>
          <w:rFonts w:ascii="Arial" w:hAnsi="Arial" w:cs="Arial"/>
          <w:b/>
          <w:bCs/>
          <w:sz w:val="32"/>
          <w:szCs w:val="32"/>
        </w:rPr>
        <w:t>donation</w:t>
      </w:r>
      <w:r w:rsidR="00002CBE">
        <w:rPr>
          <w:rFonts w:ascii="Arial" w:hAnsi="Arial" w:cs="Arial"/>
          <w:b/>
          <w:bCs/>
          <w:sz w:val="32"/>
          <w:szCs w:val="32"/>
        </w:rPr>
        <w:t xml:space="preserve"> of the </w:t>
      </w:r>
      <w:r w:rsidR="000F2CA5">
        <w:rPr>
          <w:rFonts w:ascii="Arial" w:hAnsi="Arial" w:cs="Arial"/>
          <w:b/>
          <w:bCs/>
          <w:sz w:val="32"/>
          <w:szCs w:val="32"/>
        </w:rPr>
        <w:t>items to</w:t>
      </w:r>
      <w:r w:rsidRPr="00666CB2">
        <w:rPr>
          <w:rFonts w:ascii="Arial" w:hAnsi="Arial" w:cs="Arial"/>
          <w:b/>
          <w:bCs/>
          <w:sz w:val="32"/>
          <w:szCs w:val="32"/>
        </w:rPr>
        <w:t>: GOODWILL</w:t>
      </w:r>
      <w:r w:rsidR="00CF0B15">
        <w:rPr>
          <w:rFonts w:ascii="Arial" w:hAnsi="Arial" w:cs="Arial"/>
          <w:b/>
          <w:bCs/>
          <w:sz w:val="32"/>
          <w:szCs w:val="32"/>
        </w:rPr>
        <w:t xml:space="preserve"> INDUSTRIES </w:t>
      </w:r>
      <w:r w:rsidR="0083386D">
        <w:rPr>
          <w:rFonts w:ascii="Arial" w:hAnsi="Arial" w:cs="Arial"/>
          <w:b/>
          <w:bCs/>
          <w:sz w:val="32"/>
          <w:szCs w:val="32"/>
        </w:rPr>
        <w:t>(239) 610-4963</w:t>
      </w:r>
      <w:r w:rsidRPr="00666CB2">
        <w:rPr>
          <w:rFonts w:ascii="Arial" w:hAnsi="Arial" w:cs="Arial"/>
          <w:b/>
          <w:bCs/>
          <w:sz w:val="32"/>
          <w:szCs w:val="32"/>
        </w:rPr>
        <w:t xml:space="preserve">, ST. VINCENT </w:t>
      </w:r>
      <w:r w:rsidR="001F0147" w:rsidRPr="00666CB2">
        <w:rPr>
          <w:rFonts w:ascii="Arial" w:hAnsi="Arial" w:cs="Arial"/>
          <w:b/>
          <w:bCs/>
          <w:sz w:val="32"/>
          <w:szCs w:val="32"/>
        </w:rPr>
        <w:t>DeP</w:t>
      </w:r>
      <w:r w:rsidR="001F0147">
        <w:rPr>
          <w:rFonts w:ascii="Arial" w:hAnsi="Arial" w:cs="Arial"/>
          <w:b/>
          <w:bCs/>
          <w:sz w:val="32"/>
          <w:szCs w:val="32"/>
        </w:rPr>
        <w:t>aul</w:t>
      </w:r>
      <w:r w:rsidR="00581724">
        <w:rPr>
          <w:rFonts w:ascii="Arial" w:hAnsi="Arial" w:cs="Arial"/>
          <w:b/>
          <w:bCs/>
          <w:sz w:val="32"/>
          <w:szCs w:val="32"/>
        </w:rPr>
        <w:t xml:space="preserve"> SOCIETY</w:t>
      </w:r>
      <w:r w:rsidR="00DD7251">
        <w:rPr>
          <w:rFonts w:ascii="Arial" w:hAnsi="Arial" w:cs="Arial"/>
          <w:b/>
          <w:bCs/>
          <w:sz w:val="32"/>
          <w:szCs w:val="32"/>
        </w:rPr>
        <w:t xml:space="preserve"> (239) 992-1899</w:t>
      </w:r>
      <w:r w:rsidRPr="00666CB2">
        <w:rPr>
          <w:rFonts w:ascii="Arial" w:hAnsi="Arial" w:cs="Arial"/>
          <w:b/>
          <w:bCs/>
          <w:sz w:val="32"/>
          <w:szCs w:val="32"/>
        </w:rPr>
        <w:t xml:space="preserve"> ST. MATTHEWS </w:t>
      </w:r>
      <w:r w:rsidR="0002501B" w:rsidRPr="00666CB2">
        <w:rPr>
          <w:rFonts w:ascii="Arial" w:hAnsi="Arial" w:cs="Arial"/>
          <w:b/>
          <w:bCs/>
          <w:sz w:val="32"/>
          <w:szCs w:val="32"/>
        </w:rPr>
        <w:t>HOUSE</w:t>
      </w:r>
      <w:r w:rsidR="00DD7251">
        <w:rPr>
          <w:rFonts w:ascii="Arial" w:hAnsi="Arial" w:cs="Arial"/>
          <w:b/>
          <w:bCs/>
          <w:sz w:val="32"/>
          <w:szCs w:val="32"/>
        </w:rPr>
        <w:t xml:space="preserve"> (239) </w:t>
      </w:r>
      <w:r w:rsidR="00DE7F06">
        <w:rPr>
          <w:rFonts w:ascii="Arial" w:hAnsi="Arial" w:cs="Arial"/>
          <w:b/>
          <w:bCs/>
          <w:sz w:val="32"/>
          <w:szCs w:val="32"/>
        </w:rPr>
        <w:t>774-3315-</w:t>
      </w:r>
      <w:r w:rsidR="00406FCF">
        <w:rPr>
          <w:rFonts w:ascii="Arial" w:hAnsi="Arial" w:cs="Arial"/>
          <w:b/>
          <w:bCs/>
          <w:sz w:val="32"/>
          <w:szCs w:val="32"/>
        </w:rPr>
        <w:t>dispatch@stmatthewshouse.org</w:t>
      </w:r>
      <w:r w:rsidRPr="00666CB2">
        <w:rPr>
          <w:rFonts w:ascii="Arial" w:hAnsi="Arial" w:cs="Arial"/>
          <w:b/>
          <w:bCs/>
          <w:sz w:val="32"/>
          <w:szCs w:val="32"/>
        </w:rPr>
        <w:t xml:space="preserve"> </w:t>
      </w:r>
      <w:r w:rsidR="00F51D24">
        <w:rPr>
          <w:rFonts w:ascii="Arial" w:hAnsi="Arial" w:cs="Arial"/>
          <w:b/>
          <w:bCs/>
          <w:sz w:val="32"/>
          <w:szCs w:val="32"/>
        </w:rPr>
        <w:t>and like groups.</w:t>
      </w:r>
      <w:r w:rsidRPr="00666CB2">
        <w:rPr>
          <w:rFonts w:ascii="Arial" w:hAnsi="Arial" w:cs="Arial"/>
          <w:b/>
          <w:bCs/>
          <w:sz w:val="32"/>
          <w:szCs w:val="32"/>
        </w:rPr>
        <w:t xml:space="preserve"> </w:t>
      </w:r>
      <w:r w:rsidRPr="00666CB2">
        <w:rPr>
          <w:rFonts w:ascii="Arial" w:hAnsi="Arial" w:cs="Arial"/>
          <w:sz w:val="32"/>
          <w:szCs w:val="32"/>
        </w:rPr>
        <w:t>The disposal unit is located between 145 Wading Bird Circle and the small pool opposite the residences.</w:t>
      </w:r>
    </w:p>
    <w:p w14:paraId="1BAEF0F3" w14:textId="25748704" w:rsidR="00EE24AE" w:rsidRPr="00C52D83" w:rsidRDefault="000D1B21" w:rsidP="00C52D83">
      <w:pPr>
        <w:spacing w:after="10" w:line="251" w:lineRule="auto"/>
        <w:ind w:left="720" w:right="7" w:firstLine="0"/>
        <w:jc w:val="left"/>
        <w:rPr>
          <w:rFonts w:ascii="Arial" w:hAnsi="Arial" w:cs="Arial"/>
          <w:b/>
          <w:bCs/>
          <w:sz w:val="32"/>
          <w:szCs w:val="32"/>
        </w:rPr>
      </w:pPr>
      <w:r>
        <w:rPr>
          <w:rFonts w:ascii="Arial" w:hAnsi="Arial" w:cs="Arial"/>
          <w:b/>
          <w:bCs/>
          <w:sz w:val="32"/>
          <w:szCs w:val="32"/>
        </w:rPr>
        <w:t xml:space="preserve">Items that encompass these categories that are disposed of in any other manner on property will result in a fine </w:t>
      </w:r>
      <w:r w:rsidR="00EE7E74">
        <w:rPr>
          <w:rFonts w:ascii="Arial" w:hAnsi="Arial" w:cs="Arial"/>
          <w:b/>
          <w:bCs/>
          <w:sz w:val="32"/>
          <w:szCs w:val="32"/>
        </w:rPr>
        <w:t>and cost of removal to the owner or leaseholder responsible.</w:t>
      </w:r>
      <w:r w:rsidR="00EE24AE" w:rsidRPr="00666CB2">
        <w:rPr>
          <w:rFonts w:ascii="Arial" w:hAnsi="Arial" w:cs="Arial"/>
          <w:sz w:val="32"/>
          <w:szCs w:val="32"/>
        </w:rPr>
        <w:t xml:space="preserve"> </w:t>
      </w:r>
    </w:p>
    <w:p w14:paraId="215E48F6" w14:textId="77777777" w:rsidR="00EE24AE" w:rsidRPr="00666CB2" w:rsidRDefault="00EE24AE" w:rsidP="00EE24AE">
      <w:pPr>
        <w:spacing w:after="0"/>
        <w:ind w:left="1080" w:right="0" w:firstLine="0"/>
        <w:jc w:val="left"/>
        <w:rPr>
          <w:rFonts w:ascii="Arial" w:hAnsi="Arial" w:cs="Arial"/>
          <w:sz w:val="32"/>
          <w:szCs w:val="32"/>
        </w:rPr>
      </w:pPr>
      <w:r w:rsidRPr="00666CB2">
        <w:rPr>
          <w:rFonts w:ascii="Arial" w:hAnsi="Arial" w:cs="Arial"/>
          <w:sz w:val="32"/>
          <w:szCs w:val="32"/>
        </w:rPr>
        <w:t xml:space="preserve"> </w:t>
      </w:r>
    </w:p>
    <w:p w14:paraId="34EB20CE" w14:textId="77777777" w:rsidR="00F51D24" w:rsidRDefault="00EE24AE" w:rsidP="00B378A0">
      <w:pPr>
        <w:spacing w:after="10" w:line="251" w:lineRule="auto"/>
        <w:ind w:left="705" w:right="7" w:firstLine="0"/>
        <w:jc w:val="left"/>
        <w:rPr>
          <w:rFonts w:ascii="Arial" w:hAnsi="Arial" w:cs="Arial"/>
          <w:sz w:val="32"/>
          <w:szCs w:val="32"/>
        </w:rPr>
      </w:pPr>
      <w:r w:rsidRPr="00666CB2">
        <w:rPr>
          <w:rFonts w:ascii="Arial" w:hAnsi="Arial" w:cs="Arial"/>
          <w:sz w:val="32"/>
          <w:szCs w:val="32"/>
        </w:rPr>
        <w:t xml:space="preserve">An </w:t>
      </w:r>
      <w:r w:rsidRPr="00666CB2">
        <w:rPr>
          <w:rFonts w:ascii="Arial" w:hAnsi="Arial" w:cs="Arial"/>
          <w:b/>
          <w:sz w:val="32"/>
          <w:szCs w:val="32"/>
          <w:u w:val="single" w:color="000000"/>
        </w:rPr>
        <w:t xml:space="preserve">appointment for disposing </w:t>
      </w:r>
      <w:r w:rsidR="00C74640">
        <w:rPr>
          <w:rFonts w:ascii="Arial" w:hAnsi="Arial" w:cs="Arial"/>
          <w:b/>
          <w:sz w:val="32"/>
          <w:szCs w:val="32"/>
          <w:u w:val="single" w:color="000000"/>
        </w:rPr>
        <w:t xml:space="preserve">acceptable item in the Piper’s Pointe </w:t>
      </w:r>
      <w:r w:rsidR="00B0470C">
        <w:rPr>
          <w:rFonts w:ascii="Arial" w:hAnsi="Arial" w:cs="Arial"/>
          <w:b/>
          <w:sz w:val="32"/>
          <w:szCs w:val="32"/>
          <w:u w:val="single" w:color="000000"/>
        </w:rPr>
        <w:t xml:space="preserve">Large Item Disposal Unit </w:t>
      </w:r>
      <w:r w:rsidRPr="00666CB2">
        <w:rPr>
          <w:rFonts w:ascii="Arial" w:hAnsi="Arial" w:cs="Arial"/>
          <w:b/>
          <w:sz w:val="32"/>
          <w:szCs w:val="32"/>
          <w:u w:val="single" w:color="000000"/>
        </w:rPr>
        <w:t>is required</w:t>
      </w:r>
      <w:r w:rsidRPr="00666CB2">
        <w:rPr>
          <w:rFonts w:ascii="Arial" w:hAnsi="Arial" w:cs="Arial"/>
          <w:sz w:val="32"/>
          <w:szCs w:val="32"/>
        </w:rPr>
        <w:t xml:space="preserve"> and can be made by calling the Maintenance Supervisor at</w:t>
      </w:r>
    </w:p>
    <w:p w14:paraId="3921BF10" w14:textId="37CFAB4B" w:rsidR="00EE24AE" w:rsidRPr="00666CB2" w:rsidRDefault="00EE24AE" w:rsidP="00B378A0">
      <w:pPr>
        <w:spacing w:after="10" w:line="251" w:lineRule="auto"/>
        <w:ind w:left="705" w:right="7" w:firstLine="0"/>
        <w:jc w:val="left"/>
        <w:rPr>
          <w:rFonts w:ascii="Arial" w:hAnsi="Arial" w:cs="Arial"/>
          <w:sz w:val="32"/>
          <w:szCs w:val="32"/>
        </w:rPr>
      </w:pPr>
      <w:r w:rsidRPr="00666CB2">
        <w:rPr>
          <w:rFonts w:ascii="Arial" w:hAnsi="Arial" w:cs="Arial"/>
          <w:sz w:val="32"/>
          <w:szCs w:val="32"/>
        </w:rPr>
        <w:t xml:space="preserve">239 784 8360 to arrange for disposal. Disposal is Monday through Friday, 8:00 AM to 1:00 P.M. </w:t>
      </w:r>
    </w:p>
    <w:p w14:paraId="068B0F39" w14:textId="1FD3BA2D" w:rsidR="009E4426" w:rsidRPr="00666CB2" w:rsidRDefault="009E4426" w:rsidP="00D72D34">
      <w:pPr>
        <w:spacing w:after="10" w:line="251" w:lineRule="auto"/>
        <w:ind w:left="715" w:right="7"/>
        <w:jc w:val="left"/>
        <w:rPr>
          <w:rFonts w:ascii="Arial" w:hAnsi="Arial" w:cs="Arial"/>
          <w:sz w:val="32"/>
          <w:szCs w:val="32"/>
        </w:rPr>
      </w:pPr>
    </w:p>
    <w:p w14:paraId="189A1A3B" w14:textId="4237399C" w:rsidR="009E4426" w:rsidRPr="00666CB2" w:rsidRDefault="009E4426" w:rsidP="00D72D34">
      <w:pPr>
        <w:spacing w:after="10" w:line="251" w:lineRule="auto"/>
        <w:ind w:left="715" w:right="7"/>
        <w:jc w:val="left"/>
        <w:rPr>
          <w:rFonts w:ascii="Arial" w:hAnsi="Arial" w:cs="Arial"/>
          <w:b/>
          <w:bCs/>
          <w:sz w:val="32"/>
          <w:szCs w:val="32"/>
        </w:rPr>
      </w:pPr>
      <w:r w:rsidRPr="00666CB2">
        <w:rPr>
          <w:rFonts w:ascii="Arial" w:hAnsi="Arial" w:cs="Arial"/>
          <w:b/>
          <w:bCs/>
          <w:sz w:val="32"/>
          <w:szCs w:val="32"/>
        </w:rPr>
        <w:t>CONSTRUCTION MATERIALS</w:t>
      </w:r>
      <w:r w:rsidR="00B378A0" w:rsidRPr="00666CB2">
        <w:rPr>
          <w:rFonts w:ascii="Arial" w:hAnsi="Arial" w:cs="Arial"/>
          <w:b/>
          <w:bCs/>
          <w:sz w:val="32"/>
          <w:szCs w:val="32"/>
        </w:rPr>
        <w:t xml:space="preserve"> </w:t>
      </w:r>
      <w:r w:rsidR="0096190C" w:rsidRPr="00666CB2">
        <w:rPr>
          <w:rFonts w:ascii="Arial" w:hAnsi="Arial" w:cs="Arial"/>
          <w:b/>
          <w:bCs/>
          <w:sz w:val="32"/>
          <w:szCs w:val="32"/>
        </w:rPr>
        <w:t>shall</w:t>
      </w:r>
      <w:r w:rsidR="00B378A0" w:rsidRPr="00666CB2">
        <w:rPr>
          <w:rFonts w:ascii="Arial" w:hAnsi="Arial" w:cs="Arial"/>
          <w:b/>
          <w:bCs/>
          <w:sz w:val="32"/>
          <w:szCs w:val="32"/>
        </w:rPr>
        <w:t xml:space="preserve"> not be disposed of in any PPCA receptacles and must be disposed of by the owner/owner’s contractor at the owner’s expense.</w:t>
      </w:r>
      <w:r w:rsidR="00FB2EE3">
        <w:rPr>
          <w:rFonts w:ascii="Arial" w:hAnsi="Arial" w:cs="Arial"/>
          <w:b/>
          <w:bCs/>
          <w:sz w:val="32"/>
          <w:szCs w:val="32"/>
        </w:rPr>
        <w:t xml:space="preserve">  </w:t>
      </w:r>
      <w:r w:rsidR="00060429">
        <w:rPr>
          <w:rFonts w:ascii="Arial" w:hAnsi="Arial" w:cs="Arial"/>
          <w:b/>
          <w:bCs/>
          <w:sz w:val="32"/>
          <w:szCs w:val="32"/>
        </w:rPr>
        <w:t xml:space="preserve">Owners will be </w:t>
      </w:r>
      <w:r w:rsidR="00EE7E74">
        <w:rPr>
          <w:rFonts w:ascii="Arial" w:hAnsi="Arial" w:cs="Arial"/>
          <w:b/>
          <w:bCs/>
          <w:sz w:val="32"/>
          <w:szCs w:val="32"/>
        </w:rPr>
        <w:t xml:space="preserve">fined and </w:t>
      </w:r>
      <w:r w:rsidR="00060429">
        <w:rPr>
          <w:rFonts w:ascii="Arial" w:hAnsi="Arial" w:cs="Arial"/>
          <w:b/>
          <w:bCs/>
          <w:sz w:val="32"/>
          <w:szCs w:val="32"/>
        </w:rPr>
        <w:t>charged for the cost of the removal</w:t>
      </w:r>
      <w:r w:rsidR="00BF56DE">
        <w:rPr>
          <w:rFonts w:ascii="Arial" w:hAnsi="Arial" w:cs="Arial"/>
          <w:b/>
          <w:bCs/>
          <w:sz w:val="32"/>
          <w:szCs w:val="32"/>
        </w:rPr>
        <w:t xml:space="preserve"> of construction materials</w:t>
      </w:r>
      <w:r w:rsidR="005070F9">
        <w:rPr>
          <w:rFonts w:ascii="Arial" w:hAnsi="Arial" w:cs="Arial"/>
          <w:b/>
          <w:bCs/>
          <w:sz w:val="32"/>
          <w:szCs w:val="32"/>
        </w:rPr>
        <w:t>.</w:t>
      </w:r>
    </w:p>
    <w:p w14:paraId="130F0D3C" w14:textId="77777777" w:rsidR="006036E0" w:rsidRPr="00666CB2" w:rsidRDefault="006036E0" w:rsidP="00D72D34">
      <w:pPr>
        <w:pStyle w:val="Heading3"/>
        <w:ind w:left="0" w:right="2" w:firstLine="0"/>
        <w:rPr>
          <w:rFonts w:ascii="Arial" w:hAnsi="Arial" w:cs="Arial"/>
          <w:sz w:val="32"/>
          <w:szCs w:val="32"/>
        </w:rPr>
      </w:pPr>
    </w:p>
    <w:p w14:paraId="562541DC" w14:textId="5EBED9F9" w:rsidR="00C14CBE" w:rsidRPr="00666CB2" w:rsidRDefault="00E30CDD">
      <w:pPr>
        <w:pStyle w:val="Heading3"/>
        <w:ind w:left="715" w:right="2"/>
        <w:rPr>
          <w:rFonts w:ascii="Arial" w:hAnsi="Arial" w:cs="Arial"/>
          <w:sz w:val="32"/>
          <w:szCs w:val="32"/>
        </w:rPr>
      </w:pPr>
      <w:r w:rsidRPr="00666CB2">
        <w:rPr>
          <w:rFonts w:ascii="Arial" w:hAnsi="Arial" w:cs="Arial"/>
          <w:sz w:val="32"/>
          <w:szCs w:val="32"/>
        </w:rPr>
        <w:t xml:space="preserve">12.11 </w:t>
      </w:r>
      <w:r w:rsidR="00187895" w:rsidRPr="00666CB2">
        <w:rPr>
          <w:rFonts w:ascii="Arial" w:hAnsi="Arial" w:cs="Arial"/>
          <w:sz w:val="32"/>
          <w:szCs w:val="32"/>
        </w:rPr>
        <w:t xml:space="preserve">           </w:t>
      </w:r>
      <w:r w:rsidRPr="00666CB2">
        <w:rPr>
          <w:rFonts w:ascii="Arial" w:hAnsi="Arial" w:cs="Arial"/>
          <w:sz w:val="32"/>
          <w:szCs w:val="32"/>
        </w:rPr>
        <w:t>N</w:t>
      </w:r>
      <w:r w:rsidR="00187895" w:rsidRPr="00666CB2">
        <w:rPr>
          <w:rFonts w:ascii="Arial" w:hAnsi="Arial" w:cs="Arial"/>
          <w:sz w:val="32"/>
          <w:szCs w:val="32"/>
        </w:rPr>
        <w:t>O</w:t>
      </w:r>
      <w:r w:rsidR="00894934">
        <w:rPr>
          <w:rFonts w:ascii="Arial" w:hAnsi="Arial" w:cs="Arial"/>
          <w:sz w:val="32"/>
          <w:szCs w:val="32"/>
        </w:rPr>
        <w:t>RTH</w:t>
      </w:r>
      <w:r w:rsidRPr="00666CB2">
        <w:rPr>
          <w:rFonts w:ascii="Arial" w:hAnsi="Arial" w:cs="Arial"/>
          <w:sz w:val="32"/>
          <w:szCs w:val="32"/>
        </w:rPr>
        <w:t xml:space="preserve"> N</w:t>
      </w:r>
      <w:r w:rsidR="00187895" w:rsidRPr="00666CB2">
        <w:rPr>
          <w:rFonts w:ascii="Arial" w:hAnsi="Arial" w:cs="Arial"/>
          <w:sz w:val="32"/>
          <w:szCs w:val="32"/>
        </w:rPr>
        <w:t>APLES</w:t>
      </w:r>
      <w:r w:rsidRPr="00666CB2">
        <w:rPr>
          <w:rFonts w:ascii="Arial" w:hAnsi="Arial" w:cs="Arial"/>
          <w:sz w:val="32"/>
          <w:szCs w:val="32"/>
        </w:rPr>
        <w:t xml:space="preserve"> F</w:t>
      </w:r>
      <w:r w:rsidR="00187895" w:rsidRPr="00666CB2">
        <w:rPr>
          <w:rFonts w:ascii="Arial" w:hAnsi="Arial" w:cs="Arial"/>
          <w:sz w:val="32"/>
          <w:szCs w:val="32"/>
        </w:rPr>
        <w:t>IRE</w:t>
      </w:r>
      <w:r w:rsidRPr="00666CB2">
        <w:rPr>
          <w:rFonts w:ascii="Arial" w:hAnsi="Arial" w:cs="Arial"/>
          <w:sz w:val="32"/>
          <w:szCs w:val="32"/>
        </w:rPr>
        <w:t xml:space="preserve"> D</w:t>
      </w:r>
      <w:r w:rsidR="00187895" w:rsidRPr="00666CB2">
        <w:rPr>
          <w:rFonts w:ascii="Arial" w:hAnsi="Arial" w:cs="Arial"/>
          <w:sz w:val="32"/>
          <w:szCs w:val="32"/>
        </w:rPr>
        <w:t>ISTRICT</w:t>
      </w:r>
      <w:r w:rsidRPr="00666CB2">
        <w:rPr>
          <w:rFonts w:ascii="Arial" w:hAnsi="Arial" w:cs="Arial"/>
          <w:sz w:val="32"/>
          <w:szCs w:val="32"/>
        </w:rPr>
        <w:t xml:space="preserve"> R</w:t>
      </w:r>
      <w:r w:rsidR="00187895" w:rsidRPr="00666CB2">
        <w:rPr>
          <w:rFonts w:ascii="Arial" w:hAnsi="Arial" w:cs="Arial"/>
          <w:sz w:val="32"/>
          <w:szCs w:val="32"/>
        </w:rPr>
        <w:t>EGULATIONS</w:t>
      </w:r>
      <w:r w:rsidRPr="00666CB2">
        <w:rPr>
          <w:rFonts w:ascii="Arial" w:hAnsi="Arial" w:cs="Arial"/>
          <w:sz w:val="32"/>
          <w:szCs w:val="32"/>
        </w:rPr>
        <w:t>-F</w:t>
      </w:r>
      <w:r w:rsidR="00187895" w:rsidRPr="00666CB2">
        <w:rPr>
          <w:rFonts w:ascii="Arial" w:hAnsi="Arial" w:cs="Arial"/>
          <w:sz w:val="32"/>
          <w:szCs w:val="32"/>
        </w:rPr>
        <w:t>IRE</w:t>
      </w:r>
      <w:r w:rsidRPr="00666CB2">
        <w:rPr>
          <w:rFonts w:ascii="Arial" w:hAnsi="Arial" w:cs="Arial"/>
          <w:sz w:val="32"/>
          <w:szCs w:val="32"/>
        </w:rPr>
        <w:t xml:space="preserve"> H</w:t>
      </w:r>
      <w:r w:rsidR="00187895" w:rsidRPr="00666CB2">
        <w:rPr>
          <w:rFonts w:ascii="Arial" w:hAnsi="Arial" w:cs="Arial"/>
          <w:sz w:val="32"/>
          <w:szCs w:val="32"/>
        </w:rPr>
        <w:t>AZARD</w:t>
      </w:r>
      <w:r w:rsidR="00FC01A1" w:rsidRPr="00666CB2">
        <w:rPr>
          <w:rFonts w:ascii="Arial" w:hAnsi="Arial" w:cs="Arial"/>
          <w:sz w:val="32"/>
          <w:szCs w:val="32"/>
        </w:rPr>
        <w:t>-GRILLS-PROPANE</w:t>
      </w:r>
      <w:r w:rsidRPr="00666CB2">
        <w:rPr>
          <w:rFonts w:ascii="Arial" w:hAnsi="Arial" w:cs="Arial"/>
          <w:sz w:val="32"/>
          <w:szCs w:val="32"/>
        </w:rPr>
        <w:t xml:space="preserve"> </w:t>
      </w:r>
    </w:p>
    <w:p w14:paraId="6E5C7C8C" w14:textId="16C312A7" w:rsidR="00C14CBE" w:rsidRPr="00666CB2" w:rsidRDefault="00E30CDD">
      <w:pPr>
        <w:spacing w:after="162"/>
        <w:ind w:left="715" w:right="2"/>
        <w:rPr>
          <w:rFonts w:ascii="Arial" w:hAnsi="Arial" w:cs="Arial"/>
          <w:sz w:val="32"/>
          <w:szCs w:val="32"/>
        </w:rPr>
      </w:pPr>
      <w:r w:rsidRPr="00666CB2">
        <w:rPr>
          <w:rFonts w:ascii="Arial" w:hAnsi="Arial" w:cs="Arial"/>
          <w:sz w:val="32"/>
          <w:szCs w:val="32"/>
        </w:rPr>
        <w:t>No fire exits shall be obstructed in any manner</w:t>
      </w:r>
      <w:r w:rsidR="00286B3F" w:rsidRPr="00666CB2">
        <w:rPr>
          <w:rFonts w:ascii="Arial" w:hAnsi="Arial" w:cs="Arial"/>
          <w:sz w:val="32"/>
          <w:szCs w:val="32"/>
        </w:rPr>
        <w:t xml:space="preserve">. </w:t>
      </w:r>
      <w:r w:rsidRPr="00666CB2">
        <w:rPr>
          <w:rFonts w:ascii="Arial" w:hAnsi="Arial" w:cs="Arial"/>
          <w:sz w:val="32"/>
          <w:szCs w:val="32"/>
        </w:rPr>
        <w:t xml:space="preserve">No articles shall be placed on </w:t>
      </w:r>
      <w:r w:rsidR="00B90319" w:rsidRPr="00666CB2">
        <w:rPr>
          <w:rFonts w:ascii="Arial" w:hAnsi="Arial" w:cs="Arial"/>
          <w:sz w:val="32"/>
          <w:szCs w:val="32"/>
        </w:rPr>
        <w:t>landings,</w:t>
      </w:r>
      <w:r w:rsidRPr="00666CB2">
        <w:rPr>
          <w:rFonts w:ascii="Arial" w:hAnsi="Arial" w:cs="Arial"/>
          <w:sz w:val="32"/>
          <w:szCs w:val="32"/>
        </w:rPr>
        <w:t xml:space="preserve"> nor shall anything be hung from windows, balconies or placed on </w:t>
      </w:r>
      <w:r w:rsidR="00CE06D1" w:rsidRPr="00666CB2">
        <w:rPr>
          <w:rFonts w:ascii="Arial" w:hAnsi="Arial" w:cs="Arial"/>
          <w:sz w:val="32"/>
          <w:szCs w:val="32"/>
        </w:rPr>
        <w:t>windowsills</w:t>
      </w:r>
      <w:r w:rsidR="00286B3F" w:rsidRPr="00666CB2">
        <w:rPr>
          <w:rFonts w:ascii="Arial" w:hAnsi="Arial" w:cs="Arial"/>
          <w:sz w:val="32"/>
          <w:szCs w:val="32"/>
        </w:rPr>
        <w:t xml:space="preserve">. </w:t>
      </w:r>
      <w:r w:rsidRPr="00666CB2">
        <w:rPr>
          <w:rFonts w:ascii="Arial" w:hAnsi="Arial" w:cs="Arial"/>
          <w:sz w:val="32"/>
          <w:szCs w:val="32"/>
        </w:rPr>
        <w:t>Neither shall any linens, clothes, curtains, rugs</w:t>
      </w:r>
      <w:r w:rsidR="003325C5" w:rsidRPr="00666CB2">
        <w:rPr>
          <w:rFonts w:ascii="Arial" w:hAnsi="Arial" w:cs="Arial"/>
          <w:sz w:val="32"/>
          <w:szCs w:val="32"/>
        </w:rPr>
        <w:t>,</w:t>
      </w:r>
      <w:r w:rsidRPr="00666CB2">
        <w:rPr>
          <w:rFonts w:ascii="Arial" w:hAnsi="Arial" w:cs="Arial"/>
          <w:sz w:val="32"/>
          <w:szCs w:val="32"/>
        </w:rPr>
        <w:t xml:space="preserve"> or mops be shaken out or hung from any window or door</w:t>
      </w:r>
      <w:r w:rsidR="00286B3F" w:rsidRPr="00666CB2">
        <w:rPr>
          <w:rFonts w:ascii="Arial" w:hAnsi="Arial" w:cs="Arial"/>
          <w:sz w:val="32"/>
          <w:szCs w:val="32"/>
        </w:rPr>
        <w:t xml:space="preserve">. </w:t>
      </w:r>
      <w:r w:rsidRPr="00666CB2">
        <w:rPr>
          <w:rFonts w:ascii="Arial" w:hAnsi="Arial" w:cs="Arial"/>
          <w:b/>
          <w:bCs/>
          <w:sz w:val="32"/>
          <w:szCs w:val="32"/>
        </w:rPr>
        <w:t>No gas</w:t>
      </w:r>
      <w:r w:rsidR="00054166" w:rsidRPr="00666CB2">
        <w:rPr>
          <w:rFonts w:ascii="Arial" w:hAnsi="Arial" w:cs="Arial"/>
          <w:b/>
          <w:bCs/>
          <w:sz w:val="32"/>
          <w:szCs w:val="32"/>
        </w:rPr>
        <w:t xml:space="preserve">, propane, </w:t>
      </w:r>
      <w:r w:rsidRPr="00666CB2">
        <w:rPr>
          <w:rFonts w:ascii="Arial" w:hAnsi="Arial" w:cs="Arial"/>
          <w:b/>
          <w:bCs/>
          <w:sz w:val="32"/>
          <w:szCs w:val="32"/>
        </w:rPr>
        <w:t>or charcoal cooking is allowed on lanais</w:t>
      </w:r>
      <w:r w:rsidR="00286B3F" w:rsidRPr="00666CB2">
        <w:rPr>
          <w:rFonts w:ascii="Arial" w:hAnsi="Arial" w:cs="Arial"/>
          <w:sz w:val="32"/>
          <w:szCs w:val="32"/>
        </w:rPr>
        <w:t xml:space="preserve">. </w:t>
      </w:r>
      <w:r w:rsidRPr="00666CB2">
        <w:rPr>
          <w:rFonts w:ascii="Arial" w:hAnsi="Arial" w:cs="Arial"/>
          <w:b/>
          <w:bCs/>
          <w:sz w:val="32"/>
          <w:szCs w:val="32"/>
        </w:rPr>
        <w:t>Propane tanks are not allowed to be stored on lanais</w:t>
      </w:r>
      <w:r w:rsidR="00286B3F" w:rsidRPr="00666CB2">
        <w:rPr>
          <w:rFonts w:ascii="Arial" w:hAnsi="Arial" w:cs="Arial"/>
          <w:b/>
          <w:bCs/>
          <w:sz w:val="32"/>
          <w:szCs w:val="32"/>
        </w:rPr>
        <w:t>.</w:t>
      </w:r>
      <w:r w:rsidR="00286B3F" w:rsidRPr="00666CB2">
        <w:rPr>
          <w:rFonts w:ascii="Arial" w:hAnsi="Arial" w:cs="Arial"/>
          <w:sz w:val="32"/>
          <w:szCs w:val="32"/>
        </w:rPr>
        <w:t xml:space="preserve"> </w:t>
      </w:r>
      <w:r w:rsidRPr="00666CB2">
        <w:rPr>
          <w:rFonts w:ascii="Arial" w:hAnsi="Arial" w:cs="Arial"/>
          <w:sz w:val="32"/>
          <w:szCs w:val="32"/>
        </w:rPr>
        <w:t xml:space="preserve">Periodical inspections are conducted by the fire district to monitor compliance. </w:t>
      </w:r>
    </w:p>
    <w:p w14:paraId="6D22E8B7" w14:textId="69569823" w:rsidR="00C14CBE" w:rsidRPr="00666CB2" w:rsidRDefault="00E30CDD">
      <w:pPr>
        <w:pStyle w:val="Heading3"/>
        <w:ind w:left="715" w:right="2"/>
        <w:rPr>
          <w:rFonts w:ascii="Arial" w:hAnsi="Arial" w:cs="Arial"/>
          <w:sz w:val="32"/>
          <w:szCs w:val="32"/>
        </w:rPr>
      </w:pPr>
      <w:r w:rsidRPr="00666CB2">
        <w:rPr>
          <w:rFonts w:ascii="Arial" w:hAnsi="Arial" w:cs="Arial"/>
          <w:sz w:val="32"/>
          <w:szCs w:val="32"/>
        </w:rPr>
        <w:t>12.12</w:t>
      </w:r>
      <w:r w:rsidR="00D3797A" w:rsidRPr="00666CB2">
        <w:rPr>
          <w:rFonts w:ascii="Arial" w:hAnsi="Arial" w:cs="Arial"/>
          <w:sz w:val="32"/>
          <w:szCs w:val="32"/>
        </w:rPr>
        <w:t xml:space="preserve">.           </w:t>
      </w:r>
      <w:r w:rsidRPr="00666CB2">
        <w:rPr>
          <w:rFonts w:ascii="Arial" w:hAnsi="Arial" w:cs="Arial"/>
          <w:sz w:val="32"/>
          <w:szCs w:val="32"/>
        </w:rPr>
        <w:t>L</w:t>
      </w:r>
      <w:r w:rsidR="00D3797A" w:rsidRPr="00666CB2">
        <w:rPr>
          <w:rFonts w:ascii="Arial" w:hAnsi="Arial" w:cs="Arial"/>
          <w:sz w:val="32"/>
          <w:szCs w:val="32"/>
        </w:rPr>
        <w:t>EASING</w:t>
      </w:r>
      <w:r w:rsidRPr="00666CB2">
        <w:rPr>
          <w:rFonts w:ascii="Arial" w:hAnsi="Arial" w:cs="Arial"/>
          <w:sz w:val="32"/>
          <w:szCs w:val="32"/>
        </w:rPr>
        <w:t>/R</w:t>
      </w:r>
      <w:r w:rsidR="005B7AE4" w:rsidRPr="00666CB2">
        <w:rPr>
          <w:rFonts w:ascii="Arial" w:hAnsi="Arial" w:cs="Arial"/>
          <w:sz w:val="32"/>
          <w:szCs w:val="32"/>
        </w:rPr>
        <w:t>ENTING</w:t>
      </w:r>
      <w:r w:rsidRPr="00666CB2">
        <w:rPr>
          <w:rFonts w:ascii="Arial" w:hAnsi="Arial" w:cs="Arial"/>
          <w:sz w:val="32"/>
          <w:szCs w:val="32"/>
        </w:rPr>
        <w:t xml:space="preserve"> </w:t>
      </w:r>
    </w:p>
    <w:p w14:paraId="6F469702" w14:textId="1F5A3CA4" w:rsidR="00C14CBE" w:rsidRDefault="00E30CDD" w:rsidP="003A1387">
      <w:pPr>
        <w:spacing w:after="175"/>
        <w:ind w:left="715" w:right="2"/>
        <w:rPr>
          <w:rFonts w:ascii="Arial" w:hAnsi="Arial" w:cs="Arial"/>
          <w:sz w:val="32"/>
          <w:szCs w:val="32"/>
        </w:rPr>
      </w:pPr>
      <w:r w:rsidRPr="00666CB2">
        <w:rPr>
          <w:rFonts w:ascii="Arial" w:hAnsi="Arial" w:cs="Arial"/>
          <w:sz w:val="32"/>
          <w:szCs w:val="32"/>
        </w:rPr>
        <w:t>Leasing or renting of a unit</w:t>
      </w:r>
      <w:r w:rsidR="003325C5" w:rsidRPr="00666CB2">
        <w:rPr>
          <w:rFonts w:ascii="Arial" w:hAnsi="Arial" w:cs="Arial"/>
          <w:sz w:val="32"/>
          <w:szCs w:val="32"/>
        </w:rPr>
        <w:t>,</w:t>
      </w:r>
      <w:r w:rsidRPr="00666CB2">
        <w:rPr>
          <w:rFonts w:ascii="Arial" w:hAnsi="Arial" w:cs="Arial"/>
          <w:sz w:val="32"/>
          <w:szCs w:val="32"/>
        </w:rPr>
        <w:t xml:space="preserve"> by uni</w:t>
      </w:r>
      <w:r w:rsidR="003325C5" w:rsidRPr="00666CB2">
        <w:rPr>
          <w:rFonts w:ascii="Arial" w:hAnsi="Arial" w:cs="Arial"/>
          <w:sz w:val="32"/>
          <w:szCs w:val="32"/>
        </w:rPr>
        <w:t>t</w:t>
      </w:r>
      <w:r w:rsidRPr="00666CB2">
        <w:rPr>
          <w:rFonts w:ascii="Arial" w:hAnsi="Arial" w:cs="Arial"/>
          <w:sz w:val="32"/>
          <w:szCs w:val="32"/>
        </w:rPr>
        <w:t xml:space="preserve"> owners shall be permitted and subject to the provisions of the </w:t>
      </w:r>
      <w:r w:rsidR="000F5969" w:rsidRPr="00666CB2">
        <w:rPr>
          <w:rFonts w:ascii="Arial" w:hAnsi="Arial" w:cs="Arial"/>
          <w:sz w:val="32"/>
          <w:szCs w:val="32"/>
        </w:rPr>
        <w:t>condominium</w:t>
      </w:r>
      <w:r w:rsidRPr="00666CB2">
        <w:rPr>
          <w:rFonts w:ascii="Arial" w:hAnsi="Arial" w:cs="Arial"/>
          <w:sz w:val="32"/>
          <w:szCs w:val="32"/>
        </w:rPr>
        <w:t xml:space="preserve"> documents</w:t>
      </w:r>
      <w:r w:rsidR="00286B3F" w:rsidRPr="00666CB2">
        <w:rPr>
          <w:rFonts w:ascii="Arial" w:hAnsi="Arial" w:cs="Arial"/>
          <w:sz w:val="32"/>
          <w:szCs w:val="32"/>
        </w:rPr>
        <w:t xml:space="preserve">. </w:t>
      </w:r>
      <w:r w:rsidRPr="00666CB2">
        <w:rPr>
          <w:rFonts w:ascii="Arial" w:hAnsi="Arial" w:cs="Arial"/>
          <w:sz w:val="32"/>
          <w:szCs w:val="32"/>
        </w:rPr>
        <w:t>No condominium unit shall be rented for transient or hotel purposes or for a period of less than ninety (90) days</w:t>
      </w:r>
      <w:r w:rsidR="00286B3F" w:rsidRPr="00666CB2">
        <w:rPr>
          <w:rFonts w:ascii="Arial" w:hAnsi="Arial" w:cs="Arial"/>
          <w:sz w:val="32"/>
          <w:szCs w:val="32"/>
        </w:rPr>
        <w:t xml:space="preserve">. </w:t>
      </w:r>
      <w:r w:rsidRPr="00666CB2">
        <w:rPr>
          <w:rFonts w:ascii="Arial" w:hAnsi="Arial" w:cs="Arial"/>
          <w:sz w:val="32"/>
          <w:szCs w:val="32"/>
        </w:rPr>
        <w:t>No unit may be leased more often than three (3) times in a calendar year</w:t>
      </w:r>
      <w:r w:rsidR="00286B3F" w:rsidRPr="00666CB2">
        <w:rPr>
          <w:rFonts w:ascii="Arial" w:hAnsi="Arial" w:cs="Arial"/>
          <w:sz w:val="32"/>
          <w:szCs w:val="32"/>
        </w:rPr>
        <w:t xml:space="preserve">. </w:t>
      </w:r>
      <w:r w:rsidRPr="00666CB2">
        <w:rPr>
          <w:rFonts w:ascii="Arial" w:hAnsi="Arial" w:cs="Arial"/>
          <w:sz w:val="32"/>
          <w:szCs w:val="32"/>
        </w:rPr>
        <w:t>Approval MUST be obtained from the Management Company and all leases must be in writing</w:t>
      </w:r>
      <w:r w:rsidR="00286B3F" w:rsidRPr="00666CB2">
        <w:rPr>
          <w:rFonts w:ascii="Arial" w:hAnsi="Arial" w:cs="Arial"/>
          <w:sz w:val="32"/>
          <w:szCs w:val="32"/>
        </w:rPr>
        <w:t xml:space="preserve">. </w:t>
      </w:r>
      <w:r w:rsidRPr="00666CB2">
        <w:rPr>
          <w:rFonts w:ascii="Arial" w:hAnsi="Arial" w:cs="Arial"/>
          <w:sz w:val="32"/>
          <w:szCs w:val="32"/>
        </w:rPr>
        <w:t>No sub-leasing or assignment is allowed</w:t>
      </w:r>
      <w:r w:rsidR="00FD7B95" w:rsidRPr="00666CB2">
        <w:rPr>
          <w:rFonts w:ascii="Arial" w:hAnsi="Arial" w:cs="Arial"/>
          <w:sz w:val="32"/>
          <w:szCs w:val="32"/>
        </w:rPr>
        <w:t>.</w:t>
      </w:r>
      <w:r w:rsidRPr="00666CB2">
        <w:rPr>
          <w:rFonts w:ascii="Arial" w:hAnsi="Arial" w:cs="Arial"/>
          <w:sz w:val="32"/>
          <w:szCs w:val="32"/>
        </w:rPr>
        <w:t xml:space="preserve"> </w:t>
      </w:r>
      <w:r w:rsidRPr="00666CB2">
        <w:rPr>
          <w:rFonts w:ascii="Arial" w:hAnsi="Arial" w:cs="Arial"/>
          <w:b/>
          <w:bCs/>
          <w:sz w:val="32"/>
          <w:szCs w:val="32"/>
        </w:rPr>
        <w:t>All occupants</w:t>
      </w:r>
      <w:r w:rsidRPr="00666CB2">
        <w:rPr>
          <w:rFonts w:ascii="Arial" w:hAnsi="Arial" w:cs="Arial"/>
          <w:sz w:val="32"/>
          <w:szCs w:val="32"/>
        </w:rPr>
        <w:t xml:space="preserve"> must be registered with the Management Company. </w:t>
      </w:r>
      <w:r w:rsidR="00054166" w:rsidRPr="00666CB2">
        <w:rPr>
          <w:rFonts w:ascii="Arial" w:hAnsi="Arial" w:cs="Arial"/>
          <w:sz w:val="32"/>
          <w:szCs w:val="32"/>
        </w:rPr>
        <w:t xml:space="preserve">Lease applications must be submitted at least </w:t>
      </w:r>
      <w:r w:rsidR="00054166" w:rsidRPr="00666CB2">
        <w:rPr>
          <w:rFonts w:ascii="Arial" w:hAnsi="Arial" w:cs="Arial"/>
          <w:b/>
          <w:bCs/>
          <w:sz w:val="32"/>
          <w:szCs w:val="32"/>
        </w:rPr>
        <w:t>30 days</w:t>
      </w:r>
      <w:r w:rsidR="00054166" w:rsidRPr="00666CB2">
        <w:rPr>
          <w:rFonts w:ascii="Arial" w:hAnsi="Arial" w:cs="Arial"/>
          <w:sz w:val="32"/>
          <w:szCs w:val="32"/>
        </w:rPr>
        <w:t xml:space="preserve"> in advance of the desired occupancy date, without exception</w:t>
      </w:r>
      <w:r w:rsidR="00286B3F" w:rsidRPr="00666CB2">
        <w:rPr>
          <w:rFonts w:ascii="Arial" w:hAnsi="Arial" w:cs="Arial"/>
          <w:sz w:val="32"/>
          <w:szCs w:val="32"/>
        </w:rPr>
        <w:t>.</w:t>
      </w:r>
      <w:r w:rsidR="005C42C2" w:rsidRPr="00666CB2">
        <w:rPr>
          <w:rFonts w:ascii="Arial" w:hAnsi="Arial" w:cs="Arial"/>
          <w:sz w:val="32"/>
          <w:szCs w:val="32"/>
        </w:rPr>
        <w:t xml:space="preserve"> </w:t>
      </w:r>
      <w:r w:rsidR="000345C2" w:rsidRPr="00666CB2">
        <w:rPr>
          <w:rFonts w:ascii="Arial" w:hAnsi="Arial" w:cs="Arial"/>
          <w:sz w:val="32"/>
          <w:szCs w:val="32"/>
        </w:rPr>
        <w:t>A</w:t>
      </w:r>
      <w:r w:rsidR="00517350" w:rsidRPr="00666CB2">
        <w:rPr>
          <w:rFonts w:ascii="Arial" w:hAnsi="Arial" w:cs="Arial"/>
          <w:sz w:val="32"/>
          <w:szCs w:val="32"/>
        </w:rPr>
        <w:t xml:space="preserve">ll </w:t>
      </w:r>
      <w:r w:rsidR="00054166" w:rsidRPr="00666CB2">
        <w:rPr>
          <w:rFonts w:ascii="Arial" w:hAnsi="Arial" w:cs="Arial"/>
          <w:sz w:val="32"/>
          <w:szCs w:val="32"/>
        </w:rPr>
        <w:t>application</w:t>
      </w:r>
      <w:r w:rsidR="00517350" w:rsidRPr="00666CB2">
        <w:rPr>
          <w:rFonts w:ascii="Arial" w:hAnsi="Arial" w:cs="Arial"/>
          <w:sz w:val="32"/>
          <w:szCs w:val="32"/>
        </w:rPr>
        <w:t xml:space="preserve">s must be fully completed, with all </w:t>
      </w:r>
      <w:r w:rsidR="00B90319" w:rsidRPr="00666CB2">
        <w:rPr>
          <w:rFonts w:ascii="Arial" w:hAnsi="Arial" w:cs="Arial"/>
          <w:sz w:val="32"/>
          <w:szCs w:val="32"/>
        </w:rPr>
        <w:t>attached</w:t>
      </w:r>
      <w:r w:rsidR="00517350" w:rsidRPr="00666CB2">
        <w:rPr>
          <w:rFonts w:ascii="Arial" w:hAnsi="Arial" w:cs="Arial"/>
          <w:sz w:val="32"/>
          <w:szCs w:val="32"/>
        </w:rPr>
        <w:t xml:space="preserve"> documents, insurance binders, references and required fees</w:t>
      </w:r>
      <w:r w:rsidR="004319D4" w:rsidRPr="00666CB2">
        <w:rPr>
          <w:rFonts w:ascii="Arial" w:hAnsi="Arial" w:cs="Arial"/>
          <w:sz w:val="32"/>
          <w:szCs w:val="32"/>
        </w:rPr>
        <w:t xml:space="preserve"> before it will be </w:t>
      </w:r>
      <w:r w:rsidR="00E5594B" w:rsidRPr="00666CB2">
        <w:rPr>
          <w:rFonts w:ascii="Arial" w:hAnsi="Arial" w:cs="Arial"/>
          <w:sz w:val="32"/>
          <w:szCs w:val="32"/>
        </w:rPr>
        <w:t>accepted</w:t>
      </w:r>
      <w:r w:rsidR="003310B2">
        <w:rPr>
          <w:rFonts w:ascii="Arial" w:hAnsi="Arial" w:cs="Arial"/>
          <w:sz w:val="32"/>
          <w:szCs w:val="32"/>
        </w:rPr>
        <w:t xml:space="preserve">, </w:t>
      </w:r>
      <w:r w:rsidR="00E5594B" w:rsidRPr="00666CB2">
        <w:rPr>
          <w:rFonts w:ascii="Arial" w:hAnsi="Arial" w:cs="Arial"/>
          <w:sz w:val="32"/>
          <w:szCs w:val="32"/>
        </w:rPr>
        <w:t>and date stamped</w:t>
      </w:r>
      <w:r w:rsidR="002135D4">
        <w:rPr>
          <w:rFonts w:ascii="Arial" w:hAnsi="Arial" w:cs="Arial"/>
          <w:sz w:val="32"/>
          <w:szCs w:val="32"/>
        </w:rPr>
        <w:t>.</w:t>
      </w:r>
    </w:p>
    <w:p w14:paraId="687E0434" w14:textId="07722C5D" w:rsidR="001F0722" w:rsidRDefault="00180F1B" w:rsidP="003A1387">
      <w:pPr>
        <w:spacing w:after="175"/>
        <w:ind w:left="715" w:right="2"/>
        <w:rPr>
          <w:rFonts w:ascii="Arial" w:hAnsi="Arial" w:cs="Arial"/>
          <w:sz w:val="32"/>
          <w:szCs w:val="32"/>
        </w:rPr>
      </w:pPr>
      <w:r>
        <w:rPr>
          <w:rFonts w:ascii="Arial" w:hAnsi="Arial" w:cs="Arial"/>
          <w:sz w:val="32"/>
          <w:szCs w:val="32"/>
        </w:rPr>
        <w:t xml:space="preserve">Lease-Renewals are the sole responsibility of the Unit Owner.  There is a $10.00 fee for </w:t>
      </w:r>
      <w:proofErr w:type="gramStart"/>
      <w:r>
        <w:rPr>
          <w:rFonts w:ascii="Arial" w:hAnsi="Arial" w:cs="Arial"/>
          <w:sz w:val="32"/>
          <w:szCs w:val="32"/>
        </w:rPr>
        <w:t>Renewals</w:t>
      </w:r>
      <w:proofErr w:type="gramEnd"/>
    </w:p>
    <w:p w14:paraId="1CD5A18A" w14:textId="200BB523" w:rsidR="00180F1B" w:rsidRPr="00666CB2" w:rsidRDefault="00936E28" w:rsidP="003A1387">
      <w:pPr>
        <w:spacing w:after="175"/>
        <w:ind w:left="715" w:right="2"/>
        <w:rPr>
          <w:rFonts w:ascii="Arial" w:hAnsi="Arial" w:cs="Arial"/>
          <w:sz w:val="32"/>
          <w:szCs w:val="32"/>
        </w:rPr>
      </w:pPr>
      <w:r>
        <w:rPr>
          <w:rFonts w:ascii="Arial" w:hAnsi="Arial" w:cs="Arial"/>
          <w:sz w:val="32"/>
          <w:szCs w:val="32"/>
        </w:rPr>
        <w:t>The right to use amenities, including parking, pool</w:t>
      </w:r>
      <w:r w:rsidR="004B527F">
        <w:rPr>
          <w:rFonts w:ascii="Arial" w:hAnsi="Arial" w:cs="Arial"/>
          <w:sz w:val="32"/>
          <w:szCs w:val="32"/>
        </w:rPr>
        <w:t xml:space="preserve">, </w:t>
      </w:r>
      <w:r w:rsidR="00EE7E74">
        <w:rPr>
          <w:rFonts w:ascii="Arial" w:hAnsi="Arial" w:cs="Arial"/>
          <w:sz w:val="32"/>
          <w:szCs w:val="32"/>
        </w:rPr>
        <w:t>etc.</w:t>
      </w:r>
      <w:r w:rsidR="004B527F">
        <w:rPr>
          <w:rFonts w:ascii="Arial" w:hAnsi="Arial" w:cs="Arial"/>
          <w:sz w:val="32"/>
          <w:szCs w:val="32"/>
        </w:rPr>
        <w:t xml:space="preserve"> is also suspen</w:t>
      </w:r>
      <w:r w:rsidR="001F0722">
        <w:rPr>
          <w:rFonts w:ascii="Arial" w:hAnsi="Arial" w:cs="Arial"/>
          <w:sz w:val="32"/>
          <w:szCs w:val="32"/>
        </w:rPr>
        <w:t>d</w:t>
      </w:r>
      <w:r w:rsidR="004B527F">
        <w:rPr>
          <w:rFonts w:ascii="Arial" w:hAnsi="Arial" w:cs="Arial"/>
          <w:sz w:val="32"/>
          <w:szCs w:val="32"/>
        </w:rPr>
        <w:t>ed when a renewal is not processed in a timely fashion</w:t>
      </w:r>
      <w:r w:rsidR="001F0722">
        <w:rPr>
          <w:rFonts w:ascii="Arial" w:hAnsi="Arial" w:cs="Arial"/>
          <w:sz w:val="32"/>
          <w:szCs w:val="32"/>
        </w:rPr>
        <w:t xml:space="preserve"> until such time as the renewal has been approved</w:t>
      </w:r>
      <w:r w:rsidR="004B527F">
        <w:rPr>
          <w:rFonts w:ascii="Arial" w:hAnsi="Arial" w:cs="Arial"/>
          <w:sz w:val="32"/>
          <w:szCs w:val="32"/>
        </w:rPr>
        <w:t>.</w:t>
      </w:r>
    </w:p>
    <w:p w14:paraId="021C228A" w14:textId="6E132073" w:rsidR="00C14CBE" w:rsidRPr="00666CB2" w:rsidRDefault="00E30CDD">
      <w:pPr>
        <w:pStyle w:val="Heading3"/>
        <w:tabs>
          <w:tab w:val="center" w:pos="936"/>
          <w:tab w:val="center" w:pos="1867"/>
        </w:tabs>
        <w:ind w:left="0" w:firstLine="0"/>
        <w:rPr>
          <w:rFonts w:ascii="Arial" w:hAnsi="Arial" w:cs="Arial"/>
          <w:sz w:val="32"/>
          <w:szCs w:val="32"/>
        </w:rPr>
      </w:pPr>
      <w:r w:rsidRPr="00666CB2">
        <w:rPr>
          <w:rFonts w:ascii="Arial" w:hAnsi="Arial" w:cs="Arial"/>
          <w:b w:val="0"/>
          <w:sz w:val="32"/>
          <w:szCs w:val="32"/>
        </w:rPr>
        <w:lastRenderedPageBreak/>
        <w:tab/>
      </w:r>
      <w:r w:rsidR="002A0513" w:rsidRPr="00666CB2">
        <w:rPr>
          <w:rFonts w:ascii="Arial" w:hAnsi="Arial" w:cs="Arial"/>
          <w:b w:val="0"/>
          <w:sz w:val="32"/>
          <w:szCs w:val="32"/>
        </w:rPr>
        <w:t xml:space="preserve"> </w:t>
      </w:r>
      <w:r w:rsidRPr="00666CB2">
        <w:rPr>
          <w:rFonts w:ascii="Arial" w:hAnsi="Arial" w:cs="Arial"/>
          <w:sz w:val="32"/>
          <w:szCs w:val="32"/>
        </w:rPr>
        <w:t>12.</w:t>
      </w:r>
      <w:r w:rsidR="002A0513" w:rsidRPr="00666CB2">
        <w:rPr>
          <w:rFonts w:ascii="Arial" w:hAnsi="Arial" w:cs="Arial"/>
          <w:sz w:val="32"/>
          <w:szCs w:val="32"/>
        </w:rPr>
        <w:t>1</w:t>
      </w:r>
      <w:r w:rsidRPr="00666CB2">
        <w:rPr>
          <w:rFonts w:ascii="Arial" w:hAnsi="Arial" w:cs="Arial"/>
          <w:sz w:val="32"/>
          <w:szCs w:val="32"/>
        </w:rPr>
        <w:t xml:space="preserve">3 </w:t>
      </w:r>
      <w:r w:rsidRPr="00666CB2">
        <w:rPr>
          <w:rFonts w:ascii="Arial" w:hAnsi="Arial" w:cs="Arial"/>
          <w:sz w:val="32"/>
          <w:szCs w:val="32"/>
        </w:rPr>
        <w:tab/>
      </w:r>
      <w:r w:rsidR="00273A84" w:rsidRPr="00666CB2">
        <w:rPr>
          <w:rFonts w:ascii="Arial" w:hAnsi="Arial" w:cs="Arial"/>
          <w:sz w:val="32"/>
          <w:szCs w:val="32"/>
        </w:rPr>
        <w:t xml:space="preserve">          </w:t>
      </w:r>
      <w:r w:rsidRPr="00666CB2">
        <w:rPr>
          <w:rFonts w:ascii="Arial" w:hAnsi="Arial" w:cs="Arial"/>
          <w:sz w:val="32"/>
          <w:szCs w:val="32"/>
        </w:rPr>
        <w:t>C</w:t>
      </w:r>
      <w:r w:rsidR="009D24E7" w:rsidRPr="00666CB2">
        <w:rPr>
          <w:rFonts w:ascii="Arial" w:hAnsi="Arial" w:cs="Arial"/>
          <w:sz w:val="32"/>
          <w:szCs w:val="32"/>
        </w:rPr>
        <w:t>ARPORTS</w:t>
      </w:r>
    </w:p>
    <w:p w14:paraId="6728AA6D" w14:textId="3BC55C53" w:rsidR="00B90CC8" w:rsidRDefault="00E30CDD" w:rsidP="003759A5">
      <w:pPr>
        <w:spacing w:after="236"/>
        <w:ind w:left="715" w:right="2"/>
        <w:rPr>
          <w:rFonts w:ascii="Arial" w:hAnsi="Arial" w:cs="Arial"/>
          <w:sz w:val="32"/>
          <w:szCs w:val="32"/>
        </w:rPr>
      </w:pPr>
      <w:r w:rsidRPr="00666CB2">
        <w:rPr>
          <w:rFonts w:ascii="Arial" w:hAnsi="Arial" w:cs="Arial"/>
          <w:sz w:val="32"/>
          <w:szCs w:val="32"/>
        </w:rPr>
        <w:t>No carport may be converted to a living area or permanently enclosed</w:t>
      </w:r>
      <w:r w:rsidR="00286B3F" w:rsidRPr="00666CB2">
        <w:rPr>
          <w:rFonts w:ascii="Arial" w:hAnsi="Arial" w:cs="Arial"/>
          <w:sz w:val="32"/>
          <w:szCs w:val="32"/>
        </w:rPr>
        <w:t xml:space="preserve">. </w:t>
      </w:r>
      <w:r w:rsidRPr="00666CB2">
        <w:rPr>
          <w:rFonts w:ascii="Arial" w:hAnsi="Arial" w:cs="Arial"/>
          <w:sz w:val="32"/>
          <w:szCs w:val="32"/>
        </w:rPr>
        <w:t>No items other than motor vehicles shall occupy a carport</w:t>
      </w:r>
      <w:r w:rsidR="00286B3F" w:rsidRPr="00666CB2">
        <w:rPr>
          <w:rFonts w:ascii="Arial" w:hAnsi="Arial" w:cs="Arial"/>
          <w:sz w:val="32"/>
          <w:szCs w:val="32"/>
        </w:rPr>
        <w:t xml:space="preserve">. </w:t>
      </w:r>
      <w:r w:rsidRPr="00666CB2">
        <w:rPr>
          <w:rFonts w:ascii="Arial" w:hAnsi="Arial" w:cs="Arial"/>
          <w:sz w:val="32"/>
          <w:szCs w:val="32"/>
        </w:rPr>
        <w:t>No person shall occupy a carport to which they are not assigned without expressed written permission of the carport assigned owner</w:t>
      </w:r>
      <w:r w:rsidR="00854598" w:rsidRPr="00666CB2">
        <w:rPr>
          <w:rFonts w:ascii="Arial" w:hAnsi="Arial" w:cs="Arial"/>
          <w:sz w:val="32"/>
          <w:szCs w:val="32"/>
        </w:rPr>
        <w:t xml:space="preserve"> who will assume all responsibility for the vehicle permitted</w:t>
      </w:r>
      <w:r w:rsidRPr="00666CB2">
        <w:rPr>
          <w:rFonts w:ascii="Arial" w:hAnsi="Arial" w:cs="Arial"/>
          <w:sz w:val="32"/>
          <w:szCs w:val="32"/>
        </w:rPr>
        <w:t>.</w:t>
      </w:r>
      <w:r w:rsidR="00D009C8" w:rsidRPr="00666CB2">
        <w:rPr>
          <w:rFonts w:ascii="Arial" w:hAnsi="Arial" w:cs="Arial"/>
          <w:sz w:val="32"/>
          <w:szCs w:val="32"/>
        </w:rPr>
        <w:t xml:space="preserve">  Said agreement must be submitted to the Association prior</w:t>
      </w:r>
      <w:r w:rsidR="003759A5" w:rsidRPr="00666CB2">
        <w:rPr>
          <w:rFonts w:ascii="Arial" w:hAnsi="Arial" w:cs="Arial"/>
          <w:sz w:val="32"/>
          <w:szCs w:val="32"/>
        </w:rPr>
        <w:t xml:space="preserve"> to execution.</w:t>
      </w:r>
    </w:p>
    <w:p w14:paraId="3BFDF0E0" w14:textId="0DD4355A" w:rsidR="00546A77" w:rsidRPr="00666CB2" w:rsidRDefault="00546A77" w:rsidP="003759A5">
      <w:pPr>
        <w:spacing w:after="236"/>
        <w:ind w:left="715" w:right="2"/>
        <w:rPr>
          <w:rFonts w:ascii="Arial" w:hAnsi="Arial" w:cs="Arial"/>
          <w:sz w:val="32"/>
          <w:szCs w:val="32"/>
        </w:rPr>
      </w:pPr>
      <w:r>
        <w:rPr>
          <w:rFonts w:ascii="Arial" w:hAnsi="Arial" w:cs="Arial"/>
          <w:sz w:val="32"/>
          <w:szCs w:val="32"/>
        </w:rPr>
        <w:t xml:space="preserve">Carports are intended to be used as the primary parking space for all units.  The additional vehicle </w:t>
      </w:r>
      <w:r w:rsidR="000251BF">
        <w:rPr>
          <w:rFonts w:ascii="Arial" w:hAnsi="Arial" w:cs="Arial"/>
          <w:sz w:val="32"/>
          <w:szCs w:val="32"/>
        </w:rPr>
        <w:t>shall be parked in front of the building</w:t>
      </w:r>
      <w:r w:rsidR="003E4FDF">
        <w:rPr>
          <w:rFonts w:ascii="Arial" w:hAnsi="Arial" w:cs="Arial"/>
          <w:sz w:val="32"/>
          <w:szCs w:val="32"/>
        </w:rPr>
        <w:t xml:space="preserve">.  </w:t>
      </w:r>
      <w:r w:rsidR="00F378EF">
        <w:rPr>
          <w:rFonts w:ascii="Arial" w:hAnsi="Arial" w:cs="Arial"/>
          <w:sz w:val="32"/>
          <w:szCs w:val="32"/>
        </w:rPr>
        <w:t>If</w:t>
      </w:r>
      <w:r w:rsidR="003E4FDF">
        <w:rPr>
          <w:rFonts w:ascii="Arial" w:hAnsi="Arial" w:cs="Arial"/>
          <w:sz w:val="32"/>
          <w:szCs w:val="32"/>
        </w:rPr>
        <w:t xml:space="preserve"> an owner/resident</w:t>
      </w:r>
      <w:r w:rsidR="00313291">
        <w:rPr>
          <w:rFonts w:ascii="Arial" w:hAnsi="Arial" w:cs="Arial"/>
          <w:sz w:val="32"/>
          <w:szCs w:val="32"/>
        </w:rPr>
        <w:t xml:space="preserve"> </w:t>
      </w:r>
      <w:r w:rsidR="002E1315">
        <w:rPr>
          <w:rFonts w:ascii="Arial" w:hAnsi="Arial" w:cs="Arial"/>
          <w:sz w:val="32"/>
          <w:szCs w:val="32"/>
        </w:rPr>
        <w:t>cannot</w:t>
      </w:r>
      <w:r w:rsidR="00313291">
        <w:rPr>
          <w:rFonts w:ascii="Arial" w:hAnsi="Arial" w:cs="Arial"/>
          <w:sz w:val="32"/>
          <w:szCs w:val="32"/>
        </w:rPr>
        <w:t xml:space="preserve"> easily utilize the carport for their primary vehicle, they may park in front of the building </w:t>
      </w:r>
      <w:r w:rsidR="002E1315">
        <w:rPr>
          <w:rFonts w:ascii="Arial" w:hAnsi="Arial" w:cs="Arial"/>
          <w:sz w:val="32"/>
          <w:szCs w:val="32"/>
        </w:rPr>
        <w:t>with a</w:t>
      </w:r>
      <w:r w:rsidR="001A5FA1">
        <w:rPr>
          <w:rFonts w:ascii="Arial" w:hAnsi="Arial" w:cs="Arial"/>
          <w:sz w:val="32"/>
          <w:szCs w:val="32"/>
        </w:rPr>
        <w:t xml:space="preserve">n official government issued Handicap </w:t>
      </w:r>
      <w:r w:rsidR="00BF2419">
        <w:rPr>
          <w:rFonts w:ascii="Arial" w:hAnsi="Arial" w:cs="Arial"/>
          <w:sz w:val="32"/>
          <w:szCs w:val="32"/>
        </w:rPr>
        <w:t xml:space="preserve">plate/placard prominently </w:t>
      </w:r>
      <w:r w:rsidR="009E356D">
        <w:rPr>
          <w:rFonts w:ascii="Arial" w:hAnsi="Arial" w:cs="Arial"/>
          <w:sz w:val="32"/>
          <w:szCs w:val="32"/>
        </w:rPr>
        <w:t xml:space="preserve">displayed. </w:t>
      </w:r>
    </w:p>
    <w:p w14:paraId="21C41EC4" w14:textId="0BA09AA6" w:rsidR="002A0513" w:rsidRPr="00666CB2" w:rsidRDefault="002A0513">
      <w:pPr>
        <w:spacing w:after="236"/>
        <w:ind w:left="715" w:right="2"/>
        <w:rPr>
          <w:rFonts w:ascii="Arial" w:hAnsi="Arial" w:cs="Arial"/>
          <w:b/>
          <w:bCs/>
          <w:sz w:val="32"/>
          <w:szCs w:val="32"/>
        </w:rPr>
      </w:pPr>
      <w:r w:rsidRPr="00666CB2">
        <w:rPr>
          <w:rFonts w:ascii="Arial" w:hAnsi="Arial" w:cs="Arial"/>
          <w:b/>
          <w:bCs/>
          <w:sz w:val="32"/>
          <w:szCs w:val="32"/>
        </w:rPr>
        <w:t xml:space="preserve">12.14   </w:t>
      </w:r>
      <w:r w:rsidR="009F2365" w:rsidRPr="00666CB2">
        <w:rPr>
          <w:rFonts w:ascii="Arial" w:hAnsi="Arial" w:cs="Arial"/>
          <w:b/>
          <w:bCs/>
          <w:sz w:val="32"/>
          <w:szCs w:val="32"/>
        </w:rPr>
        <w:t xml:space="preserve">         </w:t>
      </w:r>
      <w:r w:rsidRPr="00666CB2">
        <w:rPr>
          <w:rFonts w:ascii="Arial" w:hAnsi="Arial" w:cs="Arial"/>
          <w:b/>
          <w:bCs/>
          <w:sz w:val="32"/>
          <w:szCs w:val="32"/>
        </w:rPr>
        <w:t>DRONES</w:t>
      </w:r>
    </w:p>
    <w:p w14:paraId="1FF2286C" w14:textId="35BC33CF" w:rsidR="00B44F69" w:rsidRPr="00666CB2" w:rsidRDefault="00B44F69" w:rsidP="00517350">
      <w:pPr>
        <w:ind w:left="705" w:firstLine="0"/>
        <w:rPr>
          <w:rFonts w:ascii="Arial" w:hAnsi="Arial" w:cs="Arial"/>
          <w:sz w:val="32"/>
          <w:szCs w:val="32"/>
        </w:rPr>
      </w:pPr>
      <w:r w:rsidRPr="00666CB2">
        <w:rPr>
          <w:rFonts w:ascii="Arial" w:hAnsi="Arial" w:cs="Arial"/>
          <w:sz w:val="32"/>
          <w:szCs w:val="32"/>
        </w:rPr>
        <w:t>Drones shall 1) be registered with the FAA, to the extent required, 2) be operated by an individual duly licensed by the FAA, to the extent required, 3) be flown and utilized only in accordance with the FAA and other applicable governmental requirements.</w:t>
      </w:r>
    </w:p>
    <w:p w14:paraId="2805689D" w14:textId="77777777" w:rsidR="00B44F69" w:rsidRPr="00666CB2" w:rsidRDefault="00B44F69" w:rsidP="00517350">
      <w:pPr>
        <w:ind w:left="705" w:firstLine="0"/>
        <w:rPr>
          <w:rFonts w:ascii="Arial" w:hAnsi="Arial" w:cs="Arial"/>
          <w:sz w:val="32"/>
          <w:szCs w:val="32"/>
        </w:rPr>
      </w:pPr>
      <w:r w:rsidRPr="00666CB2">
        <w:rPr>
          <w:rFonts w:ascii="Arial" w:hAnsi="Arial" w:cs="Arial"/>
          <w:sz w:val="32"/>
          <w:szCs w:val="32"/>
        </w:rPr>
        <w:t>Drones shall 1) be flown within the community in a manner not to interfere with an owner’s reasonable expectation of privacy, 2) not be utilized in any fashion to spy or otherwise peer or take pictures into the residence of another owner’s property, 3) not be utilized to harass any person with respect to private property, and 4) not be used in a manner to disrupt or cause injury to person or property.</w:t>
      </w:r>
    </w:p>
    <w:p w14:paraId="728B1D68" w14:textId="2F8CED88" w:rsidR="00B44F69" w:rsidRPr="00666CB2" w:rsidRDefault="00B44F69" w:rsidP="00517350">
      <w:pPr>
        <w:ind w:left="705" w:firstLine="0"/>
        <w:rPr>
          <w:rFonts w:ascii="Arial" w:hAnsi="Arial" w:cs="Arial"/>
          <w:sz w:val="32"/>
          <w:szCs w:val="32"/>
        </w:rPr>
      </w:pPr>
      <w:r w:rsidRPr="00666CB2">
        <w:rPr>
          <w:rFonts w:ascii="Arial" w:hAnsi="Arial" w:cs="Arial"/>
          <w:sz w:val="32"/>
          <w:szCs w:val="32"/>
        </w:rPr>
        <w:t>The operator of a drone is liable and solely responsible for any injury to person or property which results from the use of such drone</w:t>
      </w:r>
      <w:r w:rsidR="00286B3F" w:rsidRPr="00666CB2">
        <w:rPr>
          <w:rFonts w:ascii="Arial" w:hAnsi="Arial" w:cs="Arial"/>
          <w:sz w:val="32"/>
          <w:szCs w:val="32"/>
        </w:rPr>
        <w:t xml:space="preserve">. </w:t>
      </w:r>
      <w:r w:rsidRPr="00666CB2">
        <w:rPr>
          <w:rFonts w:ascii="Arial" w:hAnsi="Arial" w:cs="Arial"/>
          <w:sz w:val="32"/>
          <w:szCs w:val="32"/>
        </w:rPr>
        <w:t>Failure to comply with this regulation shall constitute a nuisance and a violation of the Rules and Regulations.</w:t>
      </w:r>
    </w:p>
    <w:p w14:paraId="5DF41ED5" w14:textId="77777777" w:rsidR="00B44F69" w:rsidRPr="00666CB2" w:rsidRDefault="00B44F69" w:rsidP="00517350">
      <w:pPr>
        <w:ind w:left="705" w:firstLine="0"/>
        <w:rPr>
          <w:rFonts w:ascii="Arial" w:hAnsi="Arial" w:cs="Arial"/>
          <w:sz w:val="32"/>
          <w:szCs w:val="32"/>
        </w:rPr>
      </w:pPr>
      <w:r w:rsidRPr="00666CB2">
        <w:rPr>
          <w:rFonts w:ascii="Arial" w:hAnsi="Arial" w:cs="Arial"/>
          <w:sz w:val="32"/>
          <w:szCs w:val="32"/>
        </w:rPr>
        <w:lastRenderedPageBreak/>
        <w:t>The Association is not a guarantor or protector of an individual’s rights to privacy with respect to any drones that are flown in the community and the Association will only undertake actions under the regulations if the Association representatives have direct knowledge and evidence of a violation or following the receipt of a written claim from an offended resident and subsequent inspection by the Association and determination of the violation.</w:t>
      </w:r>
    </w:p>
    <w:p w14:paraId="24F94189" w14:textId="77777777" w:rsidR="002A0513" w:rsidRPr="00666CB2" w:rsidRDefault="002A0513">
      <w:pPr>
        <w:spacing w:after="236"/>
        <w:ind w:left="715" w:right="2"/>
        <w:rPr>
          <w:rFonts w:ascii="Arial" w:hAnsi="Arial" w:cs="Arial"/>
          <w:b/>
          <w:bCs/>
          <w:sz w:val="32"/>
          <w:szCs w:val="32"/>
        </w:rPr>
      </w:pPr>
    </w:p>
    <w:p w14:paraId="3431B47D" w14:textId="2514F863" w:rsidR="00C14CBE" w:rsidRPr="007C6931" w:rsidRDefault="00E30CDD" w:rsidP="007C6931">
      <w:pPr>
        <w:pStyle w:val="Heading2"/>
        <w:spacing w:after="84" w:line="260" w:lineRule="auto"/>
        <w:ind w:left="-5" w:right="32"/>
        <w:rPr>
          <w:rFonts w:ascii="Arial" w:hAnsi="Arial" w:cs="Arial"/>
          <w:sz w:val="36"/>
          <w:szCs w:val="36"/>
        </w:rPr>
      </w:pPr>
      <w:r w:rsidRPr="007C6931">
        <w:rPr>
          <w:rFonts w:ascii="Arial" w:hAnsi="Arial" w:cs="Arial"/>
          <w:sz w:val="36"/>
          <w:szCs w:val="36"/>
        </w:rPr>
        <w:t>FACILITIES/GENERAL</w:t>
      </w:r>
    </w:p>
    <w:p w14:paraId="71E5E588" w14:textId="5938EB8C" w:rsidR="00C14CBE" w:rsidRPr="00666CB2" w:rsidRDefault="00E30CDD">
      <w:pPr>
        <w:pStyle w:val="Heading3"/>
        <w:tabs>
          <w:tab w:val="center" w:pos="874"/>
          <w:tab w:val="center" w:pos="2180"/>
        </w:tabs>
        <w:ind w:left="0" w:firstLine="0"/>
        <w:rPr>
          <w:rFonts w:ascii="Arial" w:hAnsi="Arial" w:cs="Arial"/>
          <w:sz w:val="32"/>
          <w:szCs w:val="32"/>
        </w:rPr>
      </w:pPr>
      <w:r w:rsidRPr="00666CB2">
        <w:rPr>
          <w:rFonts w:ascii="Arial" w:hAnsi="Arial" w:cs="Arial"/>
          <w:b w:val="0"/>
          <w:sz w:val="32"/>
          <w:szCs w:val="32"/>
        </w:rPr>
        <w:tab/>
      </w:r>
      <w:r w:rsidR="005044BF">
        <w:rPr>
          <w:rFonts w:ascii="Arial" w:hAnsi="Arial" w:cs="Arial"/>
          <w:b w:val="0"/>
          <w:sz w:val="32"/>
          <w:szCs w:val="32"/>
        </w:rPr>
        <w:t xml:space="preserve">        </w:t>
      </w:r>
      <w:r w:rsidRPr="00666CB2">
        <w:rPr>
          <w:rFonts w:ascii="Arial" w:hAnsi="Arial" w:cs="Arial"/>
          <w:sz w:val="32"/>
          <w:szCs w:val="32"/>
        </w:rPr>
        <w:t>8.1</w:t>
      </w:r>
      <w:r w:rsidR="00D37CA7" w:rsidRPr="00666CB2">
        <w:rPr>
          <w:rFonts w:ascii="Arial" w:hAnsi="Arial" w:cs="Arial"/>
          <w:sz w:val="32"/>
          <w:szCs w:val="32"/>
        </w:rPr>
        <w:t xml:space="preserve">.           </w:t>
      </w:r>
      <w:r w:rsidRPr="00666CB2">
        <w:rPr>
          <w:rFonts w:ascii="Arial" w:hAnsi="Arial" w:cs="Arial"/>
          <w:sz w:val="32"/>
          <w:szCs w:val="32"/>
        </w:rPr>
        <w:t xml:space="preserve"> P</w:t>
      </w:r>
      <w:r w:rsidR="00B91E41" w:rsidRPr="00666CB2">
        <w:rPr>
          <w:rFonts w:ascii="Arial" w:hAnsi="Arial" w:cs="Arial"/>
          <w:sz w:val="32"/>
          <w:szCs w:val="32"/>
        </w:rPr>
        <w:t>ARKING</w:t>
      </w:r>
      <w:r w:rsidRPr="00666CB2">
        <w:rPr>
          <w:rFonts w:ascii="Arial" w:hAnsi="Arial" w:cs="Arial"/>
          <w:sz w:val="32"/>
          <w:szCs w:val="32"/>
        </w:rPr>
        <w:t xml:space="preserve"> S</w:t>
      </w:r>
      <w:r w:rsidR="00B91E41" w:rsidRPr="00666CB2">
        <w:rPr>
          <w:rFonts w:ascii="Arial" w:hAnsi="Arial" w:cs="Arial"/>
          <w:sz w:val="32"/>
          <w:szCs w:val="32"/>
        </w:rPr>
        <w:t>PACES</w:t>
      </w:r>
      <w:r w:rsidRPr="00666CB2">
        <w:rPr>
          <w:rFonts w:ascii="Arial" w:hAnsi="Arial" w:cs="Arial"/>
          <w:sz w:val="32"/>
          <w:szCs w:val="32"/>
        </w:rPr>
        <w:t xml:space="preserve"> </w:t>
      </w:r>
    </w:p>
    <w:p w14:paraId="1BA383F6" w14:textId="6FE31866" w:rsidR="00C14CBE" w:rsidRPr="00666CB2" w:rsidRDefault="00E30CDD">
      <w:pPr>
        <w:spacing w:after="178"/>
        <w:ind w:left="715" w:right="2"/>
        <w:rPr>
          <w:rFonts w:ascii="Arial" w:hAnsi="Arial" w:cs="Arial"/>
          <w:i/>
          <w:iCs/>
          <w:sz w:val="32"/>
          <w:szCs w:val="32"/>
        </w:rPr>
      </w:pPr>
      <w:r w:rsidRPr="00666CB2">
        <w:rPr>
          <w:rFonts w:ascii="Arial" w:hAnsi="Arial" w:cs="Arial"/>
          <w:sz w:val="32"/>
          <w:szCs w:val="32"/>
        </w:rPr>
        <w:t>Each unit is assigned one (1) parking space under the carport and one (1) unassigned space or guest space in front of their building</w:t>
      </w:r>
      <w:r w:rsidR="00286B3F" w:rsidRPr="00666CB2">
        <w:rPr>
          <w:rFonts w:ascii="Arial" w:hAnsi="Arial" w:cs="Arial"/>
          <w:sz w:val="32"/>
          <w:szCs w:val="32"/>
        </w:rPr>
        <w:t xml:space="preserve">. </w:t>
      </w:r>
      <w:r w:rsidRPr="00666CB2">
        <w:rPr>
          <w:rFonts w:ascii="Arial" w:hAnsi="Arial" w:cs="Arial"/>
          <w:b/>
          <w:bCs/>
          <w:sz w:val="32"/>
          <w:szCs w:val="32"/>
        </w:rPr>
        <w:t xml:space="preserve">NO </w:t>
      </w:r>
      <w:r w:rsidRPr="00666CB2">
        <w:rPr>
          <w:rFonts w:ascii="Arial" w:hAnsi="Arial" w:cs="Arial"/>
          <w:sz w:val="32"/>
          <w:szCs w:val="32"/>
        </w:rPr>
        <w:t>unit shall occupy more than two (2) parking spaces over an extended period</w:t>
      </w:r>
      <w:r w:rsidR="00286B3F" w:rsidRPr="00666CB2">
        <w:rPr>
          <w:rFonts w:ascii="Arial" w:hAnsi="Arial" w:cs="Arial"/>
          <w:sz w:val="32"/>
          <w:szCs w:val="32"/>
        </w:rPr>
        <w:t xml:space="preserve">. </w:t>
      </w:r>
      <w:r w:rsidR="0063196E" w:rsidRPr="00666CB2">
        <w:rPr>
          <w:rFonts w:ascii="Arial" w:hAnsi="Arial" w:cs="Arial"/>
          <w:i/>
          <w:iCs/>
          <w:sz w:val="32"/>
          <w:szCs w:val="32"/>
        </w:rPr>
        <w:t>(See long-term storage.)</w:t>
      </w:r>
    </w:p>
    <w:p w14:paraId="14E42BF6" w14:textId="5ABEB44B" w:rsidR="00D16403" w:rsidRPr="00666CB2" w:rsidRDefault="00D16403" w:rsidP="00D16403">
      <w:pPr>
        <w:spacing w:after="175"/>
        <w:ind w:left="715" w:right="2"/>
        <w:rPr>
          <w:rFonts w:ascii="Arial" w:hAnsi="Arial" w:cs="Arial"/>
          <w:bCs/>
          <w:sz w:val="32"/>
          <w:szCs w:val="32"/>
          <w:u w:val="single"/>
        </w:rPr>
      </w:pPr>
      <w:r w:rsidRPr="00666CB2">
        <w:rPr>
          <w:rFonts w:ascii="Arial" w:hAnsi="Arial" w:cs="Arial"/>
          <w:bCs/>
          <w:sz w:val="32"/>
          <w:szCs w:val="32"/>
        </w:rPr>
        <w:t>Where two (2) vehicles are issued permits for parking; one vehicle should be parked overnight under the assigned carport for the unit.  The exception to this regulation is a vehicle wherein the operator is assigned a Handicap plate/</w:t>
      </w:r>
      <w:r w:rsidR="000B41C2">
        <w:rPr>
          <w:rFonts w:ascii="Arial" w:hAnsi="Arial" w:cs="Arial"/>
          <w:bCs/>
          <w:sz w:val="32"/>
          <w:szCs w:val="32"/>
        </w:rPr>
        <w:t xml:space="preserve">placard </w:t>
      </w:r>
      <w:r w:rsidRPr="00666CB2">
        <w:rPr>
          <w:rFonts w:ascii="Arial" w:hAnsi="Arial" w:cs="Arial"/>
          <w:bCs/>
          <w:sz w:val="32"/>
          <w:szCs w:val="32"/>
        </w:rPr>
        <w:t>by a government agency or sub-division thereof</w:t>
      </w:r>
      <w:r w:rsidR="000B41C2">
        <w:rPr>
          <w:rFonts w:ascii="Arial" w:hAnsi="Arial" w:cs="Arial"/>
          <w:bCs/>
          <w:sz w:val="32"/>
          <w:szCs w:val="32"/>
        </w:rPr>
        <w:t xml:space="preserve">, properly displayed in accordance with </w:t>
      </w:r>
      <w:r w:rsidR="00891CE8">
        <w:rPr>
          <w:rFonts w:ascii="Arial" w:hAnsi="Arial" w:cs="Arial"/>
          <w:bCs/>
          <w:sz w:val="32"/>
          <w:szCs w:val="32"/>
        </w:rPr>
        <w:t>Florida laws</w:t>
      </w:r>
      <w:r w:rsidRPr="00666CB2">
        <w:rPr>
          <w:rFonts w:ascii="Arial" w:hAnsi="Arial" w:cs="Arial"/>
          <w:bCs/>
          <w:sz w:val="32"/>
          <w:szCs w:val="32"/>
        </w:rPr>
        <w:t>.</w:t>
      </w:r>
      <w:r w:rsidR="00AD3416">
        <w:rPr>
          <w:rFonts w:ascii="Arial" w:hAnsi="Arial" w:cs="Arial"/>
          <w:bCs/>
          <w:sz w:val="32"/>
          <w:szCs w:val="32"/>
        </w:rPr>
        <w:t xml:space="preserve">  </w:t>
      </w:r>
      <w:r w:rsidR="00001FBA">
        <w:rPr>
          <w:rFonts w:ascii="Arial" w:hAnsi="Arial" w:cs="Arial"/>
          <w:bCs/>
          <w:sz w:val="32"/>
          <w:szCs w:val="32"/>
        </w:rPr>
        <w:t xml:space="preserve">Handicap Parking is available to any authorized </w:t>
      </w:r>
      <w:r w:rsidR="00FD6C65">
        <w:rPr>
          <w:rFonts w:ascii="Arial" w:hAnsi="Arial" w:cs="Arial"/>
          <w:bCs/>
          <w:sz w:val="32"/>
          <w:szCs w:val="32"/>
        </w:rPr>
        <w:t xml:space="preserve">operator.  No HP parking space </w:t>
      </w:r>
      <w:r w:rsidR="002F23A3">
        <w:rPr>
          <w:rFonts w:ascii="Arial" w:hAnsi="Arial" w:cs="Arial"/>
          <w:bCs/>
          <w:sz w:val="32"/>
          <w:szCs w:val="32"/>
        </w:rPr>
        <w:t>shall be designated for any one operator/vehicle.</w:t>
      </w:r>
    </w:p>
    <w:p w14:paraId="16F01F0E" w14:textId="77777777" w:rsidR="00D16403" w:rsidRPr="00666CB2" w:rsidRDefault="00D16403">
      <w:pPr>
        <w:spacing w:after="178"/>
        <w:ind w:left="715" w:right="2"/>
        <w:rPr>
          <w:rFonts w:ascii="Arial" w:hAnsi="Arial" w:cs="Arial"/>
          <w:sz w:val="32"/>
          <w:szCs w:val="32"/>
        </w:rPr>
      </w:pPr>
    </w:p>
    <w:p w14:paraId="6B0A45A9" w14:textId="7A6A63DE" w:rsidR="00C14CBE" w:rsidRPr="00666CB2" w:rsidRDefault="00E30CDD">
      <w:pPr>
        <w:pStyle w:val="Heading3"/>
        <w:tabs>
          <w:tab w:val="center" w:pos="936"/>
          <w:tab w:val="center" w:pos="2697"/>
        </w:tabs>
        <w:ind w:left="0" w:firstLine="0"/>
        <w:rPr>
          <w:rFonts w:ascii="Arial" w:hAnsi="Arial" w:cs="Arial"/>
          <w:sz w:val="32"/>
          <w:szCs w:val="32"/>
        </w:rPr>
      </w:pPr>
      <w:r w:rsidRPr="00666CB2">
        <w:rPr>
          <w:rFonts w:ascii="Arial" w:hAnsi="Arial" w:cs="Arial"/>
          <w:b w:val="0"/>
          <w:sz w:val="32"/>
          <w:szCs w:val="32"/>
        </w:rPr>
        <w:tab/>
      </w:r>
      <w:r w:rsidR="004A5318" w:rsidRPr="00666CB2">
        <w:rPr>
          <w:rFonts w:ascii="Arial" w:hAnsi="Arial" w:cs="Arial"/>
          <w:b w:val="0"/>
          <w:sz w:val="32"/>
          <w:szCs w:val="32"/>
        </w:rPr>
        <w:t xml:space="preserve">        </w:t>
      </w:r>
      <w:r w:rsidRPr="00666CB2">
        <w:rPr>
          <w:rFonts w:ascii="Arial" w:hAnsi="Arial" w:cs="Arial"/>
          <w:sz w:val="32"/>
          <w:szCs w:val="32"/>
        </w:rPr>
        <w:t>11.1</w:t>
      </w:r>
      <w:r w:rsidR="004A5318" w:rsidRPr="00666CB2">
        <w:rPr>
          <w:rFonts w:ascii="Arial" w:hAnsi="Arial" w:cs="Arial"/>
          <w:sz w:val="32"/>
          <w:szCs w:val="32"/>
        </w:rPr>
        <w:t xml:space="preserve">.          </w:t>
      </w:r>
      <w:r w:rsidRPr="00666CB2">
        <w:rPr>
          <w:rFonts w:ascii="Arial" w:hAnsi="Arial" w:cs="Arial"/>
          <w:sz w:val="32"/>
          <w:szCs w:val="32"/>
        </w:rPr>
        <w:t>A</w:t>
      </w:r>
      <w:r w:rsidR="00BB425B" w:rsidRPr="00666CB2">
        <w:rPr>
          <w:rFonts w:ascii="Arial" w:hAnsi="Arial" w:cs="Arial"/>
          <w:sz w:val="32"/>
          <w:szCs w:val="32"/>
        </w:rPr>
        <w:t>SSOCIATION</w:t>
      </w:r>
      <w:r w:rsidRPr="00666CB2">
        <w:rPr>
          <w:rFonts w:ascii="Arial" w:hAnsi="Arial" w:cs="Arial"/>
          <w:sz w:val="32"/>
          <w:szCs w:val="32"/>
        </w:rPr>
        <w:t xml:space="preserve"> M</w:t>
      </w:r>
      <w:r w:rsidR="00BB425B" w:rsidRPr="00666CB2">
        <w:rPr>
          <w:rFonts w:ascii="Arial" w:hAnsi="Arial" w:cs="Arial"/>
          <w:sz w:val="32"/>
          <w:szCs w:val="32"/>
        </w:rPr>
        <w:t>AINTENANCE</w:t>
      </w:r>
      <w:r w:rsidRPr="00666CB2">
        <w:rPr>
          <w:rFonts w:ascii="Arial" w:hAnsi="Arial" w:cs="Arial"/>
          <w:sz w:val="32"/>
          <w:szCs w:val="32"/>
        </w:rPr>
        <w:t xml:space="preserve"> </w:t>
      </w:r>
    </w:p>
    <w:p w14:paraId="041F67AC" w14:textId="77777777" w:rsidR="00C14CBE" w:rsidRPr="00666CB2" w:rsidRDefault="00E30CDD">
      <w:pPr>
        <w:spacing w:after="197"/>
        <w:ind w:left="715" w:right="0"/>
        <w:jc w:val="left"/>
        <w:rPr>
          <w:rFonts w:ascii="Arial" w:hAnsi="Arial" w:cs="Arial"/>
          <w:sz w:val="32"/>
          <w:szCs w:val="32"/>
        </w:rPr>
      </w:pPr>
      <w:r w:rsidRPr="00666CB2">
        <w:rPr>
          <w:rFonts w:ascii="Arial" w:hAnsi="Arial" w:cs="Arial"/>
          <w:i/>
          <w:sz w:val="32"/>
          <w:szCs w:val="32"/>
        </w:rPr>
        <w:t>The Association is responsible for the following</w:t>
      </w:r>
      <w:r w:rsidRPr="00666CB2">
        <w:rPr>
          <w:rFonts w:ascii="Arial" w:hAnsi="Arial" w:cs="Arial"/>
          <w:sz w:val="32"/>
          <w:szCs w:val="32"/>
        </w:rPr>
        <w:t xml:space="preserve">: </w:t>
      </w:r>
    </w:p>
    <w:p w14:paraId="43D8EDF4" w14:textId="27B74F35" w:rsidR="00C14CBE" w:rsidRPr="00666CB2" w:rsidRDefault="00E30CDD">
      <w:pPr>
        <w:numPr>
          <w:ilvl w:val="0"/>
          <w:numId w:val="1"/>
        </w:numPr>
        <w:ind w:right="2" w:hanging="360"/>
        <w:rPr>
          <w:rFonts w:ascii="Arial" w:hAnsi="Arial" w:cs="Arial"/>
          <w:sz w:val="32"/>
          <w:szCs w:val="32"/>
        </w:rPr>
      </w:pPr>
      <w:r w:rsidRPr="00666CB2">
        <w:rPr>
          <w:rFonts w:ascii="Arial" w:hAnsi="Arial" w:cs="Arial"/>
          <w:sz w:val="32"/>
          <w:szCs w:val="32"/>
        </w:rPr>
        <w:t xml:space="preserve">Electrical wiring </w:t>
      </w:r>
      <w:r w:rsidRPr="00666CB2">
        <w:rPr>
          <w:rFonts w:ascii="Arial" w:hAnsi="Arial" w:cs="Arial"/>
          <w:b/>
          <w:bCs/>
          <w:sz w:val="32"/>
          <w:szCs w:val="32"/>
          <w:u w:val="single"/>
        </w:rPr>
        <w:t>up to</w:t>
      </w:r>
      <w:r w:rsidRPr="00666CB2">
        <w:rPr>
          <w:rFonts w:ascii="Arial" w:hAnsi="Arial" w:cs="Arial"/>
          <w:sz w:val="32"/>
          <w:szCs w:val="32"/>
        </w:rPr>
        <w:t xml:space="preserve"> the circuit breaker panel in each unit </w:t>
      </w:r>
      <w:r w:rsidR="0038603E">
        <w:rPr>
          <w:rFonts w:ascii="Arial" w:hAnsi="Arial" w:cs="Arial"/>
          <w:sz w:val="32"/>
          <w:szCs w:val="32"/>
        </w:rPr>
        <w:t>from the FPL meter</w:t>
      </w:r>
      <w:r w:rsidR="00890E13">
        <w:rPr>
          <w:rFonts w:ascii="Arial" w:hAnsi="Arial" w:cs="Arial"/>
          <w:sz w:val="32"/>
          <w:szCs w:val="32"/>
        </w:rPr>
        <w:t xml:space="preserve">.  </w:t>
      </w:r>
    </w:p>
    <w:p w14:paraId="742D7384" w14:textId="77777777" w:rsidR="00C14CBE" w:rsidRPr="00666CB2" w:rsidRDefault="00E30CDD">
      <w:pPr>
        <w:numPr>
          <w:ilvl w:val="0"/>
          <w:numId w:val="1"/>
        </w:numPr>
        <w:ind w:right="2" w:hanging="360"/>
        <w:rPr>
          <w:rFonts w:ascii="Arial" w:hAnsi="Arial" w:cs="Arial"/>
          <w:sz w:val="32"/>
          <w:szCs w:val="32"/>
        </w:rPr>
      </w:pPr>
      <w:r w:rsidRPr="00666CB2">
        <w:rPr>
          <w:rFonts w:ascii="Arial" w:hAnsi="Arial" w:cs="Arial"/>
          <w:sz w:val="32"/>
          <w:szCs w:val="32"/>
        </w:rPr>
        <w:lastRenderedPageBreak/>
        <w:t xml:space="preserve">Rough plumbing outside the units </w:t>
      </w:r>
    </w:p>
    <w:p w14:paraId="0EB592E8" w14:textId="58EC14D9" w:rsidR="00C14CBE" w:rsidRPr="00666CB2" w:rsidRDefault="00E30CDD">
      <w:pPr>
        <w:numPr>
          <w:ilvl w:val="0"/>
          <w:numId w:val="1"/>
        </w:numPr>
        <w:ind w:right="2" w:hanging="360"/>
        <w:rPr>
          <w:rFonts w:ascii="Arial" w:hAnsi="Arial" w:cs="Arial"/>
          <w:sz w:val="32"/>
          <w:szCs w:val="32"/>
        </w:rPr>
      </w:pPr>
      <w:r w:rsidRPr="00666CB2">
        <w:rPr>
          <w:rFonts w:ascii="Arial" w:hAnsi="Arial" w:cs="Arial"/>
          <w:sz w:val="32"/>
          <w:szCs w:val="32"/>
        </w:rPr>
        <w:t xml:space="preserve">Fixtures and equipment located </w:t>
      </w:r>
      <w:r w:rsidRPr="00666CB2">
        <w:rPr>
          <w:rFonts w:ascii="Arial" w:hAnsi="Arial" w:cs="Arial"/>
          <w:b/>
          <w:bCs/>
          <w:sz w:val="32"/>
          <w:szCs w:val="32"/>
        </w:rPr>
        <w:t xml:space="preserve">within </w:t>
      </w:r>
      <w:r w:rsidRPr="00666CB2">
        <w:rPr>
          <w:rFonts w:ascii="Arial" w:hAnsi="Arial" w:cs="Arial"/>
          <w:sz w:val="32"/>
          <w:szCs w:val="32"/>
        </w:rPr>
        <w:t xml:space="preserve">one unit but serving another </w:t>
      </w:r>
      <w:r w:rsidR="006507A2" w:rsidRPr="00666CB2">
        <w:rPr>
          <w:rFonts w:ascii="Arial" w:hAnsi="Arial" w:cs="Arial"/>
          <w:sz w:val="32"/>
          <w:szCs w:val="32"/>
        </w:rPr>
        <w:t>unit.</w:t>
      </w:r>
      <w:r w:rsidRPr="00666CB2">
        <w:rPr>
          <w:rFonts w:ascii="Arial" w:hAnsi="Arial" w:cs="Arial"/>
          <w:sz w:val="32"/>
          <w:szCs w:val="32"/>
        </w:rPr>
        <w:t xml:space="preserve"> </w:t>
      </w:r>
    </w:p>
    <w:p w14:paraId="66D17CCF" w14:textId="4BDAC212" w:rsidR="00C14CBE" w:rsidRPr="00666CB2" w:rsidRDefault="00E30CDD">
      <w:pPr>
        <w:numPr>
          <w:ilvl w:val="0"/>
          <w:numId w:val="1"/>
        </w:numPr>
        <w:ind w:right="2" w:hanging="360"/>
        <w:rPr>
          <w:rFonts w:ascii="Arial" w:hAnsi="Arial" w:cs="Arial"/>
          <w:sz w:val="32"/>
          <w:szCs w:val="32"/>
        </w:rPr>
      </w:pPr>
      <w:r w:rsidRPr="00666CB2">
        <w:rPr>
          <w:rFonts w:ascii="Arial" w:hAnsi="Arial" w:cs="Arial"/>
          <w:sz w:val="32"/>
          <w:szCs w:val="32"/>
        </w:rPr>
        <w:t xml:space="preserve">Exterior surface of the entrance door of the unit, </w:t>
      </w:r>
      <w:r w:rsidR="003E685F" w:rsidRPr="00666CB2">
        <w:rPr>
          <w:rFonts w:ascii="Arial" w:hAnsi="Arial" w:cs="Arial"/>
          <w:sz w:val="32"/>
          <w:szCs w:val="32"/>
        </w:rPr>
        <w:t>e.g.,</w:t>
      </w:r>
      <w:r w:rsidRPr="00666CB2">
        <w:rPr>
          <w:rFonts w:ascii="Arial" w:hAnsi="Arial" w:cs="Arial"/>
          <w:sz w:val="32"/>
          <w:szCs w:val="32"/>
        </w:rPr>
        <w:t xml:space="preserve"> painting </w:t>
      </w:r>
    </w:p>
    <w:p w14:paraId="0DAE09B0" w14:textId="0DB27B56" w:rsidR="00C14CBE" w:rsidRPr="00666CB2" w:rsidRDefault="00E30CDD">
      <w:pPr>
        <w:numPr>
          <w:ilvl w:val="0"/>
          <w:numId w:val="1"/>
        </w:numPr>
        <w:ind w:right="2" w:hanging="360"/>
        <w:rPr>
          <w:rFonts w:ascii="Arial" w:hAnsi="Arial" w:cs="Arial"/>
          <w:sz w:val="32"/>
          <w:szCs w:val="32"/>
        </w:rPr>
      </w:pPr>
      <w:r w:rsidRPr="00666CB2">
        <w:rPr>
          <w:rFonts w:ascii="Arial" w:hAnsi="Arial" w:cs="Arial"/>
          <w:sz w:val="32"/>
          <w:szCs w:val="32"/>
        </w:rPr>
        <w:t>Fire alarm</w:t>
      </w:r>
      <w:r w:rsidR="00B53F0B" w:rsidRPr="00666CB2">
        <w:rPr>
          <w:rFonts w:ascii="Arial" w:hAnsi="Arial" w:cs="Arial"/>
          <w:sz w:val="32"/>
          <w:szCs w:val="32"/>
        </w:rPr>
        <w:t xml:space="preserve"> </w:t>
      </w:r>
      <w:r w:rsidRPr="00666CB2">
        <w:rPr>
          <w:rFonts w:ascii="Arial" w:hAnsi="Arial" w:cs="Arial"/>
          <w:sz w:val="32"/>
          <w:szCs w:val="32"/>
        </w:rPr>
        <w:t>system</w:t>
      </w:r>
      <w:r w:rsidR="00286B3F" w:rsidRPr="00666CB2">
        <w:rPr>
          <w:rFonts w:ascii="Arial" w:hAnsi="Arial" w:cs="Arial"/>
          <w:sz w:val="32"/>
          <w:szCs w:val="32"/>
        </w:rPr>
        <w:t xml:space="preserve">. </w:t>
      </w:r>
      <w:r w:rsidR="00313148" w:rsidRPr="00666CB2">
        <w:rPr>
          <w:rFonts w:ascii="Arial" w:hAnsi="Arial" w:cs="Arial"/>
          <w:sz w:val="32"/>
          <w:szCs w:val="32"/>
        </w:rPr>
        <w:t>“</w:t>
      </w:r>
      <w:r w:rsidR="00517350" w:rsidRPr="00666CB2">
        <w:rPr>
          <w:rFonts w:ascii="Arial" w:hAnsi="Arial" w:cs="Arial"/>
          <w:sz w:val="32"/>
          <w:szCs w:val="32"/>
        </w:rPr>
        <w:t xml:space="preserve">(This does not include Smoke Alarms, </w:t>
      </w:r>
      <w:r w:rsidR="00B90319" w:rsidRPr="00666CB2">
        <w:rPr>
          <w:rFonts w:ascii="Arial" w:hAnsi="Arial" w:cs="Arial"/>
          <w:sz w:val="32"/>
          <w:szCs w:val="32"/>
        </w:rPr>
        <w:t>which</w:t>
      </w:r>
      <w:r w:rsidR="00517350" w:rsidRPr="00666CB2">
        <w:rPr>
          <w:rFonts w:ascii="Arial" w:hAnsi="Arial" w:cs="Arial"/>
          <w:sz w:val="32"/>
          <w:szCs w:val="32"/>
        </w:rPr>
        <w:t xml:space="preserve"> are required by law and the responsibility of the owner for timely replacement.)</w:t>
      </w:r>
      <w:r w:rsidR="00313148" w:rsidRPr="00666CB2">
        <w:rPr>
          <w:rFonts w:ascii="Arial" w:hAnsi="Arial" w:cs="Arial"/>
          <w:sz w:val="32"/>
          <w:szCs w:val="32"/>
        </w:rPr>
        <w:t>”</w:t>
      </w:r>
    </w:p>
    <w:p w14:paraId="68B65B69" w14:textId="1DF988E8" w:rsidR="00C14CBE" w:rsidRPr="00666CB2" w:rsidRDefault="00E30CDD">
      <w:pPr>
        <w:numPr>
          <w:ilvl w:val="0"/>
          <w:numId w:val="1"/>
        </w:numPr>
        <w:ind w:right="2" w:hanging="360"/>
        <w:rPr>
          <w:rFonts w:ascii="Arial" w:hAnsi="Arial" w:cs="Arial"/>
          <w:sz w:val="32"/>
          <w:szCs w:val="32"/>
        </w:rPr>
      </w:pPr>
      <w:r w:rsidRPr="00666CB2">
        <w:rPr>
          <w:rFonts w:ascii="Arial" w:hAnsi="Arial" w:cs="Arial"/>
          <w:sz w:val="32"/>
          <w:szCs w:val="32"/>
        </w:rPr>
        <w:t xml:space="preserve">All exterior building </w:t>
      </w:r>
      <w:r w:rsidR="00D113F9" w:rsidRPr="00666CB2">
        <w:rPr>
          <w:rFonts w:ascii="Arial" w:hAnsi="Arial" w:cs="Arial"/>
          <w:sz w:val="32"/>
          <w:szCs w:val="32"/>
        </w:rPr>
        <w:t>walls.</w:t>
      </w:r>
      <w:r w:rsidRPr="00666CB2">
        <w:rPr>
          <w:rFonts w:ascii="Arial" w:hAnsi="Arial" w:cs="Arial"/>
          <w:sz w:val="32"/>
          <w:szCs w:val="32"/>
        </w:rPr>
        <w:t xml:space="preserve"> </w:t>
      </w:r>
    </w:p>
    <w:p w14:paraId="36DDA702" w14:textId="77777777" w:rsidR="00C14CBE" w:rsidRPr="00666CB2" w:rsidRDefault="00E30CDD">
      <w:pPr>
        <w:numPr>
          <w:ilvl w:val="0"/>
          <w:numId w:val="1"/>
        </w:numPr>
        <w:ind w:right="2" w:hanging="360"/>
        <w:rPr>
          <w:rFonts w:ascii="Arial" w:hAnsi="Arial" w:cs="Arial"/>
          <w:sz w:val="32"/>
          <w:szCs w:val="32"/>
        </w:rPr>
      </w:pPr>
      <w:r w:rsidRPr="00666CB2">
        <w:rPr>
          <w:rFonts w:ascii="Arial" w:hAnsi="Arial" w:cs="Arial"/>
          <w:sz w:val="32"/>
          <w:szCs w:val="32"/>
        </w:rPr>
        <w:t xml:space="preserve">All interior corridor &amp; atrium walls </w:t>
      </w:r>
    </w:p>
    <w:p w14:paraId="705CC5B9" w14:textId="5EDB4E11" w:rsidR="00C14CBE" w:rsidRPr="00666CB2" w:rsidRDefault="00E30CDD">
      <w:pPr>
        <w:numPr>
          <w:ilvl w:val="0"/>
          <w:numId w:val="1"/>
        </w:numPr>
        <w:spacing w:after="178"/>
        <w:ind w:right="2" w:hanging="360"/>
        <w:rPr>
          <w:rFonts w:ascii="Arial" w:hAnsi="Arial" w:cs="Arial"/>
          <w:sz w:val="32"/>
          <w:szCs w:val="32"/>
        </w:rPr>
      </w:pPr>
      <w:r w:rsidRPr="00666CB2">
        <w:rPr>
          <w:rFonts w:ascii="Arial" w:hAnsi="Arial" w:cs="Arial"/>
          <w:sz w:val="32"/>
          <w:szCs w:val="32"/>
        </w:rPr>
        <w:t>Railings on balconies, terraces</w:t>
      </w:r>
      <w:r w:rsidR="00B53F0B" w:rsidRPr="00666CB2">
        <w:rPr>
          <w:rFonts w:ascii="Arial" w:hAnsi="Arial" w:cs="Arial"/>
          <w:sz w:val="32"/>
          <w:szCs w:val="32"/>
        </w:rPr>
        <w:t>,</w:t>
      </w:r>
      <w:r w:rsidRPr="00666CB2">
        <w:rPr>
          <w:rFonts w:ascii="Arial" w:hAnsi="Arial" w:cs="Arial"/>
          <w:sz w:val="32"/>
          <w:szCs w:val="32"/>
        </w:rPr>
        <w:t xml:space="preserve"> and porches </w:t>
      </w:r>
    </w:p>
    <w:p w14:paraId="321A4DC8" w14:textId="3DA21270" w:rsidR="00C14CBE" w:rsidRPr="00666CB2" w:rsidRDefault="00E30CDD">
      <w:pPr>
        <w:pStyle w:val="Heading3"/>
        <w:tabs>
          <w:tab w:val="center" w:pos="935"/>
          <w:tab w:val="center" w:pos="2752"/>
        </w:tabs>
        <w:ind w:left="0" w:firstLine="0"/>
        <w:rPr>
          <w:rFonts w:ascii="Arial" w:hAnsi="Arial" w:cs="Arial"/>
          <w:sz w:val="32"/>
          <w:szCs w:val="32"/>
        </w:rPr>
      </w:pPr>
      <w:r w:rsidRPr="00666CB2">
        <w:rPr>
          <w:rFonts w:ascii="Arial" w:hAnsi="Arial" w:cs="Arial"/>
          <w:b w:val="0"/>
          <w:sz w:val="32"/>
          <w:szCs w:val="32"/>
        </w:rPr>
        <w:tab/>
      </w:r>
      <w:r w:rsidR="00BB425B" w:rsidRPr="00666CB2">
        <w:rPr>
          <w:rFonts w:ascii="Arial" w:hAnsi="Arial" w:cs="Arial"/>
          <w:b w:val="0"/>
          <w:sz w:val="32"/>
          <w:szCs w:val="32"/>
        </w:rPr>
        <w:t xml:space="preserve">        </w:t>
      </w:r>
      <w:r w:rsidR="00CE06D1" w:rsidRPr="00666CB2">
        <w:rPr>
          <w:rFonts w:ascii="Arial" w:hAnsi="Arial" w:cs="Arial"/>
          <w:sz w:val="32"/>
          <w:szCs w:val="32"/>
        </w:rPr>
        <w:t xml:space="preserve">11.2 </w:t>
      </w:r>
      <w:r w:rsidR="00BB425B" w:rsidRPr="00666CB2">
        <w:rPr>
          <w:rFonts w:ascii="Arial" w:hAnsi="Arial" w:cs="Arial"/>
          <w:sz w:val="32"/>
          <w:szCs w:val="32"/>
        </w:rPr>
        <w:t xml:space="preserve">           </w:t>
      </w:r>
      <w:r w:rsidRPr="00666CB2">
        <w:rPr>
          <w:rFonts w:ascii="Arial" w:hAnsi="Arial" w:cs="Arial"/>
          <w:sz w:val="32"/>
          <w:szCs w:val="32"/>
        </w:rPr>
        <w:t>U</w:t>
      </w:r>
      <w:r w:rsidR="00BB425B" w:rsidRPr="00666CB2">
        <w:rPr>
          <w:rFonts w:ascii="Arial" w:hAnsi="Arial" w:cs="Arial"/>
          <w:sz w:val="32"/>
          <w:szCs w:val="32"/>
        </w:rPr>
        <w:t>NIT</w:t>
      </w:r>
      <w:r w:rsidRPr="00666CB2">
        <w:rPr>
          <w:rFonts w:ascii="Arial" w:hAnsi="Arial" w:cs="Arial"/>
          <w:sz w:val="32"/>
          <w:szCs w:val="32"/>
        </w:rPr>
        <w:t xml:space="preserve"> </w:t>
      </w:r>
      <w:r w:rsidR="00DF2CF2" w:rsidRPr="00666CB2">
        <w:rPr>
          <w:rFonts w:ascii="Arial" w:hAnsi="Arial" w:cs="Arial"/>
          <w:sz w:val="32"/>
          <w:szCs w:val="32"/>
        </w:rPr>
        <w:t>OWNERS’</w:t>
      </w:r>
      <w:r w:rsidRPr="00666CB2">
        <w:rPr>
          <w:rFonts w:ascii="Arial" w:hAnsi="Arial" w:cs="Arial"/>
          <w:sz w:val="32"/>
          <w:szCs w:val="32"/>
        </w:rPr>
        <w:t xml:space="preserve"> M</w:t>
      </w:r>
      <w:r w:rsidR="00BB425B" w:rsidRPr="00666CB2">
        <w:rPr>
          <w:rFonts w:ascii="Arial" w:hAnsi="Arial" w:cs="Arial"/>
          <w:sz w:val="32"/>
          <w:szCs w:val="32"/>
        </w:rPr>
        <w:t>AINTENANCE</w:t>
      </w:r>
      <w:r w:rsidRPr="00666CB2">
        <w:rPr>
          <w:rFonts w:ascii="Arial" w:hAnsi="Arial" w:cs="Arial"/>
          <w:sz w:val="32"/>
          <w:szCs w:val="32"/>
        </w:rPr>
        <w:t xml:space="preserve"> </w:t>
      </w:r>
    </w:p>
    <w:p w14:paraId="3626C9FF" w14:textId="0A19BBFC" w:rsidR="00C14CBE" w:rsidRPr="00666CB2" w:rsidRDefault="00E30CDD">
      <w:pPr>
        <w:spacing w:after="197"/>
        <w:ind w:left="715" w:right="0"/>
        <w:jc w:val="left"/>
        <w:rPr>
          <w:rFonts w:ascii="Arial" w:hAnsi="Arial" w:cs="Arial"/>
          <w:sz w:val="32"/>
          <w:szCs w:val="32"/>
        </w:rPr>
      </w:pPr>
      <w:r w:rsidRPr="00666CB2">
        <w:rPr>
          <w:rFonts w:ascii="Arial" w:hAnsi="Arial" w:cs="Arial"/>
          <w:i/>
          <w:sz w:val="32"/>
          <w:szCs w:val="32"/>
        </w:rPr>
        <w:t xml:space="preserve">Each unit owner is responsible, </w:t>
      </w:r>
      <w:r w:rsidRPr="00666CB2">
        <w:rPr>
          <w:rFonts w:ascii="Arial" w:hAnsi="Arial" w:cs="Arial"/>
          <w:b/>
          <w:i/>
          <w:sz w:val="32"/>
          <w:szCs w:val="32"/>
        </w:rPr>
        <w:t>at his/her own expense</w:t>
      </w:r>
      <w:r w:rsidRPr="00666CB2">
        <w:rPr>
          <w:rFonts w:ascii="Arial" w:hAnsi="Arial" w:cs="Arial"/>
          <w:i/>
          <w:sz w:val="32"/>
          <w:szCs w:val="32"/>
        </w:rPr>
        <w:t>, for all maintenance, repairs, and replacement of his own unit and for all leaks coming from their unit and certain limited common elements</w:t>
      </w:r>
      <w:r w:rsidR="00286B3F" w:rsidRPr="00666CB2">
        <w:rPr>
          <w:rFonts w:ascii="Arial" w:hAnsi="Arial" w:cs="Arial"/>
          <w:i/>
          <w:sz w:val="32"/>
          <w:szCs w:val="32"/>
        </w:rPr>
        <w:t xml:space="preserve">. </w:t>
      </w:r>
      <w:r w:rsidRPr="00666CB2">
        <w:rPr>
          <w:rFonts w:ascii="Arial" w:hAnsi="Arial" w:cs="Arial"/>
          <w:i/>
          <w:sz w:val="32"/>
          <w:szCs w:val="32"/>
        </w:rPr>
        <w:t xml:space="preserve">The owner’s responsibilities include, without limitations: </w:t>
      </w:r>
    </w:p>
    <w:p w14:paraId="09201B66" w14:textId="1E4EC502"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Maintenance, repairs and replacement of screens, windows</w:t>
      </w:r>
      <w:r w:rsidR="00B53F0B" w:rsidRPr="00666CB2">
        <w:rPr>
          <w:rFonts w:ascii="Arial" w:hAnsi="Arial" w:cs="Arial"/>
          <w:sz w:val="32"/>
          <w:szCs w:val="32"/>
        </w:rPr>
        <w:t>,</w:t>
      </w:r>
      <w:r w:rsidRPr="00666CB2">
        <w:rPr>
          <w:rFonts w:ascii="Arial" w:hAnsi="Arial" w:cs="Arial"/>
          <w:sz w:val="32"/>
          <w:szCs w:val="32"/>
        </w:rPr>
        <w:t xml:space="preserve"> and window glass </w:t>
      </w:r>
    </w:p>
    <w:p w14:paraId="2FC7D0C7" w14:textId="34DDB2F0"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Maintain entrance door (cleaning, weather strip, mechanisms/locks) with exception of painting the exterior surface</w:t>
      </w:r>
      <w:r w:rsidR="00286B3F" w:rsidRPr="00666CB2">
        <w:rPr>
          <w:rFonts w:ascii="Arial" w:hAnsi="Arial" w:cs="Arial"/>
          <w:sz w:val="32"/>
          <w:szCs w:val="32"/>
        </w:rPr>
        <w:t xml:space="preserve">. </w:t>
      </w:r>
      <w:r w:rsidR="00517350" w:rsidRPr="00666CB2">
        <w:rPr>
          <w:rFonts w:ascii="Arial" w:hAnsi="Arial" w:cs="Arial"/>
          <w:sz w:val="32"/>
          <w:szCs w:val="32"/>
        </w:rPr>
        <w:t xml:space="preserve">This shall include the immediate entry </w:t>
      </w:r>
      <w:r w:rsidR="00B53F0B" w:rsidRPr="00666CB2">
        <w:rPr>
          <w:rFonts w:ascii="Arial" w:hAnsi="Arial" w:cs="Arial"/>
          <w:sz w:val="32"/>
          <w:szCs w:val="32"/>
        </w:rPr>
        <w:t xml:space="preserve">area </w:t>
      </w:r>
      <w:r w:rsidR="00517350" w:rsidRPr="00666CB2">
        <w:rPr>
          <w:rFonts w:ascii="Arial" w:hAnsi="Arial" w:cs="Arial"/>
          <w:sz w:val="32"/>
          <w:szCs w:val="32"/>
        </w:rPr>
        <w:t>to the unit.</w:t>
      </w:r>
      <w:r w:rsidR="00B9067A" w:rsidRPr="00666CB2">
        <w:rPr>
          <w:rFonts w:ascii="Arial" w:hAnsi="Arial" w:cs="Arial"/>
          <w:sz w:val="32"/>
          <w:szCs w:val="32"/>
        </w:rPr>
        <w:t xml:space="preserve">  </w:t>
      </w:r>
      <w:r w:rsidR="00D941C2" w:rsidRPr="00666CB2">
        <w:rPr>
          <w:rFonts w:ascii="Arial" w:hAnsi="Arial" w:cs="Arial"/>
          <w:sz w:val="32"/>
          <w:szCs w:val="32"/>
        </w:rPr>
        <w:t>(</w:t>
      </w:r>
      <w:r w:rsidR="00D941C2" w:rsidRPr="00666CB2">
        <w:rPr>
          <w:rFonts w:ascii="Arial" w:hAnsi="Arial" w:cs="Arial"/>
          <w:i/>
          <w:iCs/>
          <w:sz w:val="32"/>
          <w:szCs w:val="32"/>
        </w:rPr>
        <w:t>Cleaning of the entry</w:t>
      </w:r>
      <w:r w:rsidR="00DD6CE2" w:rsidRPr="00666CB2">
        <w:rPr>
          <w:rFonts w:ascii="Arial" w:hAnsi="Arial" w:cs="Arial"/>
          <w:i/>
          <w:iCs/>
          <w:sz w:val="32"/>
          <w:szCs w:val="32"/>
        </w:rPr>
        <w:t xml:space="preserve"> area</w:t>
      </w:r>
      <w:r w:rsidR="00D941C2" w:rsidRPr="00666CB2">
        <w:rPr>
          <w:rFonts w:ascii="Arial" w:hAnsi="Arial" w:cs="Arial"/>
          <w:i/>
          <w:iCs/>
          <w:sz w:val="32"/>
          <w:szCs w:val="32"/>
        </w:rPr>
        <w:t xml:space="preserve"> and entry door</w:t>
      </w:r>
      <w:r w:rsidR="00DD6CE2" w:rsidRPr="00666CB2">
        <w:rPr>
          <w:rFonts w:ascii="Arial" w:hAnsi="Arial" w:cs="Arial"/>
          <w:i/>
          <w:iCs/>
          <w:sz w:val="32"/>
          <w:szCs w:val="32"/>
        </w:rPr>
        <w:t xml:space="preserve"> in leased units is also the responsibility of the </w:t>
      </w:r>
      <w:r w:rsidR="00703BA6" w:rsidRPr="00666CB2">
        <w:rPr>
          <w:rFonts w:ascii="Arial" w:hAnsi="Arial" w:cs="Arial"/>
          <w:i/>
          <w:iCs/>
          <w:sz w:val="32"/>
          <w:szCs w:val="32"/>
        </w:rPr>
        <w:t>occupant of record</w:t>
      </w:r>
      <w:r w:rsidR="00703BA6" w:rsidRPr="00666CB2">
        <w:rPr>
          <w:rFonts w:ascii="Arial" w:hAnsi="Arial" w:cs="Arial"/>
          <w:sz w:val="32"/>
          <w:szCs w:val="32"/>
        </w:rPr>
        <w:t>.)</w:t>
      </w:r>
    </w:p>
    <w:p w14:paraId="1FA12907" w14:textId="328E3886"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 xml:space="preserve">All other doors within and/or affording access to the </w:t>
      </w:r>
      <w:r w:rsidR="00D113F9" w:rsidRPr="00666CB2">
        <w:rPr>
          <w:rFonts w:ascii="Arial" w:hAnsi="Arial" w:cs="Arial"/>
          <w:sz w:val="32"/>
          <w:szCs w:val="32"/>
        </w:rPr>
        <w:t>unit.</w:t>
      </w:r>
      <w:r w:rsidRPr="00666CB2">
        <w:rPr>
          <w:rFonts w:ascii="Arial" w:hAnsi="Arial" w:cs="Arial"/>
          <w:sz w:val="32"/>
          <w:szCs w:val="32"/>
        </w:rPr>
        <w:t xml:space="preserve"> </w:t>
      </w:r>
    </w:p>
    <w:p w14:paraId="04AFB701" w14:textId="058CAAFC"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 xml:space="preserve">The electrical, </w:t>
      </w:r>
      <w:r w:rsidR="003E685F" w:rsidRPr="00666CB2">
        <w:rPr>
          <w:rFonts w:ascii="Arial" w:hAnsi="Arial" w:cs="Arial"/>
          <w:sz w:val="32"/>
          <w:szCs w:val="32"/>
        </w:rPr>
        <w:t>mechanical,</w:t>
      </w:r>
      <w:r w:rsidRPr="00666CB2">
        <w:rPr>
          <w:rFonts w:ascii="Arial" w:hAnsi="Arial" w:cs="Arial"/>
          <w:sz w:val="32"/>
          <w:szCs w:val="32"/>
        </w:rPr>
        <w:t xml:space="preserve"> and plumbing fixtures, switches, valves, drains and outlets (including connections) located partially or entirely within the unit </w:t>
      </w:r>
      <w:r w:rsidRPr="00890E13">
        <w:rPr>
          <w:rFonts w:ascii="Arial" w:hAnsi="Arial" w:cs="Arial"/>
          <w:b/>
          <w:bCs/>
          <w:sz w:val="32"/>
          <w:szCs w:val="32"/>
        </w:rPr>
        <w:t>or</w:t>
      </w:r>
      <w:r w:rsidRPr="00666CB2">
        <w:rPr>
          <w:rFonts w:ascii="Arial" w:hAnsi="Arial" w:cs="Arial"/>
          <w:sz w:val="32"/>
          <w:szCs w:val="32"/>
        </w:rPr>
        <w:t xml:space="preserve"> serving only the </w:t>
      </w:r>
      <w:r w:rsidR="003E685F" w:rsidRPr="00666CB2">
        <w:rPr>
          <w:rFonts w:ascii="Arial" w:hAnsi="Arial" w:cs="Arial"/>
          <w:sz w:val="32"/>
          <w:szCs w:val="32"/>
        </w:rPr>
        <w:t>unit</w:t>
      </w:r>
      <w:r w:rsidR="00AA1BD3">
        <w:rPr>
          <w:rFonts w:ascii="Arial" w:hAnsi="Arial" w:cs="Arial"/>
          <w:sz w:val="32"/>
          <w:szCs w:val="32"/>
        </w:rPr>
        <w:t xml:space="preserve"> </w:t>
      </w:r>
      <w:r w:rsidR="00466043">
        <w:rPr>
          <w:rFonts w:ascii="Arial" w:hAnsi="Arial" w:cs="Arial"/>
          <w:sz w:val="32"/>
          <w:szCs w:val="32"/>
        </w:rPr>
        <w:t>including the A/C compressor and electrical main breaker</w:t>
      </w:r>
      <w:r w:rsidR="003E685F" w:rsidRPr="00666CB2">
        <w:rPr>
          <w:rFonts w:ascii="Arial" w:hAnsi="Arial" w:cs="Arial"/>
          <w:sz w:val="32"/>
          <w:szCs w:val="32"/>
        </w:rPr>
        <w:t>.</w:t>
      </w:r>
      <w:r w:rsidRPr="00666CB2">
        <w:rPr>
          <w:rFonts w:ascii="Arial" w:hAnsi="Arial" w:cs="Arial"/>
          <w:sz w:val="32"/>
          <w:szCs w:val="32"/>
        </w:rPr>
        <w:t xml:space="preserve"> </w:t>
      </w:r>
    </w:p>
    <w:p w14:paraId="640C6373" w14:textId="5B4C9935"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 xml:space="preserve">The circuit breaker panel and all electrical wiring going into the unit from the </w:t>
      </w:r>
      <w:r w:rsidR="006507A2" w:rsidRPr="00666CB2">
        <w:rPr>
          <w:rFonts w:ascii="Arial" w:hAnsi="Arial" w:cs="Arial"/>
          <w:sz w:val="32"/>
          <w:szCs w:val="32"/>
        </w:rPr>
        <w:t>panel.</w:t>
      </w:r>
      <w:r w:rsidRPr="00666CB2">
        <w:rPr>
          <w:rFonts w:ascii="Arial" w:hAnsi="Arial" w:cs="Arial"/>
          <w:sz w:val="32"/>
          <w:szCs w:val="32"/>
        </w:rPr>
        <w:t xml:space="preserve"> </w:t>
      </w:r>
    </w:p>
    <w:p w14:paraId="4A50148F" w14:textId="36E9C8CF"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lastRenderedPageBreak/>
        <w:t>Appliances, water heaters, smoke alarms &amp; vent fans</w:t>
      </w:r>
      <w:r w:rsidR="008A500C">
        <w:rPr>
          <w:rFonts w:ascii="Arial" w:hAnsi="Arial" w:cs="Arial"/>
          <w:sz w:val="32"/>
          <w:szCs w:val="32"/>
        </w:rPr>
        <w:t xml:space="preserve">.  Water heaters </w:t>
      </w:r>
      <w:r w:rsidR="00A67238">
        <w:rPr>
          <w:rFonts w:ascii="Arial" w:hAnsi="Arial" w:cs="Arial"/>
          <w:sz w:val="32"/>
          <w:szCs w:val="32"/>
        </w:rPr>
        <w:t xml:space="preserve">shall conform with the codes of Collier County and smoke detectors shall be maintained per the regulations </w:t>
      </w:r>
      <w:r w:rsidR="007248C6">
        <w:rPr>
          <w:rFonts w:ascii="Arial" w:hAnsi="Arial" w:cs="Arial"/>
          <w:sz w:val="32"/>
          <w:szCs w:val="32"/>
        </w:rPr>
        <w:t>of the manufacturer</w:t>
      </w:r>
      <w:r w:rsidR="00D638FC">
        <w:rPr>
          <w:rFonts w:ascii="Arial" w:hAnsi="Arial" w:cs="Arial"/>
          <w:sz w:val="32"/>
          <w:szCs w:val="32"/>
        </w:rPr>
        <w:t xml:space="preserve">, </w:t>
      </w:r>
      <w:r w:rsidR="007C6BF9">
        <w:rPr>
          <w:rFonts w:ascii="Arial" w:hAnsi="Arial" w:cs="Arial"/>
          <w:sz w:val="32"/>
          <w:szCs w:val="32"/>
        </w:rPr>
        <w:t xml:space="preserve">and </w:t>
      </w:r>
      <w:r w:rsidR="00D638FC">
        <w:rPr>
          <w:rFonts w:ascii="Arial" w:hAnsi="Arial" w:cs="Arial"/>
          <w:sz w:val="32"/>
          <w:szCs w:val="32"/>
        </w:rPr>
        <w:t xml:space="preserve">the State of Florida </w:t>
      </w:r>
      <w:r w:rsidR="007C6BF9">
        <w:rPr>
          <w:rFonts w:ascii="Arial" w:hAnsi="Arial" w:cs="Arial"/>
          <w:sz w:val="32"/>
          <w:szCs w:val="32"/>
        </w:rPr>
        <w:t>or any sub-division thereof</w:t>
      </w:r>
      <w:proofErr w:type="gramStart"/>
      <w:r w:rsidR="007C6BF9">
        <w:rPr>
          <w:rFonts w:ascii="Arial" w:hAnsi="Arial" w:cs="Arial"/>
          <w:sz w:val="32"/>
          <w:szCs w:val="32"/>
        </w:rPr>
        <w:t>.</w:t>
      </w:r>
      <w:r w:rsidR="00D638FC">
        <w:rPr>
          <w:rFonts w:ascii="Arial" w:hAnsi="Arial" w:cs="Arial"/>
          <w:sz w:val="32"/>
          <w:szCs w:val="32"/>
        </w:rPr>
        <w:t xml:space="preserve"> </w:t>
      </w:r>
      <w:r w:rsidR="007248C6">
        <w:rPr>
          <w:rFonts w:ascii="Arial" w:hAnsi="Arial" w:cs="Arial"/>
          <w:sz w:val="32"/>
          <w:szCs w:val="32"/>
        </w:rPr>
        <w:t>.</w:t>
      </w:r>
      <w:proofErr w:type="gramEnd"/>
      <w:r w:rsidRPr="00666CB2">
        <w:rPr>
          <w:rFonts w:ascii="Arial" w:hAnsi="Arial" w:cs="Arial"/>
          <w:sz w:val="32"/>
          <w:szCs w:val="32"/>
        </w:rPr>
        <w:t xml:space="preserve"> </w:t>
      </w:r>
    </w:p>
    <w:p w14:paraId="7D318D5C" w14:textId="0FF9B109" w:rsidR="00C14CBE" w:rsidRPr="00666CB2" w:rsidRDefault="00E30CDD">
      <w:pPr>
        <w:numPr>
          <w:ilvl w:val="0"/>
          <w:numId w:val="2"/>
        </w:numPr>
        <w:spacing w:after="45" w:line="251" w:lineRule="auto"/>
        <w:ind w:right="2" w:hanging="360"/>
        <w:rPr>
          <w:rFonts w:ascii="Arial" w:hAnsi="Arial" w:cs="Arial"/>
          <w:sz w:val="32"/>
          <w:szCs w:val="32"/>
        </w:rPr>
      </w:pPr>
      <w:r w:rsidRPr="00666CB2">
        <w:rPr>
          <w:rFonts w:ascii="Arial" w:hAnsi="Arial" w:cs="Arial"/>
          <w:sz w:val="32"/>
          <w:szCs w:val="32"/>
        </w:rPr>
        <w:t>All air conditioning and heating equipment, thermostats, ducts &amp; installations serving the unit exclusively</w:t>
      </w:r>
      <w:r w:rsidR="00286B3F" w:rsidRPr="00666CB2">
        <w:rPr>
          <w:rFonts w:ascii="Arial" w:hAnsi="Arial" w:cs="Arial"/>
          <w:sz w:val="32"/>
          <w:szCs w:val="32"/>
        </w:rPr>
        <w:t xml:space="preserve">. </w:t>
      </w:r>
      <w:r w:rsidRPr="00666CB2">
        <w:rPr>
          <w:rFonts w:ascii="Arial" w:hAnsi="Arial" w:cs="Arial"/>
          <w:sz w:val="32"/>
          <w:szCs w:val="32"/>
        </w:rPr>
        <w:t>Maintaining the A/C unit</w:t>
      </w:r>
      <w:r w:rsidRPr="00666CB2">
        <w:rPr>
          <w:rFonts w:ascii="Arial" w:hAnsi="Arial" w:cs="Arial"/>
          <w:b/>
          <w:bCs/>
          <w:sz w:val="32"/>
          <w:szCs w:val="32"/>
        </w:rPr>
        <w:t xml:space="preserve"> in accordance with the manufacturer’s recommendations </w:t>
      </w:r>
      <w:r w:rsidRPr="00666CB2">
        <w:rPr>
          <w:rFonts w:ascii="Arial" w:hAnsi="Arial" w:cs="Arial"/>
          <w:sz w:val="32"/>
          <w:szCs w:val="32"/>
        </w:rPr>
        <w:t xml:space="preserve">including the vacuuming of </w:t>
      </w:r>
      <w:r w:rsidR="008A500C">
        <w:rPr>
          <w:rFonts w:ascii="Arial" w:hAnsi="Arial" w:cs="Arial"/>
          <w:sz w:val="32"/>
          <w:szCs w:val="32"/>
        </w:rPr>
        <w:t xml:space="preserve">the </w:t>
      </w:r>
      <w:r w:rsidRPr="00666CB2">
        <w:rPr>
          <w:rFonts w:ascii="Arial" w:hAnsi="Arial" w:cs="Arial"/>
          <w:sz w:val="32"/>
          <w:szCs w:val="32"/>
        </w:rPr>
        <w:t>condensate line</w:t>
      </w:r>
      <w:r w:rsidR="00774F24" w:rsidRPr="00666CB2">
        <w:rPr>
          <w:rFonts w:ascii="Arial" w:hAnsi="Arial" w:cs="Arial"/>
          <w:sz w:val="32"/>
          <w:szCs w:val="32"/>
        </w:rPr>
        <w:t xml:space="preserve"> is required</w:t>
      </w:r>
      <w:r w:rsidRPr="00666CB2">
        <w:rPr>
          <w:rFonts w:ascii="Arial" w:hAnsi="Arial" w:cs="Arial"/>
          <w:sz w:val="32"/>
          <w:szCs w:val="32"/>
        </w:rPr>
        <w:t xml:space="preserve">. </w:t>
      </w:r>
    </w:p>
    <w:p w14:paraId="7108F356" w14:textId="77777777"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 xml:space="preserve">Carpeting and all other floor coverings </w:t>
      </w:r>
    </w:p>
    <w:p w14:paraId="7F6C2040" w14:textId="56C386EE"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Door and window hardware</w:t>
      </w:r>
      <w:r w:rsidR="00774F24" w:rsidRPr="00666CB2">
        <w:rPr>
          <w:rFonts w:ascii="Arial" w:hAnsi="Arial" w:cs="Arial"/>
          <w:sz w:val="32"/>
          <w:szCs w:val="32"/>
        </w:rPr>
        <w:t>,</w:t>
      </w:r>
      <w:r w:rsidRPr="00666CB2">
        <w:rPr>
          <w:rFonts w:ascii="Arial" w:hAnsi="Arial" w:cs="Arial"/>
          <w:sz w:val="32"/>
          <w:szCs w:val="32"/>
        </w:rPr>
        <w:t xml:space="preserve"> locks</w:t>
      </w:r>
      <w:r w:rsidR="00774F24" w:rsidRPr="00666CB2">
        <w:rPr>
          <w:rFonts w:ascii="Arial" w:hAnsi="Arial" w:cs="Arial"/>
          <w:sz w:val="32"/>
          <w:szCs w:val="32"/>
        </w:rPr>
        <w:t>, doorbell</w:t>
      </w:r>
      <w:r w:rsidR="003325C5" w:rsidRPr="00666CB2">
        <w:rPr>
          <w:rFonts w:ascii="Arial" w:hAnsi="Arial" w:cs="Arial"/>
          <w:sz w:val="32"/>
          <w:szCs w:val="32"/>
        </w:rPr>
        <w:t>,</w:t>
      </w:r>
      <w:r w:rsidRPr="00666CB2">
        <w:rPr>
          <w:rFonts w:ascii="Arial" w:hAnsi="Arial" w:cs="Arial"/>
          <w:sz w:val="32"/>
          <w:szCs w:val="32"/>
        </w:rPr>
        <w:t xml:space="preserve"> and weather stripping </w:t>
      </w:r>
    </w:p>
    <w:p w14:paraId="721E3ABF" w14:textId="77777777"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 xml:space="preserve">Shower </w:t>
      </w:r>
      <w:proofErr w:type="gramStart"/>
      <w:r w:rsidRPr="00666CB2">
        <w:rPr>
          <w:rFonts w:ascii="Arial" w:hAnsi="Arial" w:cs="Arial"/>
          <w:sz w:val="32"/>
          <w:szCs w:val="32"/>
        </w:rPr>
        <w:t>pans</w:t>
      </w:r>
      <w:proofErr w:type="gramEnd"/>
      <w:r w:rsidRPr="00666CB2">
        <w:rPr>
          <w:rFonts w:ascii="Arial" w:hAnsi="Arial" w:cs="Arial"/>
          <w:sz w:val="32"/>
          <w:szCs w:val="32"/>
        </w:rPr>
        <w:t xml:space="preserve"> </w:t>
      </w:r>
    </w:p>
    <w:p w14:paraId="0CC0A933" w14:textId="09CA513D" w:rsidR="00C14CBE" w:rsidRPr="00666CB2" w:rsidRDefault="00E30CDD">
      <w:pPr>
        <w:numPr>
          <w:ilvl w:val="0"/>
          <w:numId w:val="2"/>
        </w:numPr>
        <w:spacing w:after="45" w:line="251" w:lineRule="auto"/>
        <w:ind w:right="2" w:hanging="360"/>
        <w:rPr>
          <w:rFonts w:ascii="Arial" w:hAnsi="Arial" w:cs="Arial"/>
          <w:sz w:val="32"/>
          <w:szCs w:val="32"/>
        </w:rPr>
      </w:pPr>
      <w:r w:rsidRPr="00666CB2">
        <w:rPr>
          <w:rFonts w:ascii="Arial" w:hAnsi="Arial" w:cs="Arial"/>
          <w:sz w:val="32"/>
          <w:szCs w:val="32"/>
        </w:rPr>
        <w:t>Main water supply shut off valve for the unit. Exercise the valve at least twice each year</w:t>
      </w:r>
      <w:r w:rsidR="00286B3F" w:rsidRPr="00666CB2">
        <w:rPr>
          <w:rFonts w:ascii="Arial" w:hAnsi="Arial" w:cs="Arial"/>
          <w:sz w:val="32"/>
          <w:szCs w:val="32"/>
        </w:rPr>
        <w:t xml:space="preserve">. </w:t>
      </w:r>
      <w:r w:rsidRPr="00666CB2">
        <w:rPr>
          <w:rFonts w:ascii="Arial" w:hAnsi="Arial" w:cs="Arial"/>
          <w:sz w:val="32"/>
          <w:szCs w:val="32"/>
          <w:u w:val="single" w:color="000000"/>
        </w:rPr>
        <w:t xml:space="preserve">It is </w:t>
      </w:r>
      <w:r w:rsidRPr="00666CB2">
        <w:rPr>
          <w:rFonts w:ascii="Arial" w:hAnsi="Arial" w:cs="Arial"/>
          <w:b/>
          <w:sz w:val="32"/>
          <w:szCs w:val="32"/>
          <w:u w:val="single" w:color="000000"/>
        </w:rPr>
        <w:t>mandatory</w:t>
      </w:r>
      <w:r w:rsidRPr="00666CB2">
        <w:rPr>
          <w:rFonts w:ascii="Arial" w:hAnsi="Arial" w:cs="Arial"/>
          <w:sz w:val="32"/>
          <w:szCs w:val="32"/>
          <w:u w:val="single" w:color="000000"/>
        </w:rPr>
        <w:t xml:space="preserve"> that the main water valve be shut off for any absence</w:t>
      </w:r>
      <w:r w:rsidRPr="005044BF">
        <w:rPr>
          <w:rFonts w:ascii="Arial" w:hAnsi="Arial" w:cs="Arial"/>
          <w:sz w:val="32"/>
          <w:szCs w:val="32"/>
          <w:u w:val="single"/>
        </w:rPr>
        <w:t xml:space="preserve"> </w:t>
      </w:r>
      <w:r w:rsidRPr="00666CB2">
        <w:rPr>
          <w:rFonts w:ascii="Arial" w:hAnsi="Arial" w:cs="Arial"/>
          <w:sz w:val="32"/>
          <w:szCs w:val="32"/>
          <w:u w:val="single" w:color="000000"/>
        </w:rPr>
        <w:t xml:space="preserve">exceeding 72 </w:t>
      </w:r>
      <w:r w:rsidR="006507A2" w:rsidRPr="00666CB2">
        <w:rPr>
          <w:rFonts w:ascii="Arial" w:hAnsi="Arial" w:cs="Arial"/>
          <w:sz w:val="32"/>
          <w:szCs w:val="32"/>
          <w:u w:val="single" w:color="000000"/>
        </w:rPr>
        <w:t>hours.</w:t>
      </w:r>
      <w:r w:rsidRPr="00666CB2">
        <w:rPr>
          <w:rFonts w:ascii="Arial" w:hAnsi="Arial" w:cs="Arial"/>
          <w:sz w:val="32"/>
          <w:szCs w:val="32"/>
        </w:rPr>
        <w:t xml:space="preserve"> </w:t>
      </w:r>
    </w:p>
    <w:p w14:paraId="5627CE16" w14:textId="4A62DF38" w:rsidR="00C14CBE" w:rsidRPr="00666CB2" w:rsidRDefault="00E30CDD">
      <w:pPr>
        <w:numPr>
          <w:ilvl w:val="0"/>
          <w:numId w:val="2"/>
        </w:numPr>
        <w:ind w:right="2" w:hanging="360"/>
        <w:rPr>
          <w:rFonts w:ascii="Arial" w:hAnsi="Arial" w:cs="Arial"/>
          <w:sz w:val="32"/>
          <w:szCs w:val="32"/>
        </w:rPr>
      </w:pPr>
      <w:r w:rsidRPr="00666CB2">
        <w:rPr>
          <w:rFonts w:ascii="Arial" w:hAnsi="Arial" w:cs="Arial"/>
          <w:sz w:val="32"/>
          <w:szCs w:val="32"/>
        </w:rPr>
        <w:t>Other facilities or fixtures that are located or contained entirely within the unit and serve only th</w:t>
      </w:r>
      <w:r w:rsidR="003325C5" w:rsidRPr="00666CB2">
        <w:rPr>
          <w:rFonts w:ascii="Arial" w:hAnsi="Arial" w:cs="Arial"/>
          <w:sz w:val="32"/>
          <w:szCs w:val="32"/>
        </w:rPr>
        <w:t>at</w:t>
      </w:r>
      <w:r w:rsidRPr="00666CB2">
        <w:rPr>
          <w:rFonts w:ascii="Arial" w:hAnsi="Arial" w:cs="Arial"/>
          <w:sz w:val="32"/>
          <w:szCs w:val="32"/>
        </w:rPr>
        <w:t xml:space="preserve"> </w:t>
      </w:r>
      <w:r w:rsidR="006507A2" w:rsidRPr="00666CB2">
        <w:rPr>
          <w:rFonts w:ascii="Arial" w:hAnsi="Arial" w:cs="Arial"/>
          <w:sz w:val="32"/>
          <w:szCs w:val="32"/>
        </w:rPr>
        <w:t>unit.</w:t>
      </w:r>
      <w:r w:rsidRPr="00666CB2">
        <w:rPr>
          <w:rFonts w:ascii="Arial" w:hAnsi="Arial" w:cs="Arial"/>
          <w:sz w:val="32"/>
          <w:szCs w:val="32"/>
        </w:rPr>
        <w:t xml:space="preserve"> </w:t>
      </w:r>
    </w:p>
    <w:p w14:paraId="501A038C" w14:textId="77777777" w:rsidR="00C14CBE" w:rsidRPr="00666CB2" w:rsidRDefault="00E30CDD">
      <w:pPr>
        <w:numPr>
          <w:ilvl w:val="0"/>
          <w:numId w:val="2"/>
        </w:numPr>
        <w:spacing w:after="160"/>
        <w:ind w:right="2" w:hanging="360"/>
        <w:rPr>
          <w:rFonts w:ascii="Arial" w:hAnsi="Arial" w:cs="Arial"/>
          <w:sz w:val="32"/>
          <w:szCs w:val="32"/>
        </w:rPr>
      </w:pPr>
      <w:r w:rsidRPr="00666CB2">
        <w:rPr>
          <w:rFonts w:ascii="Arial" w:hAnsi="Arial" w:cs="Arial"/>
          <w:sz w:val="32"/>
          <w:szCs w:val="32"/>
        </w:rPr>
        <w:t xml:space="preserve">All interior partition walls that do not form part of the unit boundary. </w:t>
      </w:r>
    </w:p>
    <w:p w14:paraId="1106FEBC" w14:textId="1306DA6B" w:rsidR="00C14CBE" w:rsidRPr="00666CB2" w:rsidRDefault="00E30CDD">
      <w:pPr>
        <w:spacing w:after="0" w:line="260" w:lineRule="auto"/>
        <w:ind w:left="1133" w:right="0" w:firstLine="0"/>
        <w:jc w:val="left"/>
        <w:rPr>
          <w:rFonts w:ascii="Arial" w:hAnsi="Arial" w:cs="Arial"/>
          <w:sz w:val="32"/>
          <w:szCs w:val="32"/>
        </w:rPr>
      </w:pPr>
      <w:r w:rsidRPr="00666CB2">
        <w:rPr>
          <w:rFonts w:ascii="Arial" w:hAnsi="Arial" w:cs="Arial"/>
          <w:b/>
          <w:i/>
          <w:sz w:val="32"/>
          <w:szCs w:val="32"/>
        </w:rPr>
        <w:t>N.B</w:t>
      </w:r>
      <w:r w:rsidR="00294645">
        <w:rPr>
          <w:rFonts w:ascii="Arial" w:hAnsi="Arial" w:cs="Arial"/>
          <w:b/>
          <w:i/>
          <w:sz w:val="32"/>
          <w:szCs w:val="32"/>
        </w:rPr>
        <w:t>.</w:t>
      </w:r>
      <w:r w:rsidRPr="00666CB2">
        <w:rPr>
          <w:rFonts w:ascii="Arial" w:hAnsi="Arial" w:cs="Arial"/>
          <w:b/>
          <w:i/>
          <w:sz w:val="32"/>
          <w:szCs w:val="32"/>
        </w:rPr>
        <w:t xml:space="preserve">   The sweeping and light cleaning of the areas, changing doormats etc., </w:t>
      </w:r>
      <w:r w:rsidR="005D3581" w:rsidRPr="00666CB2">
        <w:rPr>
          <w:rFonts w:ascii="Arial" w:hAnsi="Arial" w:cs="Arial"/>
          <w:b/>
          <w:i/>
          <w:sz w:val="32"/>
          <w:szCs w:val="32"/>
        </w:rPr>
        <w:t xml:space="preserve">  </w:t>
      </w:r>
      <w:r w:rsidRPr="00666CB2">
        <w:rPr>
          <w:rFonts w:ascii="Arial" w:hAnsi="Arial" w:cs="Arial"/>
          <w:b/>
          <w:i/>
          <w:sz w:val="32"/>
          <w:szCs w:val="32"/>
        </w:rPr>
        <w:t xml:space="preserve">outside the front door is included in this </w:t>
      </w:r>
      <w:r w:rsidR="00774F24" w:rsidRPr="00666CB2">
        <w:rPr>
          <w:rFonts w:ascii="Arial" w:hAnsi="Arial" w:cs="Arial"/>
          <w:b/>
          <w:i/>
          <w:sz w:val="32"/>
          <w:szCs w:val="32"/>
        </w:rPr>
        <w:t xml:space="preserve">11.2 </w:t>
      </w:r>
      <w:r w:rsidR="00D81F10" w:rsidRPr="00666CB2">
        <w:rPr>
          <w:rFonts w:ascii="Arial" w:hAnsi="Arial" w:cs="Arial"/>
          <w:b/>
          <w:i/>
          <w:sz w:val="32"/>
          <w:szCs w:val="32"/>
        </w:rPr>
        <w:t>provisions</w:t>
      </w:r>
      <w:r w:rsidRPr="00666CB2">
        <w:rPr>
          <w:rFonts w:ascii="Arial" w:hAnsi="Arial" w:cs="Arial"/>
          <w:b/>
          <w:i/>
          <w:sz w:val="32"/>
          <w:szCs w:val="32"/>
        </w:rPr>
        <w:t xml:space="preserve">. </w:t>
      </w:r>
    </w:p>
    <w:p w14:paraId="546722D9" w14:textId="77777777" w:rsidR="00C14CBE" w:rsidRPr="00666CB2" w:rsidRDefault="00E30CDD">
      <w:pPr>
        <w:spacing w:after="0"/>
        <w:ind w:left="720" w:right="0" w:firstLine="0"/>
        <w:jc w:val="left"/>
        <w:rPr>
          <w:rFonts w:ascii="Arial" w:hAnsi="Arial" w:cs="Arial"/>
          <w:sz w:val="32"/>
          <w:szCs w:val="32"/>
        </w:rPr>
      </w:pPr>
      <w:r w:rsidRPr="00666CB2">
        <w:rPr>
          <w:rFonts w:ascii="Arial" w:hAnsi="Arial" w:cs="Arial"/>
          <w:b/>
          <w:i/>
          <w:sz w:val="32"/>
          <w:szCs w:val="32"/>
        </w:rPr>
        <w:t xml:space="preserve"> </w:t>
      </w:r>
    </w:p>
    <w:p w14:paraId="13B0D3A6" w14:textId="5B2DA4CD" w:rsidR="00C14CBE" w:rsidRPr="00666CB2" w:rsidRDefault="00E30CDD">
      <w:pPr>
        <w:pStyle w:val="Heading3"/>
        <w:ind w:left="715" w:right="2"/>
        <w:rPr>
          <w:rFonts w:ascii="Arial" w:hAnsi="Arial" w:cs="Arial"/>
          <w:sz w:val="32"/>
          <w:szCs w:val="32"/>
        </w:rPr>
      </w:pPr>
      <w:r w:rsidRPr="00666CB2">
        <w:rPr>
          <w:rFonts w:ascii="Arial" w:hAnsi="Arial" w:cs="Arial"/>
          <w:sz w:val="32"/>
          <w:szCs w:val="32"/>
        </w:rPr>
        <w:t>11.3A</w:t>
      </w:r>
      <w:r w:rsidR="005D3581" w:rsidRPr="00666CB2">
        <w:rPr>
          <w:rFonts w:ascii="Arial" w:hAnsi="Arial" w:cs="Arial"/>
          <w:sz w:val="32"/>
          <w:szCs w:val="32"/>
        </w:rPr>
        <w:t xml:space="preserve">            </w:t>
      </w:r>
      <w:r w:rsidRPr="00666CB2">
        <w:rPr>
          <w:rFonts w:ascii="Arial" w:hAnsi="Arial" w:cs="Arial"/>
          <w:sz w:val="32"/>
          <w:szCs w:val="32"/>
        </w:rPr>
        <w:t>L</w:t>
      </w:r>
      <w:r w:rsidR="00BB425B" w:rsidRPr="00666CB2">
        <w:rPr>
          <w:rFonts w:ascii="Arial" w:hAnsi="Arial" w:cs="Arial"/>
          <w:sz w:val="32"/>
          <w:szCs w:val="32"/>
        </w:rPr>
        <w:t>ANAI</w:t>
      </w:r>
      <w:r w:rsidR="0040638E">
        <w:rPr>
          <w:rFonts w:ascii="Arial" w:hAnsi="Arial" w:cs="Arial"/>
          <w:sz w:val="32"/>
          <w:szCs w:val="32"/>
        </w:rPr>
        <w:t xml:space="preserve"> [</w:t>
      </w:r>
      <w:r w:rsidR="00EF5472">
        <w:rPr>
          <w:rFonts w:ascii="Arial" w:hAnsi="Arial" w:cs="Arial"/>
          <w:sz w:val="32"/>
          <w:szCs w:val="32"/>
        </w:rPr>
        <w:t>A</w:t>
      </w:r>
      <w:r w:rsidR="0040638E">
        <w:rPr>
          <w:rFonts w:ascii="Arial" w:hAnsi="Arial" w:cs="Arial"/>
          <w:sz w:val="32"/>
          <w:szCs w:val="32"/>
        </w:rPr>
        <w:t xml:space="preserve"> </w:t>
      </w:r>
      <w:r w:rsidR="00EF5472">
        <w:rPr>
          <w:rFonts w:ascii="Arial" w:hAnsi="Arial" w:cs="Arial"/>
          <w:sz w:val="32"/>
          <w:szCs w:val="32"/>
        </w:rPr>
        <w:t>L</w:t>
      </w:r>
      <w:r w:rsidR="0040638E">
        <w:rPr>
          <w:rFonts w:ascii="Arial" w:hAnsi="Arial" w:cs="Arial"/>
          <w:sz w:val="32"/>
          <w:szCs w:val="32"/>
        </w:rPr>
        <w:t xml:space="preserve">imited </w:t>
      </w:r>
      <w:r w:rsidR="00EF5472">
        <w:rPr>
          <w:rFonts w:ascii="Arial" w:hAnsi="Arial" w:cs="Arial"/>
          <w:sz w:val="32"/>
          <w:szCs w:val="32"/>
        </w:rPr>
        <w:t>C</w:t>
      </w:r>
      <w:r w:rsidR="0040638E">
        <w:rPr>
          <w:rFonts w:ascii="Arial" w:hAnsi="Arial" w:cs="Arial"/>
          <w:sz w:val="32"/>
          <w:szCs w:val="32"/>
        </w:rPr>
        <w:t xml:space="preserve">ommon </w:t>
      </w:r>
      <w:r w:rsidR="00EF5472">
        <w:rPr>
          <w:rFonts w:ascii="Arial" w:hAnsi="Arial" w:cs="Arial"/>
          <w:sz w:val="32"/>
          <w:szCs w:val="32"/>
        </w:rPr>
        <w:t>E</w:t>
      </w:r>
      <w:r w:rsidR="0040638E">
        <w:rPr>
          <w:rFonts w:ascii="Arial" w:hAnsi="Arial" w:cs="Arial"/>
          <w:sz w:val="32"/>
          <w:szCs w:val="32"/>
        </w:rPr>
        <w:t>lement]</w:t>
      </w:r>
    </w:p>
    <w:p w14:paraId="01B4419A" w14:textId="65317FF8" w:rsidR="00C14CBE" w:rsidRPr="00666CB2" w:rsidRDefault="00E30CDD">
      <w:pPr>
        <w:spacing w:after="10" w:line="251" w:lineRule="auto"/>
        <w:ind w:left="715" w:right="7"/>
        <w:jc w:val="left"/>
        <w:rPr>
          <w:rFonts w:ascii="Arial" w:hAnsi="Arial" w:cs="Arial"/>
          <w:sz w:val="32"/>
          <w:szCs w:val="32"/>
        </w:rPr>
      </w:pPr>
      <w:r w:rsidRPr="00666CB2">
        <w:rPr>
          <w:rFonts w:ascii="Arial" w:hAnsi="Arial" w:cs="Arial"/>
          <w:b/>
          <w:sz w:val="32"/>
          <w:szCs w:val="32"/>
        </w:rPr>
        <w:t>Owners are</w:t>
      </w:r>
      <w:r w:rsidRPr="00666CB2">
        <w:rPr>
          <w:rFonts w:ascii="Arial" w:hAnsi="Arial" w:cs="Arial"/>
          <w:sz w:val="32"/>
          <w:szCs w:val="32"/>
        </w:rPr>
        <w:t xml:space="preserve"> responsible </w:t>
      </w:r>
      <w:r w:rsidRPr="00666CB2">
        <w:rPr>
          <w:rFonts w:ascii="Arial" w:hAnsi="Arial" w:cs="Arial"/>
          <w:b/>
          <w:sz w:val="32"/>
          <w:szCs w:val="32"/>
        </w:rPr>
        <w:t>for day</w:t>
      </w:r>
      <w:r w:rsidR="003325C5" w:rsidRPr="00666CB2">
        <w:rPr>
          <w:rFonts w:ascii="Arial" w:hAnsi="Arial" w:cs="Arial"/>
          <w:b/>
          <w:sz w:val="32"/>
          <w:szCs w:val="32"/>
        </w:rPr>
        <w:t>-</w:t>
      </w:r>
      <w:r w:rsidRPr="00666CB2">
        <w:rPr>
          <w:rFonts w:ascii="Arial" w:hAnsi="Arial" w:cs="Arial"/>
          <w:b/>
          <w:sz w:val="32"/>
          <w:szCs w:val="32"/>
        </w:rPr>
        <w:t>to</w:t>
      </w:r>
      <w:r w:rsidR="003325C5" w:rsidRPr="00666CB2">
        <w:rPr>
          <w:rFonts w:ascii="Arial" w:hAnsi="Arial" w:cs="Arial"/>
          <w:b/>
          <w:sz w:val="32"/>
          <w:szCs w:val="32"/>
        </w:rPr>
        <w:t>-</w:t>
      </w:r>
      <w:r w:rsidRPr="00666CB2">
        <w:rPr>
          <w:rFonts w:ascii="Arial" w:hAnsi="Arial" w:cs="Arial"/>
          <w:b/>
          <w:sz w:val="32"/>
          <w:szCs w:val="32"/>
        </w:rPr>
        <w:t xml:space="preserve">day cleaning, care, </w:t>
      </w:r>
      <w:r w:rsidR="003E685F" w:rsidRPr="00666CB2">
        <w:rPr>
          <w:rFonts w:ascii="Arial" w:hAnsi="Arial" w:cs="Arial"/>
          <w:b/>
          <w:sz w:val="32"/>
          <w:szCs w:val="32"/>
        </w:rPr>
        <w:t>painting,</w:t>
      </w:r>
      <w:r w:rsidRPr="00666CB2">
        <w:rPr>
          <w:rFonts w:ascii="Arial" w:hAnsi="Arial" w:cs="Arial"/>
          <w:b/>
          <w:sz w:val="32"/>
          <w:szCs w:val="32"/>
        </w:rPr>
        <w:t xml:space="preserve"> and maintenance </w:t>
      </w:r>
      <w:r w:rsidRPr="00666CB2">
        <w:rPr>
          <w:rFonts w:ascii="Arial" w:hAnsi="Arial" w:cs="Arial"/>
          <w:sz w:val="32"/>
          <w:szCs w:val="32"/>
        </w:rPr>
        <w:t>of the exterior surface of the walls, floor, ceiling and for any fixed glass and sliding glass doors in portions of the entrance way to the said area</w:t>
      </w:r>
      <w:r w:rsidR="00286B3F" w:rsidRPr="00666CB2">
        <w:rPr>
          <w:rFonts w:ascii="Arial" w:hAnsi="Arial" w:cs="Arial"/>
          <w:sz w:val="32"/>
          <w:szCs w:val="32"/>
        </w:rPr>
        <w:t xml:space="preserve">. </w:t>
      </w:r>
      <w:r w:rsidRPr="00666CB2">
        <w:rPr>
          <w:rFonts w:ascii="Arial" w:hAnsi="Arial" w:cs="Arial"/>
          <w:sz w:val="32"/>
          <w:szCs w:val="32"/>
        </w:rPr>
        <w:t xml:space="preserve">The unit owner shall be responsible for maintenance and repair </w:t>
      </w:r>
      <w:r w:rsidRPr="00666CB2">
        <w:rPr>
          <w:rFonts w:ascii="Arial" w:hAnsi="Arial" w:cs="Arial"/>
          <w:sz w:val="32"/>
          <w:szCs w:val="32"/>
        </w:rPr>
        <w:lastRenderedPageBreak/>
        <w:t>of lanai screens</w:t>
      </w:r>
      <w:r w:rsidR="00286B3F" w:rsidRPr="00666CB2">
        <w:rPr>
          <w:rFonts w:ascii="Arial" w:hAnsi="Arial" w:cs="Arial"/>
          <w:sz w:val="32"/>
          <w:szCs w:val="32"/>
        </w:rPr>
        <w:t xml:space="preserve">. </w:t>
      </w:r>
      <w:r w:rsidRPr="00666CB2">
        <w:rPr>
          <w:rFonts w:ascii="Arial" w:hAnsi="Arial" w:cs="Arial"/>
          <w:b/>
          <w:bCs/>
          <w:sz w:val="32"/>
          <w:szCs w:val="32"/>
        </w:rPr>
        <w:t>Any painting of the lanai area must be in the color and paint brand approved by the Association</w:t>
      </w:r>
      <w:r w:rsidR="00286B3F" w:rsidRPr="00666CB2">
        <w:rPr>
          <w:rFonts w:ascii="Arial" w:hAnsi="Arial" w:cs="Arial"/>
          <w:sz w:val="32"/>
          <w:szCs w:val="32"/>
        </w:rPr>
        <w:t xml:space="preserve">. </w:t>
      </w:r>
      <w:r w:rsidRPr="00666CB2">
        <w:rPr>
          <w:rFonts w:ascii="Arial" w:hAnsi="Arial" w:cs="Arial"/>
          <w:sz w:val="32"/>
          <w:szCs w:val="32"/>
        </w:rPr>
        <w:t xml:space="preserve">Lanais cannot be used for </w:t>
      </w:r>
      <w:r w:rsidRPr="00666CB2">
        <w:rPr>
          <w:rFonts w:ascii="Arial" w:hAnsi="Arial" w:cs="Arial"/>
          <w:sz w:val="32"/>
          <w:szCs w:val="32"/>
          <w:u w:val="single"/>
        </w:rPr>
        <w:t xml:space="preserve">storage </w:t>
      </w:r>
      <w:r w:rsidRPr="00666CB2">
        <w:rPr>
          <w:rFonts w:ascii="Arial" w:hAnsi="Arial" w:cs="Arial"/>
          <w:sz w:val="32"/>
          <w:szCs w:val="32"/>
        </w:rPr>
        <w:t>of items such as boxes, bicycles</w:t>
      </w:r>
      <w:r w:rsidR="00831117" w:rsidRPr="00666CB2">
        <w:rPr>
          <w:rFonts w:ascii="Arial" w:hAnsi="Arial" w:cs="Arial"/>
          <w:sz w:val="32"/>
          <w:szCs w:val="32"/>
        </w:rPr>
        <w:t>,</w:t>
      </w:r>
      <w:r w:rsidR="00EE42B8" w:rsidRPr="00666CB2">
        <w:rPr>
          <w:rFonts w:ascii="Arial" w:hAnsi="Arial" w:cs="Arial"/>
          <w:sz w:val="32"/>
          <w:szCs w:val="32"/>
        </w:rPr>
        <w:t xml:space="preserve"> watercraft,</w:t>
      </w:r>
      <w:r w:rsidRPr="00666CB2">
        <w:rPr>
          <w:rFonts w:ascii="Arial" w:hAnsi="Arial" w:cs="Arial"/>
          <w:sz w:val="32"/>
          <w:szCs w:val="32"/>
        </w:rPr>
        <w:t xml:space="preserve"> refrigerators, furniture, etc. to obstruct any portion of egress in violation of the NFPA Life Safety code. </w:t>
      </w:r>
      <w:r w:rsidR="007248C6">
        <w:rPr>
          <w:rFonts w:ascii="Arial" w:hAnsi="Arial" w:cs="Arial"/>
          <w:sz w:val="32"/>
          <w:szCs w:val="32"/>
        </w:rPr>
        <w:t xml:space="preserve"> Propane tanks are strictly forbidden.</w:t>
      </w:r>
    </w:p>
    <w:p w14:paraId="0B4CAAE9" w14:textId="77777777" w:rsidR="00517350" w:rsidRPr="00666CB2" w:rsidRDefault="00517350">
      <w:pPr>
        <w:pStyle w:val="Heading3"/>
        <w:ind w:left="715" w:right="2"/>
        <w:rPr>
          <w:rFonts w:ascii="Arial" w:hAnsi="Arial" w:cs="Arial"/>
          <w:sz w:val="32"/>
          <w:szCs w:val="32"/>
        </w:rPr>
      </w:pPr>
    </w:p>
    <w:p w14:paraId="7B45708E" w14:textId="62F99196" w:rsidR="00C14CBE" w:rsidRPr="00666CB2" w:rsidRDefault="00E30CDD">
      <w:pPr>
        <w:pStyle w:val="Heading3"/>
        <w:ind w:left="715" w:right="2"/>
        <w:rPr>
          <w:rFonts w:ascii="Arial" w:hAnsi="Arial" w:cs="Arial"/>
          <w:sz w:val="32"/>
          <w:szCs w:val="32"/>
        </w:rPr>
      </w:pPr>
      <w:r w:rsidRPr="00666CB2">
        <w:rPr>
          <w:rFonts w:ascii="Arial" w:hAnsi="Arial" w:cs="Arial"/>
          <w:sz w:val="32"/>
          <w:szCs w:val="32"/>
        </w:rPr>
        <w:t>11.3C</w:t>
      </w:r>
      <w:r w:rsidR="00E764C3" w:rsidRPr="00666CB2">
        <w:rPr>
          <w:rFonts w:ascii="Arial" w:hAnsi="Arial" w:cs="Arial"/>
          <w:sz w:val="32"/>
          <w:szCs w:val="32"/>
        </w:rPr>
        <w:t xml:space="preserve">.           </w:t>
      </w:r>
      <w:r w:rsidRPr="00666CB2">
        <w:rPr>
          <w:rFonts w:ascii="Arial" w:hAnsi="Arial" w:cs="Arial"/>
          <w:sz w:val="32"/>
          <w:szCs w:val="32"/>
        </w:rPr>
        <w:t>F</w:t>
      </w:r>
      <w:r w:rsidR="00E326E5" w:rsidRPr="00666CB2">
        <w:rPr>
          <w:rFonts w:ascii="Arial" w:hAnsi="Arial" w:cs="Arial"/>
          <w:sz w:val="32"/>
          <w:szCs w:val="32"/>
        </w:rPr>
        <w:t>LOOR</w:t>
      </w:r>
      <w:r w:rsidRPr="00666CB2">
        <w:rPr>
          <w:rFonts w:ascii="Arial" w:hAnsi="Arial" w:cs="Arial"/>
          <w:sz w:val="32"/>
          <w:szCs w:val="32"/>
        </w:rPr>
        <w:t xml:space="preserve"> </w:t>
      </w:r>
      <w:r w:rsidR="00E326E5" w:rsidRPr="00666CB2">
        <w:rPr>
          <w:rFonts w:ascii="Arial" w:hAnsi="Arial" w:cs="Arial"/>
          <w:sz w:val="32"/>
          <w:szCs w:val="32"/>
        </w:rPr>
        <w:t>COVERING</w:t>
      </w:r>
      <w:r w:rsidRPr="00666CB2">
        <w:rPr>
          <w:rFonts w:ascii="Arial" w:hAnsi="Arial" w:cs="Arial"/>
          <w:sz w:val="32"/>
          <w:szCs w:val="32"/>
        </w:rPr>
        <w:t xml:space="preserve"> </w:t>
      </w:r>
    </w:p>
    <w:p w14:paraId="31FBFFF5" w14:textId="34ED106F" w:rsidR="00C14CBE" w:rsidRPr="00666CB2" w:rsidRDefault="00E30CDD">
      <w:pPr>
        <w:spacing w:after="167" w:line="251" w:lineRule="auto"/>
        <w:ind w:left="715" w:right="7"/>
        <w:jc w:val="left"/>
        <w:rPr>
          <w:rFonts w:ascii="Arial" w:hAnsi="Arial" w:cs="Arial"/>
          <w:sz w:val="32"/>
          <w:szCs w:val="32"/>
        </w:rPr>
      </w:pPr>
      <w:r w:rsidRPr="00666CB2">
        <w:rPr>
          <w:rFonts w:ascii="Arial" w:hAnsi="Arial" w:cs="Arial"/>
          <w:sz w:val="32"/>
          <w:szCs w:val="32"/>
        </w:rPr>
        <w:t>Second floor units</w:t>
      </w:r>
      <w:r w:rsidRPr="00666CB2">
        <w:rPr>
          <w:rFonts w:ascii="Arial" w:hAnsi="Arial" w:cs="Arial"/>
          <w:b/>
          <w:sz w:val="32"/>
          <w:szCs w:val="32"/>
        </w:rPr>
        <w:t xml:space="preserve"> </w:t>
      </w:r>
      <w:r w:rsidR="00EF5DE1" w:rsidRPr="00666CB2">
        <w:rPr>
          <w:rFonts w:ascii="Arial" w:hAnsi="Arial" w:cs="Arial"/>
          <w:bCs/>
          <w:sz w:val="32"/>
          <w:szCs w:val="32"/>
        </w:rPr>
        <w:t>may</w:t>
      </w:r>
      <w:r w:rsidR="00460F61" w:rsidRPr="00666CB2">
        <w:rPr>
          <w:rFonts w:ascii="Arial" w:hAnsi="Arial" w:cs="Arial"/>
          <w:b/>
          <w:sz w:val="32"/>
          <w:szCs w:val="32"/>
        </w:rPr>
        <w:t xml:space="preserve"> </w:t>
      </w:r>
      <w:r w:rsidR="00EF5DE1" w:rsidRPr="00666CB2">
        <w:rPr>
          <w:rFonts w:ascii="Arial" w:hAnsi="Arial" w:cs="Arial"/>
          <w:sz w:val="32"/>
          <w:szCs w:val="32"/>
        </w:rPr>
        <w:t>have other than carpet flooring</w:t>
      </w:r>
      <w:r w:rsidR="0033568C" w:rsidRPr="00666CB2">
        <w:rPr>
          <w:rFonts w:ascii="Arial" w:hAnsi="Arial" w:cs="Arial"/>
          <w:sz w:val="32"/>
          <w:szCs w:val="32"/>
        </w:rPr>
        <w:t>.</w:t>
      </w:r>
      <w:r w:rsidR="00EF5DE1" w:rsidRPr="00666CB2">
        <w:rPr>
          <w:rFonts w:ascii="Arial" w:hAnsi="Arial" w:cs="Arial"/>
          <w:sz w:val="32"/>
          <w:szCs w:val="32"/>
        </w:rPr>
        <w:t xml:space="preserve">  </w:t>
      </w:r>
      <w:r w:rsidR="0033568C" w:rsidRPr="00666CB2">
        <w:rPr>
          <w:rFonts w:ascii="Arial" w:hAnsi="Arial" w:cs="Arial"/>
          <w:sz w:val="32"/>
          <w:szCs w:val="32"/>
        </w:rPr>
        <w:t xml:space="preserve"> </w:t>
      </w:r>
      <w:r w:rsidR="00EF5DE1" w:rsidRPr="00666CB2">
        <w:rPr>
          <w:rFonts w:ascii="Arial" w:hAnsi="Arial" w:cs="Arial"/>
          <w:sz w:val="32"/>
          <w:szCs w:val="32"/>
        </w:rPr>
        <w:t>The type of</w:t>
      </w:r>
      <w:r w:rsidRPr="00666CB2">
        <w:rPr>
          <w:rFonts w:ascii="Arial" w:hAnsi="Arial" w:cs="Arial"/>
          <w:sz w:val="32"/>
          <w:szCs w:val="32"/>
        </w:rPr>
        <w:t xml:space="preserve"> flooring </w:t>
      </w:r>
      <w:r w:rsidR="00EF5DE1" w:rsidRPr="00666CB2">
        <w:rPr>
          <w:rFonts w:ascii="Arial" w:hAnsi="Arial" w:cs="Arial"/>
          <w:sz w:val="32"/>
          <w:szCs w:val="32"/>
        </w:rPr>
        <w:t xml:space="preserve">and the underlayment </w:t>
      </w:r>
      <w:r w:rsidR="00EF5DE1" w:rsidRPr="00666CB2">
        <w:rPr>
          <w:rFonts w:ascii="Arial" w:hAnsi="Arial" w:cs="Arial"/>
          <w:b/>
          <w:bCs/>
          <w:sz w:val="32"/>
          <w:szCs w:val="32"/>
          <w:u w:val="single"/>
        </w:rPr>
        <w:t xml:space="preserve">must </w:t>
      </w:r>
      <w:r w:rsidRPr="00666CB2">
        <w:rPr>
          <w:rFonts w:ascii="Arial" w:hAnsi="Arial" w:cs="Arial"/>
          <w:b/>
          <w:bCs/>
          <w:sz w:val="32"/>
          <w:szCs w:val="32"/>
          <w:u w:val="single"/>
        </w:rPr>
        <w:t xml:space="preserve">be approved </w:t>
      </w:r>
      <w:r w:rsidR="0033568C" w:rsidRPr="00666CB2">
        <w:rPr>
          <w:rFonts w:ascii="Arial" w:hAnsi="Arial" w:cs="Arial"/>
          <w:b/>
          <w:bCs/>
          <w:sz w:val="32"/>
          <w:szCs w:val="32"/>
          <w:u w:val="single"/>
        </w:rPr>
        <w:t xml:space="preserve">in writing </w:t>
      </w:r>
      <w:r w:rsidR="00EF5DE1" w:rsidRPr="00666CB2">
        <w:rPr>
          <w:rFonts w:ascii="Arial" w:hAnsi="Arial" w:cs="Arial"/>
          <w:b/>
          <w:bCs/>
          <w:sz w:val="32"/>
          <w:szCs w:val="32"/>
          <w:u w:val="single"/>
        </w:rPr>
        <w:t xml:space="preserve">by submitting a plan, sample and specifications of the flooring </w:t>
      </w:r>
      <w:r w:rsidR="0033568C" w:rsidRPr="00666CB2">
        <w:rPr>
          <w:rFonts w:ascii="Arial" w:hAnsi="Arial" w:cs="Arial"/>
          <w:b/>
          <w:bCs/>
          <w:sz w:val="32"/>
          <w:szCs w:val="32"/>
          <w:u w:val="single"/>
        </w:rPr>
        <w:t>and underlayment</w:t>
      </w:r>
      <w:r w:rsidR="0033568C" w:rsidRPr="00666CB2">
        <w:rPr>
          <w:rFonts w:ascii="Arial" w:hAnsi="Arial" w:cs="Arial"/>
          <w:sz w:val="32"/>
          <w:szCs w:val="32"/>
        </w:rPr>
        <w:t xml:space="preserve"> </w:t>
      </w:r>
      <w:r w:rsidR="00EF5DE1" w:rsidRPr="00666CB2">
        <w:rPr>
          <w:rFonts w:ascii="Arial" w:hAnsi="Arial" w:cs="Arial"/>
          <w:sz w:val="32"/>
          <w:szCs w:val="32"/>
        </w:rPr>
        <w:t>to be installed to the Board of Directors</w:t>
      </w:r>
      <w:r w:rsidR="0033568C" w:rsidRPr="00666CB2">
        <w:rPr>
          <w:rFonts w:ascii="Arial" w:hAnsi="Arial" w:cs="Arial"/>
          <w:sz w:val="32"/>
          <w:szCs w:val="32"/>
        </w:rPr>
        <w:t xml:space="preserve"> through the property management company</w:t>
      </w:r>
      <w:r w:rsidR="00EF5DE1" w:rsidRPr="00666CB2">
        <w:rPr>
          <w:rFonts w:ascii="Arial" w:hAnsi="Arial" w:cs="Arial"/>
          <w:sz w:val="32"/>
          <w:szCs w:val="32"/>
        </w:rPr>
        <w:t xml:space="preserve">.  </w:t>
      </w:r>
      <w:r w:rsidR="001B104A" w:rsidRPr="00666CB2">
        <w:rPr>
          <w:rFonts w:ascii="Arial" w:hAnsi="Arial" w:cs="Arial"/>
          <w:sz w:val="32"/>
          <w:szCs w:val="32"/>
        </w:rPr>
        <w:t xml:space="preserve">The critical specifics for installation to be approved must </w:t>
      </w:r>
      <w:r w:rsidR="00DF2CF2" w:rsidRPr="00666CB2">
        <w:rPr>
          <w:rFonts w:ascii="Arial" w:hAnsi="Arial" w:cs="Arial"/>
          <w:sz w:val="32"/>
          <w:szCs w:val="32"/>
        </w:rPr>
        <w:t xml:space="preserve">have </w:t>
      </w:r>
      <w:r w:rsidR="00DF2CF2" w:rsidRPr="00666CB2">
        <w:rPr>
          <w:rFonts w:ascii="Arial" w:hAnsi="Arial" w:cs="Arial"/>
          <w:b/>
          <w:bCs/>
          <w:sz w:val="32"/>
          <w:szCs w:val="32"/>
          <w:u w:val="single"/>
        </w:rPr>
        <w:t>a</w:t>
      </w:r>
      <w:r w:rsidR="001B104A" w:rsidRPr="00666CB2">
        <w:rPr>
          <w:rFonts w:ascii="Arial" w:hAnsi="Arial" w:cs="Arial"/>
          <w:b/>
          <w:bCs/>
          <w:sz w:val="32"/>
          <w:szCs w:val="32"/>
          <w:u w:val="single"/>
        </w:rPr>
        <w:t xml:space="preserve"> minimum of Sound Transmission Classification (STC) and Impact Isolation Class (IIC) rating of 65 and will maintain its integrity in accord with the above standards during the useful life of the product and shall not be subject to the effects of moisture, temperature, or impact. </w:t>
      </w:r>
      <w:r w:rsidR="00EF5DE1" w:rsidRPr="00666CB2">
        <w:rPr>
          <w:rFonts w:ascii="Arial" w:hAnsi="Arial" w:cs="Arial"/>
          <w:sz w:val="32"/>
          <w:szCs w:val="32"/>
        </w:rPr>
        <w:t xml:space="preserve">The Architectural Review Committee will review the submission for compliance with the condominium declaration and the rules </w:t>
      </w:r>
      <w:r w:rsidR="0033568C" w:rsidRPr="00666CB2">
        <w:rPr>
          <w:rFonts w:ascii="Arial" w:hAnsi="Arial" w:cs="Arial"/>
          <w:sz w:val="32"/>
          <w:szCs w:val="32"/>
        </w:rPr>
        <w:t xml:space="preserve">&amp; regulations as it pertains to </w:t>
      </w:r>
      <w:r w:rsidR="0033568C" w:rsidRPr="00666CB2">
        <w:rPr>
          <w:rFonts w:ascii="Arial" w:hAnsi="Arial" w:cs="Arial"/>
          <w:sz w:val="32"/>
          <w:szCs w:val="32"/>
          <w:u w:val="single"/>
        </w:rPr>
        <w:t>second</w:t>
      </w:r>
      <w:r w:rsidR="0033568C" w:rsidRPr="00666CB2">
        <w:rPr>
          <w:rFonts w:ascii="Arial" w:hAnsi="Arial" w:cs="Arial"/>
          <w:sz w:val="32"/>
          <w:szCs w:val="32"/>
        </w:rPr>
        <w:t xml:space="preserve"> floor units.  </w:t>
      </w:r>
      <w:r w:rsidR="00E54282" w:rsidRPr="00666CB2">
        <w:rPr>
          <w:rFonts w:ascii="Arial" w:hAnsi="Arial" w:cs="Arial"/>
          <w:sz w:val="32"/>
          <w:szCs w:val="32"/>
        </w:rPr>
        <w:t xml:space="preserve">Once approved, the Association shall be notified by the owner of the date and time of installation and provide the necessary information for inspection of the products on the property before commencement of the work.  All other stipulations in the ARC form must be adhered to as well. </w:t>
      </w:r>
    </w:p>
    <w:p w14:paraId="2B973B0A" w14:textId="11FFC95C" w:rsidR="00C14CBE" w:rsidRPr="00666CB2" w:rsidRDefault="00E30CDD">
      <w:pPr>
        <w:pStyle w:val="Heading3"/>
        <w:ind w:left="715" w:right="2"/>
        <w:rPr>
          <w:rFonts w:ascii="Arial" w:hAnsi="Arial" w:cs="Arial"/>
          <w:sz w:val="32"/>
          <w:szCs w:val="32"/>
        </w:rPr>
      </w:pPr>
      <w:r w:rsidRPr="00666CB2">
        <w:rPr>
          <w:rFonts w:ascii="Arial" w:hAnsi="Arial" w:cs="Arial"/>
          <w:sz w:val="32"/>
          <w:szCs w:val="32"/>
        </w:rPr>
        <w:t>11.3D</w:t>
      </w:r>
      <w:r w:rsidR="00246EBF" w:rsidRPr="00666CB2">
        <w:rPr>
          <w:rFonts w:ascii="Arial" w:hAnsi="Arial" w:cs="Arial"/>
          <w:sz w:val="32"/>
          <w:szCs w:val="32"/>
        </w:rPr>
        <w:t xml:space="preserve">.           </w:t>
      </w:r>
      <w:r w:rsidRPr="00666CB2">
        <w:rPr>
          <w:rFonts w:ascii="Arial" w:hAnsi="Arial" w:cs="Arial"/>
          <w:sz w:val="32"/>
          <w:szCs w:val="32"/>
        </w:rPr>
        <w:t>W</w:t>
      </w:r>
      <w:r w:rsidR="00246EBF" w:rsidRPr="00666CB2">
        <w:rPr>
          <w:rFonts w:ascii="Arial" w:hAnsi="Arial" w:cs="Arial"/>
          <w:sz w:val="32"/>
          <w:szCs w:val="32"/>
        </w:rPr>
        <w:t>INDOW</w:t>
      </w:r>
      <w:r w:rsidRPr="00666CB2">
        <w:rPr>
          <w:rFonts w:ascii="Arial" w:hAnsi="Arial" w:cs="Arial"/>
          <w:sz w:val="32"/>
          <w:szCs w:val="32"/>
        </w:rPr>
        <w:t xml:space="preserve"> C</w:t>
      </w:r>
      <w:r w:rsidR="00246EBF" w:rsidRPr="00666CB2">
        <w:rPr>
          <w:rFonts w:ascii="Arial" w:hAnsi="Arial" w:cs="Arial"/>
          <w:sz w:val="32"/>
          <w:szCs w:val="32"/>
        </w:rPr>
        <w:t>OVERINGS</w:t>
      </w:r>
      <w:r w:rsidRPr="00666CB2">
        <w:rPr>
          <w:rFonts w:ascii="Arial" w:hAnsi="Arial" w:cs="Arial"/>
          <w:sz w:val="32"/>
          <w:szCs w:val="32"/>
        </w:rPr>
        <w:t xml:space="preserve"> </w:t>
      </w:r>
    </w:p>
    <w:p w14:paraId="63C0AAB9" w14:textId="2A1A579A" w:rsidR="00C14CBE" w:rsidRPr="00666CB2" w:rsidRDefault="00E30CDD">
      <w:pPr>
        <w:spacing w:after="183" w:line="251" w:lineRule="auto"/>
        <w:ind w:left="715" w:right="7"/>
        <w:jc w:val="left"/>
        <w:rPr>
          <w:rFonts w:ascii="Arial" w:hAnsi="Arial" w:cs="Arial"/>
          <w:sz w:val="32"/>
          <w:szCs w:val="32"/>
        </w:rPr>
      </w:pPr>
      <w:r w:rsidRPr="00666CB2">
        <w:rPr>
          <w:rFonts w:ascii="Arial" w:hAnsi="Arial" w:cs="Arial"/>
          <w:sz w:val="32"/>
          <w:szCs w:val="32"/>
        </w:rPr>
        <w:t>All window/sliding door coverings, whether installed within or outside the unit, shall be subject to the restrictions of the Association</w:t>
      </w:r>
      <w:r w:rsidR="00286B3F" w:rsidRPr="00666CB2">
        <w:rPr>
          <w:rFonts w:ascii="Arial" w:hAnsi="Arial" w:cs="Arial"/>
          <w:sz w:val="32"/>
          <w:szCs w:val="32"/>
        </w:rPr>
        <w:t xml:space="preserve">. </w:t>
      </w:r>
      <w:r w:rsidR="0087772D" w:rsidRPr="00666CB2">
        <w:rPr>
          <w:rFonts w:ascii="Arial" w:hAnsi="Arial" w:cs="Arial"/>
          <w:sz w:val="32"/>
          <w:szCs w:val="32"/>
        </w:rPr>
        <w:t>All</w:t>
      </w:r>
      <w:r w:rsidRPr="00666CB2">
        <w:rPr>
          <w:rFonts w:ascii="Arial" w:hAnsi="Arial" w:cs="Arial"/>
          <w:sz w:val="32"/>
          <w:szCs w:val="32"/>
        </w:rPr>
        <w:t xml:space="preserve"> coverings visible from the outside must be </w:t>
      </w:r>
      <w:r w:rsidRPr="00666CB2">
        <w:rPr>
          <w:rFonts w:ascii="Arial" w:hAnsi="Arial" w:cs="Arial"/>
          <w:sz w:val="32"/>
          <w:szCs w:val="32"/>
        </w:rPr>
        <w:lastRenderedPageBreak/>
        <w:t xml:space="preserve">white or </w:t>
      </w:r>
      <w:r w:rsidR="00F13606" w:rsidRPr="00666CB2">
        <w:rPr>
          <w:rFonts w:ascii="Arial" w:hAnsi="Arial" w:cs="Arial"/>
          <w:sz w:val="32"/>
          <w:szCs w:val="32"/>
        </w:rPr>
        <w:t>white</w:t>
      </w:r>
      <w:r w:rsidRPr="00666CB2">
        <w:rPr>
          <w:rFonts w:ascii="Arial" w:hAnsi="Arial" w:cs="Arial"/>
          <w:sz w:val="32"/>
          <w:szCs w:val="32"/>
        </w:rPr>
        <w:t xml:space="preserve"> neutral in color</w:t>
      </w:r>
      <w:r w:rsidR="00286B3F" w:rsidRPr="00666CB2">
        <w:rPr>
          <w:rFonts w:ascii="Arial" w:hAnsi="Arial" w:cs="Arial"/>
          <w:sz w:val="32"/>
          <w:szCs w:val="32"/>
        </w:rPr>
        <w:t xml:space="preserve">. </w:t>
      </w:r>
      <w:r w:rsidR="0025262A" w:rsidRPr="00666CB2">
        <w:rPr>
          <w:rFonts w:ascii="Arial" w:hAnsi="Arial" w:cs="Arial"/>
          <w:sz w:val="32"/>
          <w:szCs w:val="32"/>
        </w:rPr>
        <w:t>Window coverings must also be maintained in good condition and replaced when worn</w:t>
      </w:r>
      <w:r w:rsidR="00F13606" w:rsidRPr="00666CB2">
        <w:rPr>
          <w:rFonts w:ascii="Arial" w:hAnsi="Arial" w:cs="Arial"/>
          <w:sz w:val="32"/>
          <w:szCs w:val="32"/>
        </w:rPr>
        <w:t xml:space="preserve">, </w:t>
      </w:r>
      <w:r w:rsidR="0002501B" w:rsidRPr="00666CB2">
        <w:rPr>
          <w:rFonts w:ascii="Arial" w:hAnsi="Arial" w:cs="Arial"/>
          <w:sz w:val="32"/>
          <w:szCs w:val="32"/>
        </w:rPr>
        <w:t>torn,</w:t>
      </w:r>
      <w:r w:rsidR="0025262A" w:rsidRPr="00666CB2">
        <w:rPr>
          <w:rFonts w:ascii="Arial" w:hAnsi="Arial" w:cs="Arial"/>
          <w:sz w:val="32"/>
          <w:szCs w:val="32"/>
        </w:rPr>
        <w:t xml:space="preserve"> or become unacceptable</w:t>
      </w:r>
      <w:r w:rsidR="00F13606" w:rsidRPr="00666CB2">
        <w:rPr>
          <w:rFonts w:ascii="Arial" w:hAnsi="Arial" w:cs="Arial"/>
          <w:sz w:val="32"/>
          <w:szCs w:val="32"/>
        </w:rPr>
        <w:t>, including blinds</w:t>
      </w:r>
      <w:r w:rsidR="0025262A" w:rsidRPr="00666CB2">
        <w:rPr>
          <w:rFonts w:ascii="Arial" w:hAnsi="Arial" w:cs="Arial"/>
          <w:sz w:val="32"/>
          <w:szCs w:val="32"/>
        </w:rPr>
        <w:t>.</w:t>
      </w:r>
      <w:r w:rsidRPr="00666CB2">
        <w:rPr>
          <w:rFonts w:ascii="Arial" w:hAnsi="Arial" w:cs="Arial"/>
          <w:sz w:val="32"/>
          <w:szCs w:val="32"/>
        </w:rPr>
        <w:t xml:space="preserve"> </w:t>
      </w:r>
    </w:p>
    <w:p w14:paraId="71626EF8" w14:textId="55BB5CA4" w:rsidR="00C14CBE" w:rsidRPr="00666CB2" w:rsidRDefault="00E30CDD">
      <w:pPr>
        <w:pStyle w:val="Heading4"/>
        <w:tabs>
          <w:tab w:val="center" w:pos="936"/>
          <w:tab w:val="center" w:pos="2377"/>
        </w:tabs>
        <w:ind w:left="0" w:firstLine="0"/>
        <w:rPr>
          <w:rFonts w:ascii="Arial" w:hAnsi="Arial" w:cs="Arial"/>
          <w:sz w:val="32"/>
          <w:szCs w:val="32"/>
        </w:rPr>
      </w:pPr>
      <w:r w:rsidRPr="00666CB2">
        <w:rPr>
          <w:rFonts w:ascii="Arial" w:hAnsi="Arial" w:cs="Arial"/>
          <w:b w:val="0"/>
          <w:sz w:val="32"/>
          <w:szCs w:val="32"/>
        </w:rPr>
        <w:tab/>
      </w:r>
      <w:r w:rsidR="00246EBF" w:rsidRPr="00666CB2">
        <w:rPr>
          <w:rFonts w:ascii="Arial" w:hAnsi="Arial" w:cs="Arial"/>
          <w:b w:val="0"/>
          <w:sz w:val="32"/>
          <w:szCs w:val="32"/>
        </w:rPr>
        <w:t xml:space="preserve">        </w:t>
      </w:r>
      <w:r w:rsidRPr="00666CB2">
        <w:rPr>
          <w:rFonts w:ascii="Arial" w:hAnsi="Arial" w:cs="Arial"/>
          <w:sz w:val="32"/>
          <w:szCs w:val="32"/>
        </w:rPr>
        <w:t>11.4</w:t>
      </w:r>
      <w:r w:rsidR="00246EBF" w:rsidRPr="00666CB2">
        <w:rPr>
          <w:rFonts w:ascii="Arial" w:hAnsi="Arial" w:cs="Arial"/>
          <w:sz w:val="32"/>
          <w:szCs w:val="32"/>
        </w:rPr>
        <w:t xml:space="preserve">.           </w:t>
      </w:r>
      <w:r w:rsidRPr="00666CB2">
        <w:rPr>
          <w:rFonts w:ascii="Arial" w:hAnsi="Arial" w:cs="Arial"/>
          <w:sz w:val="32"/>
          <w:szCs w:val="32"/>
        </w:rPr>
        <w:t>H</w:t>
      </w:r>
      <w:r w:rsidR="00246EBF" w:rsidRPr="00666CB2">
        <w:rPr>
          <w:rFonts w:ascii="Arial" w:hAnsi="Arial" w:cs="Arial"/>
          <w:sz w:val="32"/>
          <w:szCs w:val="32"/>
        </w:rPr>
        <w:t>URRICANE</w:t>
      </w:r>
      <w:r w:rsidRPr="00666CB2">
        <w:rPr>
          <w:rFonts w:ascii="Arial" w:hAnsi="Arial" w:cs="Arial"/>
          <w:sz w:val="32"/>
          <w:szCs w:val="32"/>
        </w:rPr>
        <w:t xml:space="preserve"> S</w:t>
      </w:r>
      <w:r w:rsidR="00246EBF" w:rsidRPr="00666CB2">
        <w:rPr>
          <w:rFonts w:ascii="Arial" w:hAnsi="Arial" w:cs="Arial"/>
          <w:sz w:val="32"/>
          <w:szCs w:val="32"/>
        </w:rPr>
        <w:t>HUTTERS</w:t>
      </w:r>
      <w:r w:rsidRPr="00666CB2">
        <w:rPr>
          <w:rFonts w:ascii="Arial" w:hAnsi="Arial" w:cs="Arial"/>
          <w:sz w:val="32"/>
          <w:szCs w:val="32"/>
        </w:rPr>
        <w:t xml:space="preserve"> </w:t>
      </w:r>
    </w:p>
    <w:p w14:paraId="68481248" w14:textId="1CE6FA3C" w:rsidR="00C14CBE" w:rsidRPr="00666CB2" w:rsidRDefault="00E30CDD">
      <w:pPr>
        <w:spacing w:after="185" w:line="251" w:lineRule="auto"/>
        <w:ind w:left="715" w:right="7"/>
        <w:jc w:val="left"/>
        <w:rPr>
          <w:rFonts w:ascii="Arial" w:hAnsi="Arial" w:cs="Arial"/>
          <w:sz w:val="32"/>
          <w:szCs w:val="32"/>
        </w:rPr>
      </w:pPr>
      <w:r w:rsidRPr="00666CB2">
        <w:rPr>
          <w:rFonts w:ascii="Arial" w:hAnsi="Arial" w:cs="Arial"/>
          <w:sz w:val="32"/>
          <w:szCs w:val="32"/>
        </w:rPr>
        <w:t>Hurricane shutter installations must be approved by the Association before installation</w:t>
      </w:r>
      <w:r w:rsidR="00286B3F" w:rsidRPr="00666CB2">
        <w:rPr>
          <w:rFonts w:ascii="Arial" w:hAnsi="Arial" w:cs="Arial"/>
          <w:sz w:val="32"/>
          <w:szCs w:val="32"/>
        </w:rPr>
        <w:t xml:space="preserve">. </w:t>
      </w:r>
      <w:r w:rsidR="00625FAA" w:rsidRPr="00666CB2">
        <w:rPr>
          <w:rFonts w:ascii="Arial" w:hAnsi="Arial" w:cs="Arial"/>
          <w:sz w:val="32"/>
          <w:szCs w:val="32"/>
        </w:rPr>
        <w:t>An ARC application must be submitted</w:t>
      </w:r>
      <w:r w:rsidR="008D7127" w:rsidRPr="00666CB2">
        <w:rPr>
          <w:rFonts w:ascii="Arial" w:hAnsi="Arial" w:cs="Arial"/>
          <w:sz w:val="32"/>
          <w:szCs w:val="32"/>
        </w:rPr>
        <w:t xml:space="preserve"> and completed by the owner of the unit.  All items in the application must be addressed</w:t>
      </w:r>
      <w:r w:rsidR="00DC3744" w:rsidRPr="00666CB2">
        <w:rPr>
          <w:rFonts w:ascii="Arial" w:hAnsi="Arial" w:cs="Arial"/>
          <w:sz w:val="32"/>
          <w:szCs w:val="32"/>
        </w:rPr>
        <w:t xml:space="preserve">.  </w:t>
      </w:r>
      <w:r w:rsidRPr="00666CB2">
        <w:rPr>
          <w:rFonts w:ascii="Arial" w:hAnsi="Arial" w:cs="Arial"/>
          <w:sz w:val="32"/>
          <w:szCs w:val="32"/>
        </w:rPr>
        <w:t>Shutters must be white in color</w:t>
      </w:r>
      <w:r w:rsidR="00286B3F" w:rsidRPr="00666CB2">
        <w:rPr>
          <w:rFonts w:ascii="Arial" w:hAnsi="Arial" w:cs="Arial"/>
          <w:sz w:val="32"/>
          <w:szCs w:val="32"/>
        </w:rPr>
        <w:t xml:space="preserve">. </w:t>
      </w:r>
      <w:r w:rsidR="00DC3744" w:rsidRPr="00666CB2">
        <w:rPr>
          <w:rFonts w:ascii="Arial" w:hAnsi="Arial" w:cs="Arial"/>
          <w:sz w:val="32"/>
          <w:szCs w:val="32"/>
        </w:rPr>
        <w:t xml:space="preserve">The application </w:t>
      </w:r>
      <w:r w:rsidR="00B6411B" w:rsidRPr="00666CB2">
        <w:rPr>
          <w:rFonts w:ascii="Arial" w:hAnsi="Arial" w:cs="Arial"/>
          <w:sz w:val="32"/>
          <w:szCs w:val="32"/>
        </w:rPr>
        <w:t>shall be submitted to the Property Management Company for approval by the Architectural Review Committee</w:t>
      </w:r>
      <w:r w:rsidR="00603C6E" w:rsidRPr="00666CB2">
        <w:rPr>
          <w:rFonts w:ascii="Arial" w:hAnsi="Arial" w:cs="Arial"/>
          <w:sz w:val="32"/>
          <w:szCs w:val="32"/>
        </w:rPr>
        <w:t>.  No work shall begin before an approval is granted.</w:t>
      </w:r>
      <w:r w:rsidRPr="00666CB2">
        <w:rPr>
          <w:rFonts w:ascii="Arial" w:hAnsi="Arial" w:cs="Arial"/>
          <w:sz w:val="32"/>
          <w:szCs w:val="32"/>
        </w:rPr>
        <w:t xml:space="preserve"> </w:t>
      </w:r>
    </w:p>
    <w:p w14:paraId="2FF24D77" w14:textId="3AA92536" w:rsidR="00C14CBE" w:rsidRPr="00666CB2" w:rsidRDefault="00E30CDD">
      <w:pPr>
        <w:pStyle w:val="Heading4"/>
        <w:tabs>
          <w:tab w:val="center" w:pos="936"/>
          <w:tab w:val="center" w:pos="2431"/>
        </w:tabs>
        <w:ind w:left="0" w:firstLine="0"/>
        <w:rPr>
          <w:rFonts w:ascii="Arial" w:hAnsi="Arial" w:cs="Arial"/>
          <w:sz w:val="32"/>
          <w:szCs w:val="32"/>
        </w:rPr>
      </w:pPr>
      <w:r w:rsidRPr="00666CB2">
        <w:rPr>
          <w:rFonts w:ascii="Arial" w:hAnsi="Arial" w:cs="Arial"/>
          <w:b w:val="0"/>
          <w:sz w:val="32"/>
          <w:szCs w:val="32"/>
        </w:rPr>
        <w:tab/>
      </w:r>
      <w:r w:rsidR="00246EBF" w:rsidRPr="00666CB2">
        <w:rPr>
          <w:rFonts w:ascii="Arial" w:hAnsi="Arial" w:cs="Arial"/>
          <w:b w:val="0"/>
          <w:sz w:val="32"/>
          <w:szCs w:val="32"/>
        </w:rPr>
        <w:t xml:space="preserve">        </w:t>
      </w:r>
      <w:r w:rsidRPr="00666CB2">
        <w:rPr>
          <w:rFonts w:ascii="Arial" w:hAnsi="Arial" w:cs="Arial"/>
          <w:sz w:val="32"/>
          <w:szCs w:val="32"/>
        </w:rPr>
        <w:t>11.9</w:t>
      </w:r>
      <w:r w:rsidR="0054650D" w:rsidRPr="00666CB2">
        <w:rPr>
          <w:rFonts w:ascii="Arial" w:hAnsi="Arial" w:cs="Arial"/>
          <w:sz w:val="32"/>
          <w:szCs w:val="32"/>
        </w:rPr>
        <w:t xml:space="preserve">.           </w:t>
      </w:r>
      <w:r w:rsidRPr="00666CB2">
        <w:rPr>
          <w:rFonts w:ascii="Arial" w:hAnsi="Arial" w:cs="Arial"/>
          <w:sz w:val="32"/>
          <w:szCs w:val="32"/>
        </w:rPr>
        <w:t>K</w:t>
      </w:r>
      <w:r w:rsidR="00853D03" w:rsidRPr="00666CB2">
        <w:rPr>
          <w:rFonts w:ascii="Arial" w:hAnsi="Arial" w:cs="Arial"/>
          <w:sz w:val="32"/>
          <w:szCs w:val="32"/>
        </w:rPr>
        <w:t>EYS</w:t>
      </w:r>
      <w:r w:rsidRPr="00666CB2">
        <w:rPr>
          <w:rFonts w:ascii="Arial" w:hAnsi="Arial" w:cs="Arial"/>
          <w:sz w:val="32"/>
          <w:szCs w:val="32"/>
        </w:rPr>
        <w:t>-</w:t>
      </w:r>
      <w:r w:rsidR="00853D03" w:rsidRPr="00666CB2">
        <w:rPr>
          <w:rFonts w:ascii="Arial" w:hAnsi="Arial" w:cs="Arial"/>
          <w:sz w:val="32"/>
          <w:szCs w:val="32"/>
        </w:rPr>
        <w:t>ACCESS TO UNITS</w:t>
      </w:r>
      <w:r w:rsidRPr="00666CB2">
        <w:rPr>
          <w:rFonts w:ascii="Arial" w:hAnsi="Arial" w:cs="Arial"/>
          <w:sz w:val="32"/>
          <w:szCs w:val="32"/>
        </w:rPr>
        <w:t xml:space="preserve"> </w:t>
      </w:r>
    </w:p>
    <w:p w14:paraId="41562E21" w14:textId="1576C867" w:rsidR="000C6DAB" w:rsidRPr="00666CB2" w:rsidRDefault="00E30CDD">
      <w:pPr>
        <w:spacing w:after="182" w:line="251" w:lineRule="auto"/>
        <w:ind w:left="715" w:right="7"/>
        <w:jc w:val="left"/>
        <w:rPr>
          <w:rFonts w:ascii="Arial" w:hAnsi="Arial" w:cs="Arial"/>
          <w:sz w:val="32"/>
          <w:szCs w:val="32"/>
        </w:rPr>
      </w:pPr>
      <w:r w:rsidRPr="00666CB2">
        <w:rPr>
          <w:rFonts w:ascii="Arial" w:hAnsi="Arial" w:cs="Arial"/>
          <w:sz w:val="32"/>
          <w:szCs w:val="32"/>
        </w:rPr>
        <w:t>The Association has the irrevocable right of access to the units for the purpose of protecting, maintaining, repair and replacing the common or portions of a unit to be maintained by the Association as necessary to prevent damage to one or more units</w:t>
      </w:r>
      <w:r w:rsidR="00286B3F" w:rsidRPr="00666CB2">
        <w:rPr>
          <w:rFonts w:ascii="Arial" w:hAnsi="Arial" w:cs="Arial"/>
          <w:sz w:val="32"/>
          <w:szCs w:val="32"/>
        </w:rPr>
        <w:t>.</w:t>
      </w:r>
      <w:r w:rsidR="000C6DAB" w:rsidRPr="00666CB2">
        <w:rPr>
          <w:rFonts w:ascii="Arial" w:hAnsi="Arial" w:cs="Arial"/>
          <w:sz w:val="32"/>
          <w:szCs w:val="32"/>
        </w:rPr>
        <w:t xml:space="preserve">  This shall include the annual inspection</w:t>
      </w:r>
      <w:r w:rsidR="0076136E" w:rsidRPr="00666CB2">
        <w:rPr>
          <w:rFonts w:ascii="Arial" w:hAnsi="Arial" w:cs="Arial"/>
          <w:sz w:val="32"/>
          <w:szCs w:val="32"/>
        </w:rPr>
        <w:t xml:space="preserve"> by the fire alarm vendor for the purpose of testing the system and the North Naples Fire Department for compliance</w:t>
      </w:r>
      <w:r w:rsidR="00536C0A" w:rsidRPr="00666CB2">
        <w:rPr>
          <w:rFonts w:ascii="Arial" w:hAnsi="Arial" w:cs="Arial"/>
          <w:sz w:val="32"/>
          <w:szCs w:val="32"/>
        </w:rPr>
        <w:t>.</w:t>
      </w:r>
      <w:r w:rsidR="0054650D" w:rsidRPr="00666CB2">
        <w:rPr>
          <w:rFonts w:ascii="Arial" w:hAnsi="Arial" w:cs="Arial"/>
          <w:sz w:val="32"/>
          <w:szCs w:val="32"/>
        </w:rPr>
        <w:t xml:space="preserve"> </w:t>
      </w:r>
    </w:p>
    <w:p w14:paraId="7D92AAFD" w14:textId="06E39947" w:rsidR="00C14CBE" w:rsidRPr="00666CB2" w:rsidRDefault="00286B3F">
      <w:pPr>
        <w:spacing w:after="182" w:line="251" w:lineRule="auto"/>
        <w:ind w:left="715" w:right="7"/>
        <w:jc w:val="left"/>
        <w:rPr>
          <w:rFonts w:ascii="Arial" w:hAnsi="Arial" w:cs="Arial"/>
          <w:sz w:val="32"/>
          <w:szCs w:val="32"/>
        </w:rPr>
      </w:pPr>
      <w:r w:rsidRPr="00666CB2">
        <w:rPr>
          <w:rFonts w:ascii="Arial" w:hAnsi="Arial" w:cs="Arial"/>
          <w:sz w:val="32"/>
          <w:szCs w:val="32"/>
        </w:rPr>
        <w:t xml:space="preserve"> </w:t>
      </w:r>
      <w:r w:rsidR="00E30CDD" w:rsidRPr="00666CB2">
        <w:rPr>
          <w:rFonts w:ascii="Arial" w:hAnsi="Arial" w:cs="Arial"/>
          <w:b/>
          <w:bCs/>
          <w:sz w:val="32"/>
          <w:szCs w:val="32"/>
        </w:rPr>
        <w:t>The Association will retain keys to all units in accordance with the laws of the State of Florida Chapter 718</w:t>
      </w:r>
      <w:r w:rsidRPr="00666CB2">
        <w:rPr>
          <w:rFonts w:ascii="Arial" w:hAnsi="Arial" w:cs="Arial"/>
          <w:b/>
          <w:bCs/>
          <w:sz w:val="32"/>
          <w:szCs w:val="32"/>
        </w:rPr>
        <w:t xml:space="preserve">. </w:t>
      </w:r>
      <w:r w:rsidR="00E30CDD" w:rsidRPr="00666CB2">
        <w:rPr>
          <w:rFonts w:ascii="Arial" w:hAnsi="Arial" w:cs="Arial"/>
          <w:b/>
          <w:bCs/>
          <w:sz w:val="32"/>
          <w:szCs w:val="32"/>
        </w:rPr>
        <w:t>No unit owner shall alter any lock nor install a new lock unless the owner provides the Association with new key(s)</w:t>
      </w:r>
      <w:r w:rsidRPr="00666CB2">
        <w:rPr>
          <w:rFonts w:ascii="Arial" w:hAnsi="Arial" w:cs="Arial"/>
          <w:b/>
          <w:bCs/>
          <w:sz w:val="32"/>
          <w:szCs w:val="32"/>
        </w:rPr>
        <w:t>.</w:t>
      </w:r>
      <w:r w:rsidRPr="00666CB2">
        <w:rPr>
          <w:rFonts w:ascii="Arial" w:hAnsi="Arial" w:cs="Arial"/>
          <w:sz w:val="32"/>
          <w:szCs w:val="32"/>
        </w:rPr>
        <w:t xml:space="preserve"> </w:t>
      </w:r>
      <w:r w:rsidR="00536C0A" w:rsidRPr="00666CB2">
        <w:rPr>
          <w:rFonts w:ascii="Arial" w:hAnsi="Arial" w:cs="Arial"/>
          <w:sz w:val="32"/>
          <w:szCs w:val="32"/>
        </w:rPr>
        <w:t xml:space="preserve"> </w:t>
      </w:r>
      <w:r w:rsidR="00E30CDD" w:rsidRPr="00666CB2">
        <w:rPr>
          <w:rFonts w:ascii="Arial" w:hAnsi="Arial" w:cs="Arial"/>
          <w:sz w:val="32"/>
          <w:szCs w:val="32"/>
        </w:rPr>
        <w:t>Unit owners not providing a key will be charged by the Association the cost of hiring a locksmith to access the unit if necessary</w:t>
      </w:r>
      <w:r w:rsidR="0002320C" w:rsidRPr="00666CB2">
        <w:rPr>
          <w:rFonts w:ascii="Arial" w:hAnsi="Arial" w:cs="Arial"/>
          <w:sz w:val="32"/>
          <w:szCs w:val="32"/>
        </w:rPr>
        <w:t xml:space="preserve"> for emergencies and compliance with laws</w:t>
      </w:r>
      <w:r w:rsidR="00E30CDD" w:rsidRPr="00666CB2">
        <w:rPr>
          <w:rFonts w:ascii="Arial" w:hAnsi="Arial" w:cs="Arial"/>
          <w:sz w:val="32"/>
          <w:szCs w:val="32"/>
        </w:rPr>
        <w:t xml:space="preserve">. </w:t>
      </w:r>
    </w:p>
    <w:p w14:paraId="7EB6A72A" w14:textId="14F4E83A" w:rsidR="00C14CBE" w:rsidRPr="00666CB2" w:rsidRDefault="00E30CDD">
      <w:pPr>
        <w:pStyle w:val="Heading4"/>
        <w:tabs>
          <w:tab w:val="center" w:pos="936"/>
          <w:tab w:val="center" w:pos="2723"/>
        </w:tabs>
        <w:ind w:left="0" w:firstLine="0"/>
        <w:rPr>
          <w:rFonts w:ascii="Arial" w:hAnsi="Arial" w:cs="Arial"/>
          <w:sz w:val="32"/>
          <w:szCs w:val="32"/>
        </w:rPr>
      </w:pPr>
      <w:r w:rsidRPr="00666CB2">
        <w:rPr>
          <w:rFonts w:ascii="Arial" w:hAnsi="Arial" w:cs="Arial"/>
          <w:b w:val="0"/>
          <w:sz w:val="32"/>
          <w:szCs w:val="32"/>
        </w:rPr>
        <w:tab/>
      </w:r>
      <w:r w:rsidR="0002320C" w:rsidRPr="00666CB2">
        <w:rPr>
          <w:rFonts w:ascii="Arial" w:hAnsi="Arial" w:cs="Arial"/>
          <w:b w:val="0"/>
          <w:sz w:val="32"/>
          <w:szCs w:val="32"/>
        </w:rPr>
        <w:t xml:space="preserve">        </w:t>
      </w:r>
      <w:r w:rsidRPr="00666CB2">
        <w:rPr>
          <w:rFonts w:ascii="Arial" w:hAnsi="Arial" w:cs="Arial"/>
          <w:sz w:val="32"/>
          <w:szCs w:val="32"/>
        </w:rPr>
        <w:t>13.5</w:t>
      </w:r>
      <w:r w:rsidR="0002320C" w:rsidRPr="00666CB2">
        <w:rPr>
          <w:rFonts w:ascii="Arial" w:hAnsi="Arial" w:cs="Arial"/>
          <w:sz w:val="32"/>
          <w:szCs w:val="32"/>
        </w:rPr>
        <w:t>.           USE OF COMMON ELEMENTS</w:t>
      </w:r>
      <w:r w:rsidRPr="00666CB2">
        <w:rPr>
          <w:rFonts w:ascii="Arial" w:hAnsi="Arial" w:cs="Arial"/>
          <w:sz w:val="32"/>
          <w:szCs w:val="32"/>
        </w:rPr>
        <w:t xml:space="preserve"> </w:t>
      </w:r>
    </w:p>
    <w:p w14:paraId="4037EED1" w14:textId="668E7C97" w:rsidR="00C14CBE" w:rsidRPr="00666CB2" w:rsidRDefault="00E30CDD">
      <w:pPr>
        <w:spacing w:after="182" w:line="251" w:lineRule="auto"/>
        <w:ind w:left="715" w:right="7"/>
        <w:jc w:val="left"/>
        <w:rPr>
          <w:rFonts w:ascii="Arial" w:hAnsi="Arial" w:cs="Arial"/>
          <w:sz w:val="32"/>
          <w:szCs w:val="32"/>
        </w:rPr>
      </w:pPr>
      <w:r w:rsidRPr="00666CB2">
        <w:rPr>
          <w:rFonts w:ascii="Arial" w:hAnsi="Arial" w:cs="Arial"/>
          <w:sz w:val="32"/>
          <w:szCs w:val="32"/>
        </w:rPr>
        <w:t xml:space="preserve">To prevent overtaxing the facilities, a unit owner whose unit is leased may not use the </w:t>
      </w:r>
      <w:r w:rsidR="0044375F" w:rsidRPr="00666CB2">
        <w:rPr>
          <w:rFonts w:ascii="Arial" w:hAnsi="Arial" w:cs="Arial"/>
          <w:sz w:val="32"/>
          <w:szCs w:val="32"/>
        </w:rPr>
        <w:t>amenities</w:t>
      </w:r>
      <w:r w:rsidRPr="00666CB2">
        <w:rPr>
          <w:rFonts w:ascii="Arial" w:hAnsi="Arial" w:cs="Arial"/>
          <w:sz w:val="32"/>
          <w:szCs w:val="32"/>
        </w:rPr>
        <w:t xml:space="preserve"> or parking facilities </w:t>
      </w:r>
      <w:r w:rsidRPr="00666CB2">
        <w:rPr>
          <w:rFonts w:ascii="Arial" w:hAnsi="Arial" w:cs="Arial"/>
          <w:sz w:val="32"/>
          <w:szCs w:val="32"/>
        </w:rPr>
        <w:lastRenderedPageBreak/>
        <w:t>during the lease term</w:t>
      </w:r>
      <w:r w:rsidR="00286B3F" w:rsidRPr="00666CB2">
        <w:rPr>
          <w:rFonts w:ascii="Arial" w:hAnsi="Arial" w:cs="Arial"/>
          <w:sz w:val="32"/>
          <w:szCs w:val="32"/>
        </w:rPr>
        <w:t xml:space="preserve">. </w:t>
      </w:r>
      <w:r w:rsidRPr="00666CB2">
        <w:rPr>
          <w:rFonts w:ascii="Arial" w:hAnsi="Arial" w:cs="Arial"/>
          <w:sz w:val="32"/>
          <w:szCs w:val="32"/>
        </w:rPr>
        <w:t xml:space="preserve">There is no right to use the </w:t>
      </w:r>
      <w:r w:rsidR="00286B3F" w:rsidRPr="00666CB2">
        <w:rPr>
          <w:rFonts w:ascii="Arial" w:hAnsi="Arial" w:cs="Arial"/>
          <w:sz w:val="32"/>
          <w:szCs w:val="32"/>
        </w:rPr>
        <w:t>communal areas</w:t>
      </w:r>
      <w:r w:rsidRPr="00666CB2">
        <w:rPr>
          <w:rFonts w:ascii="Arial" w:hAnsi="Arial" w:cs="Arial"/>
          <w:sz w:val="32"/>
          <w:szCs w:val="32"/>
        </w:rPr>
        <w:t xml:space="preserve"> while your unit is being leased. </w:t>
      </w:r>
    </w:p>
    <w:p w14:paraId="3CD1ABCE" w14:textId="12C02C7E" w:rsidR="00C14CBE" w:rsidRPr="00666CB2" w:rsidRDefault="00E30CDD">
      <w:pPr>
        <w:pStyle w:val="Heading3"/>
        <w:tabs>
          <w:tab w:val="center" w:pos="842"/>
          <w:tab w:val="center" w:pos="1926"/>
        </w:tabs>
        <w:ind w:left="0" w:firstLine="0"/>
        <w:rPr>
          <w:rFonts w:ascii="Arial" w:hAnsi="Arial" w:cs="Arial"/>
          <w:sz w:val="32"/>
          <w:szCs w:val="32"/>
        </w:rPr>
      </w:pPr>
      <w:r w:rsidRPr="00666CB2">
        <w:rPr>
          <w:rFonts w:ascii="Arial" w:hAnsi="Arial" w:cs="Arial"/>
          <w:b w:val="0"/>
          <w:sz w:val="32"/>
          <w:szCs w:val="32"/>
        </w:rPr>
        <w:tab/>
      </w:r>
      <w:r w:rsidR="00F97E54" w:rsidRPr="00666CB2">
        <w:rPr>
          <w:rFonts w:ascii="Arial" w:hAnsi="Arial" w:cs="Arial"/>
          <w:b w:val="0"/>
          <w:sz w:val="32"/>
          <w:szCs w:val="32"/>
        </w:rPr>
        <w:t xml:space="preserve">       </w:t>
      </w:r>
      <w:r w:rsidRPr="00666CB2">
        <w:rPr>
          <w:rFonts w:ascii="Arial" w:hAnsi="Arial" w:cs="Arial"/>
          <w:sz w:val="32"/>
          <w:szCs w:val="32"/>
        </w:rPr>
        <w:t>15</w:t>
      </w:r>
      <w:r w:rsidR="009A5E0F" w:rsidRPr="00666CB2">
        <w:rPr>
          <w:rFonts w:ascii="Arial" w:hAnsi="Arial" w:cs="Arial"/>
          <w:sz w:val="32"/>
          <w:szCs w:val="32"/>
        </w:rPr>
        <w:t xml:space="preserve">.           </w:t>
      </w:r>
      <w:r w:rsidR="001228C1" w:rsidRPr="00666CB2">
        <w:rPr>
          <w:rFonts w:ascii="Arial" w:hAnsi="Arial" w:cs="Arial"/>
          <w:sz w:val="32"/>
          <w:szCs w:val="32"/>
        </w:rPr>
        <w:t xml:space="preserve">  </w:t>
      </w:r>
      <w:r w:rsidR="0038543A" w:rsidRPr="00666CB2">
        <w:rPr>
          <w:rFonts w:ascii="Arial" w:hAnsi="Arial" w:cs="Arial"/>
          <w:sz w:val="32"/>
          <w:szCs w:val="32"/>
        </w:rPr>
        <w:t>INSURANCE</w:t>
      </w:r>
    </w:p>
    <w:p w14:paraId="52B8DC8B" w14:textId="7EF18AA5" w:rsidR="00C14CBE" w:rsidRPr="00666CB2" w:rsidRDefault="00313148">
      <w:pPr>
        <w:spacing w:after="10" w:line="251" w:lineRule="auto"/>
        <w:ind w:left="715" w:right="7"/>
        <w:jc w:val="left"/>
        <w:rPr>
          <w:rFonts w:ascii="Arial" w:hAnsi="Arial" w:cs="Arial"/>
          <w:sz w:val="32"/>
          <w:szCs w:val="32"/>
        </w:rPr>
      </w:pPr>
      <w:r w:rsidRPr="00666CB2">
        <w:rPr>
          <w:rFonts w:ascii="Arial" w:hAnsi="Arial" w:cs="Arial"/>
          <w:sz w:val="32"/>
          <w:szCs w:val="32"/>
        </w:rPr>
        <w:t>Each unit owner</w:t>
      </w:r>
      <w:r w:rsidR="00E30CDD" w:rsidRPr="00666CB2">
        <w:rPr>
          <w:rFonts w:ascii="Arial" w:hAnsi="Arial" w:cs="Arial"/>
          <w:sz w:val="32"/>
          <w:szCs w:val="32"/>
        </w:rPr>
        <w:t xml:space="preserve"> shall have property and casualty insurance</w:t>
      </w:r>
      <w:r w:rsidR="00286B3F" w:rsidRPr="00666CB2">
        <w:rPr>
          <w:rFonts w:ascii="Arial" w:hAnsi="Arial" w:cs="Arial"/>
          <w:sz w:val="32"/>
          <w:szCs w:val="32"/>
        </w:rPr>
        <w:t xml:space="preserve">. </w:t>
      </w:r>
      <w:r w:rsidR="00E30CDD" w:rsidRPr="00666CB2">
        <w:rPr>
          <w:rFonts w:ascii="Arial" w:hAnsi="Arial" w:cs="Arial"/>
          <w:sz w:val="32"/>
          <w:szCs w:val="32"/>
        </w:rPr>
        <w:t xml:space="preserve">The owner is responsible for insuring his/her unit and </w:t>
      </w:r>
      <w:r w:rsidR="003325C5" w:rsidRPr="00666CB2">
        <w:rPr>
          <w:rFonts w:ascii="Arial" w:hAnsi="Arial" w:cs="Arial"/>
          <w:sz w:val="32"/>
          <w:szCs w:val="32"/>
        </w:rPr>
        <w:t xml:space="preserve">the </w:t>
      </w:r>
      <w:r w:rsidR="00286B3F" w:rsidRPr="00666CB2">
        <w:rPr>
          <w:rFonts w:ascii="Arial" w:hAnsi="Arial" w:cs="Arial"/>
          <w:sz w:val="32"/>
          <w:szCs w:val="32"/>
        </w:rPr>
        <w:t>private property</w:t>
      </w:r>
      <w:r w:rsidR="00E30CDD" w:rsidRPr="00666CB2">
        <w:rPr>
          <w:rFonts w:ascii="Arial" w:hAnsi="Arial" w:cs="Arial"/>
          <w:sz w:val="32"/>
          <w:szCs w:val="32"/>
        </w:rPr>
        <w:t xml:space="preserve"> therein</w:t>
      </w:r>
      <w:r w:rsidR="00286B3F" w:rsidRPr="00666CB2">
        <w:rPr>
          <w:rFonts w:ascii="Arial" w:hAnsi="Arial" w:cs="Arial"/>
          <w:sz w:val="32"/>
          <w:szCs w:val="32"/>
        </w:rPr>
        <w:t xml:space="preserve">. </w:t>
      </w:r>
      <w:r w:rsidR="00E30CDD" w:rsidRPr="00666CB2">
        <w:rPr>
          <w:rFonts w:ascii="Arial" w:hAnsi="Arial" w:cs="Arial"/>
          <w:sz w:val="32"/>
          <w:szCs w:val="32"/>
        </w:rPr>
        <w:t xml:space="preserve">Each unit owner is responsible for their repair </w:t>
      </w:r>
      <w:r w:rsidR="003E685F" w:rsidRPr="00666CB2">
        <w:rPr>
          <w:rFonts w:ascii="Arial" w:hAnsi="Arial" w:cs="Arial"/>
          <w:sz w:val="32"/>
          <w:szCs w:val="32"/>
        </w:rPr>
        <w:t>i.e.,</w:t>
      </w:r>
      <w:r w:rsidR="00E30CDD" w:rsidRPr="00666CB2">
        <w:rPr>
          <w:rFonts w:ascii="Arial" w:hAnsi="Arial" w:cs="Arial"/>
          <w:sz w:val="32"/>
          <w:szCs w:val="32"/>
        </w:rPr>
        <w:t xml:space="preserve"> the “upstairs” owner is </w:t>
      </w:r>
      <w:r w:rsidR="000F5969" w:rsidRPr="00666CB2">
        <w:rPr>
          <w:rFonts w:ascii="Arial" w:hAnsi="Arial" w:cs="Arial"/>
          <w:sz w:val="32"/>
          <w:szCs w:val="32"/>
        </w:rPr>
        <w:t>responsible</w:t>
      </w:r>
      <w:r w:rsidR="00E30CDD" w:rsidRPr="00666CB2">
        <w:rPr>
          <w:rFonts w:ascii="Arial" w:hAnsi="Arial" w:cs="Arial"/>
          <w:sz w:val="32"/>
          <w:szCs w:val="32"/>
        </w:rPr>
        <w:t xml:space="preserve"> for the replacement or repair of any malfunctioning equipment and the units below are responsible for damages to their units</w:t>
      </w:r>
      <w:r w:rsidR="00286B3F" w:rsidRPr="00666CB2">
        <w:rPr>
          <w:rFonts w:ascii="Arial" w:hAnsi="Arial" w:cs="Arial"/>
          <w:sz w:val="32"/>
          <w:szCs w:val="32"/>
        </w:rPr>
        <w:t xml:space="preserve">. </w:t>
      </w:r>
      <w:r w:rsidR="00E30CDD" w:rsidRPr="00666CB2">
        <w:rPr>
          <w:rFonts w:ascii="Arial" w:hAnsi="Arial" w:cs="Arial"/>
          <w:sz w:val="32"/>
          <w:szCs w:val="32"/>
        </w:rPr>
        <w:t xml:space="preserve">The Association’s insurance </w:t>
      </w:r>
      <w:r w:rsidR="00E30CDD" w:rsidRPr="00666CB2">
        <w:rPr>
          <w:rFonts w:ascii="Arial" w:hAnsi="Arial" w:cs="Arial"/>
          <w:b/>
          <w:sz w:val="32"/>
          <w:szCs w:val="32"/>
        </w:rPr>
        <w:t>must exclude</w:t>
      </w:r>
      <w:r w:rsidR="00E30CDD" w:rsidRPr="00666CB2">
        <w:rPr>
          <w:rFonts w:ascii="Arial" w:hAnsi="Arial" w:cs="Arial"/>
          <w:sz w:val="32"/>
          <w:szCs w:val="32"/>
        </w:rPr>
        <w:t xml:space="preserve"> all personal property within the units</w:t>
      </w:r>
      <w:r w:rsidR="00286B3F" w:rsidRPr="00666CB2">
        <w:rPr>
          <w:rFonts w:ascii="Arial" w:hAnsi="Arial" w:cs="Arial"/>
          <w:sz w:val="32"/>
          <w:szCs w:val="32"/>
        </w:rPr>
        <w:t xml:space="preserve">. </w:t>
      </w:r>
      <w:r w:rsidR="00E30CDD" w:rsidRPr="00666CB2">
        <w:rPr>
          <w:rFonts w:ascii="Arial" w:hAnsi="Arial" w:cs="Arial"/>
          <w:i/>
          <w:sz w:val="32"/>
          <w:szCs w:val="32"/>
        </w:rPr>
        <w:t>Florida Law requires this insurance</w:t>
      </w:r>
      <w:r w:rsidR="00286B3F" w:rsidRPr="00666CB2">
        <w:rPr>
          <w:rFonts w:ascii="Arial" w:hAnsi="Arial" w:cs="Arial"/>
          <w:i/>
          <w:sz w:val="32"/>
          <w:szCs w:val="32"/>
        </w:rPr>
        <w:t xml:space="preserve">. </w:t>
      </w:r>
      <w:r w:rsidR="00E30CDD" w:rsidRPr="00666CB2">
        <w:rPr>
          <w:rFonts w:ascii="Arial" w:hAnsi="Arial" w:cs="Arial"/>
          <w:i/>
          <w:sz w:val="32"/>
          <w:szCs w:val="32"/>
        </w:rPr>
        <w:t xml:space="preserve">It is strongly suggested that you maintain all records of maintenance that may </w:t>
      </w:r>
      <w:r w:rsidR="00CE06D1" w:rsidRPr="00666CB2">
        <w:rPr>
          <w:rFonts w:ascii="Arial" w:hAnsi="Arial" w:cs="Arial"/>
          <w:i/>
          <w:sz w:val="32"/>
          <w:szCs w:val="32"/>
        </w:rPr>
        <w:t>affect</w:t>
      </w:r>
      <w:r w:rsidR="00E30CDD" w:rsidRPr="00666CB2">
        <w:rPr>
          <w:rFonts w:ascii="Arial" w:hAnsi="Arial" w:cs="Arial"/>
          <w:i/>
          <w:sz w:val="32"/>
          <w:szCs w:val="32"/>
        </w:rPr>
        <w:t xml:space="preserve"> any insurance claim, </w:t>
      </w:r>
      <w:r w:rsidR="003E685F" w:rsidRPr="00666CB2">
        <w:rPr>
          <w:rFonts w:ascii="Arial" w:hAnsi="Arial" w:cs="Arial"/>
          <w:i/>
          <w:sz w:val="32"/>
          <w:szCs w:val="32"/>
        </w:rPr>
        <w:t>e.g.,</w:t>
      </w:r>
      <w:r w:rsidR="00E30CDD" w:rsidRPr="00666CB2">
        <w:rPr>
          <w:rFonts w:ascii="Arial" w:hAnsi="Arial" w:cs="Arial"/>
          <w:i/>
          <w:sz w:val="32"/>
          <w:szCs w:val="32"/>
        </w:rPr>
        <w:t xml:space="preserve"> A</w:t>
      </w:r>
      <w:r w:rsidR="00774F24" w:rsidRPr="00666CB2">
        <w:rPr>
          <w:rFonts w:ascii="Arial" w:hAnsi="Arial" w:cs="Arial"/>
          <w:i/>
          <w:sz w:val="32"/>
          <w:szCs w:val="32"/>
        </w:rPr>
        <w:t>ir Conditioning</w:t>
      </w:r>
      <w:r w:rsidR="00E30CDD" w:rsidRPr="00666CB2">
        <w:rPr>
          <w:rFonts w:ascii="Arial" w:hAnsi="Arial" w:cs="Arial"/>
          <w:i/>
          <w:sz w:val="32"/>
          <w:szCs w:val="32"/>
        </w:rPr>
        <w:t>,</w:t>
      </w:r>
      <w:r w:rsidR="00774F24" w:rsidRPr="00666CB2">
        <w:rPr>
          <w:rFonts w:ascii="Arial" w:hAnsi="Arial" w:cs="Arial"/>
          <w:i/>
          <w:sz w:val="32"/>
          <w:szCs w:val="32"/>
        </w:rPr>
        <w:t xml:space="preserve"> and</w:t>
      </w:r>
      <w:r w:rsidR="00E30CDD" w:rsidRPr="00666CB2">
        <w:rPr>
          <w:rFonts w:ascii="Arial" w:hAnsi="Arial" w:cs="Arial"/>
          <w:i/>
          <w:sz w:val="32"/>
          <w:szCs w:val="32"/>
        </w:rPr>
        <w:t xml:space="preserve"> </w:t>
      </w:r>
      <w:r w:rsidR="00774F24" w:rsidRPr="00666CB2">
        <w:rPr>
          <w:rFonts w:ascii="Arial" w:hAnsi="Arial" w:cs="Arial"/>
          <w:i/>
          <w:sz w:val="32"/>
          <w:szCs w:val="32"/>
        </w:rPr>
        <w:t>W</w:t>
      </w:r>
      <w:r w:rsidR="00E30CDD" w:rsidRPr="00666CB2">
        <w:rPr>
          <w:rFonts w:ascii="Arial" w:hAnsi="Arial" w:cs="Arial"/>
          <w:i/>
          <w:sz w:val="32"/>
          <w:szCs w:val="32"/>
        </w:rPr>
        <w:t xml:space="preserve">ater </w:t>
      </w:r>
      <w:r w:rsidR="00774F24" w:rsidRPr="00666CB2">
        <w:rPr>
          <w:rFonts w:ascii="Arial" w:hAnsi="Arial" w:cs="Arial"/>
          <w:i/>
          <w:sz w:val="32"/>
          <w:szCs w:val="32"/>
        </w:rPr>
        <w:t>H</w:t>
      </w:r>
      <w:r w:rsidR="00E30CDD" w:rsidRPr="00666CB2">
        <w:rPr>
          <w:rFonts w:ascii="Arial" w:hAnsi="Arial" w:cs="Arial"/>
          <w:i/>
          <w:sz w:val="32"/>
          <w:szCs w:val="32"/>
        </w:rPr>
        <w:t>eater maintenance etc.</w:t>
      </w:r>
      <w:r w:rsidR="00E30CDD" w:rsidRPr="00666CB2">
        <w:rPr>
          <w:rFonts w:ascii="Arial" w:hAnsi="Arial" w:cs="Arial"/>
          <w:sz w:val="32"/>
          <w:szCs w:val="32"/>
        </w:rPr>
        <w:t xml:space="preserve"> </w:t>
      </w:r>
    </w:p>
    <w:p w14:paraId="1134AE3E" w14:textId="77777777" w:rsidR="00B44F69" w:rsidRPr="00666CB2" w:rsidRDefault="00B44F69">
      <w:pPr>
        <w:spacing w:after="10" w:line="251" w:lineRule="auto"/>
        <w:ind w:left="715" w:right="7"/>
        <w:jc w:val="left"/>
        <w:rPr>
          <w:rFonts w:ascii="Arial" w:hAnsi="Arial" w:cs="Arial"/>
          <w:sz w:val="32"/>
          <w:szCs w:val="32"/>
        </w:rPr>
      </w:pPr>
    </w:p>
    <w:p w14:paraId="4761ACD7" w14:textId="36B610DD" w:rsidR="001A42F9" w:rsidRPr="00666CB2" w:rsidRDefault="00313148" w:rsidP="003325C5">
      <w:pPr>
        <w:ind w:left="705" w:firstLine="0"/>
        <w:rPr>
          <w:rFonts w:ascii="Arial" w:hAnsi="Arial" w:cs="Arial"/>
          <w:sz w:val="32"/>
          <w:szCs w:val="32"/>
        </w:rPr>
      </w:pPr>
      <w:r w:rsidRPr="00666CB2">
        <w:rPr>
          <w:rFonts w:ascii="Arial" w:hAnsi="Arial" w:cs="Arial"/>
          <w:sz w:val="32"/>
          <w:szCs w:val="32"/>
        </w:rPr>
        <w:t>It is required t</w:t>
      </w:r>
      <w:r w:rsidR="00B44F69" w:rsidRPr="00666CB2">
        <w:rPr>
          <w:rFonts w:ascii="Arial" w:hAnsi="Arial" w:cs="Arial"/>
          <w:sz w:val="32"/>
          <w:szCs w:val="32"/>
        </w:rPr>
        <w:t>hat all lease applicants, applying for a long term, (one year), lease, and is approved</w:t>
      </w:r>
      <w:r w:rsidR="003325C5" w:rsidRPr="00666CB2">
        <w:rPr>
          <w:rFonts w:ascii="Arial" w:hAnsi="Arial" w:cs="Arial"/>
          <w:sz w:val="32"/>
          <w:szCs w:val="32"/>
        </w:rPr>
        <w:t>,</w:t>
      </w:r>
      <w:r w:rsidR="00B44F69" w:rsidRPr="00666CB2">
        <w:rPr>
          <w:rFonts w:ascii="Arial" w:hAnsi="Arial" w:cs="Arial"/>
          <w:sz w:val="32"/>
          <w:szCs w:val="32"/>
        </w:rPr>
        <w:t xml:space="preserve"> shall purchase</w:t>
      </w:r>
      <w:r w:rsidR="008D0C07" w:rsidRPr="00666CB2">
        <w:rPr>
          <w:rFonts w:ascii="Arial" w:hAnsi="Arial" w:cs="Arial"/>
          <w:sz w:val="32"/>
          <w:szCs w:val="32"/>
        </w:rPr>
        <w:t>,</w:t>
      </w:r>
      <w:r w:rsidR="00B44F69" w:rsidRPr="00666CB2">
        <w:rPr>
          <w:rFonts w:ascii="Arial" w:hAnsi="Arial" w:cs="Arial"/>
          <w:sz w:val="32"/>
          <w:szCs w:val="32"/>
        </w:rPr>
        <w:t xml:space="preserve"> and maintain a HO-4 Florida Insurance Policy, also known as a Renter’s policy for the unit they are planning to occupy</w:t>
      </w:r>
      <w:r w:rsidR="00286B3F" w:rsidRPr="00666CB2">
        <w:rPr>
          <w:rFonts w:ascii="Arial" w:hAnsi="Arial" w:cs="Arial"/>
          <w:sz w:val="32"/>
          <w:szCs w:val="32"/>
        </w:rPr>
        <w:t xml:space="preserve">. </w:t>
      </w:r>
      <w:r w:rsidR="00B44F69" w:rsidRPr="00666CB2">
        <w:rPr>
          <w:rFonts w:ascii="Arial" w:hAnsi="Arial" w:cs="Arial"/>
          <w:sz w:val="32"/>
          <w:szCs w:val="32"/>
        </w:rPr>
        <w:t>Said proof of the purchase of the policy shall be provided to Gulf Breeze Management of SW Florida, Inc. prior to occupying the unit</w:t>
      </w:r>
      <w:r w:rsidR="00286B3F" w:rsidRPr="00666CB2">
        <w:rPr>
          <w:rFonts w:ascii="Arial" w:hAnsi="Arial" w:cs="Arial"/>
          <w:sz w:val="32"/>
          <w:szCs w:val="32"/>
        </w:rPr>
        <w:t xml:space="preserve">. </w:t>
      </w:r>
      <w:r w:rsidR="00B44F69" w:rsidRPr="00666CB2">
        <w:rPr>
          <w:rFonts w:ascii="Arial" w:hAnsi="Arial" w:cs="Arial"/>
          <w:sz w:val="32"/>
          <w:szCs w:val="32"/>
        </w:rPr>
        <w:t>All lease agreements already in effect shall comply with the above requirement upon renewal of the lease agreement.</w:t>
      </w:r>
    </w:p>
    <w:p w14:paraId="1533FD18" w14:textId="77777777" w:rsidR="00F03C5C" w:rsidRDefault="00F03C5C">
      <w:pPr>
        <w:pStyle w:val="Heading2"/>
        <w:spacing w:after="99"/>
        <w:ind w:left="1080" w:right="1080"/>
        <w:rPr>
          <w:rFonts w:ascii="Arial" w:hAnsi="Arial" w:cs="Arial"/>
          <w:szCs w:val="32"/>
        </w:rPr>
      </w:pPr>
    </w:p>
    <w:p w14:paraId="18F1B11E" w14:textId="71779FA2" w:rsidR="00C14CBE" w:rsidRPr="0040638E" w:rsidRDefault="00E30CDD">
      <w:pPr>
        <w:pStyle w:val="Heading2"/>
        <w:spacing w:after="99"/>
        <w:ind w:left="1080" w:right="1080"/>
        <w:rPr>
          <w:rFonts w:ascii="Arial" w:hAnsi="Arial" w:cs="Arial"/>
          <w:sz w:val="36"/>
          <w:szCs w:val="36"/>
        </w:rPr>
      </w:pPr>
      <w:r w:rsidRPr="0040638E">
        <w:rPr>
          <w:rFonts w:ascii="Arial" w:hAnsi="Arial" w:cs="Arial"/>
          <w:sz w:val="36"/>
          <w:szCs w:val="36"/>
        </w:rPr>
        <w:t xml:space="preserve">AMENITIES </w:t>
      </w:r>
    </w:p>
    <w:p w14:paraId="0B247F9A" w14:textId="27E0F72B" w:rsidR="00C14CBE" w:rsidRPr="00666CB2" w:rsidRDefault="00E30CDD">
      <w:pPr>
        <w:pStyle w:val="Heading3"/>
        <w:tabs>
          <w:tab w:val="center" w:pos="874"/>
          <w:tab w:val="center" w:pos="1964"/>
        </w:tabs>
        <w:ind w:left="0" w:firstLine="0"/>
        <w:rPr>
          <w:rFonts w:ascii="Arial" w:hAnsi="Arial" w:cs="Arial"/>
          <w:sz w:val="32"/>
          <w:szCs w:val="32"/>
        </w:rPr>
      </w:pPr>
      <w:r w:rsidRPr="00666CB2">
        <w:rPr>
          <w:rFonts w:ascii="Arial" w:hAnsi="Arial" w:cs="Arial"/>
          <w:b w:val="0"/>
          <w:sz w:val="32"/>
          <w:szCs w:val="32"/>
        </w:rPr>
        <w:tab/>
      </w:r>
      <w:r w:rsidR="001228C1" w:rsidRPr="00666CB2">
        <w:rPr>
          <w:rFonts w:ascii="Arial" w:hAnsi="Arial" w:cs="Arial"/>
          <w:b w:val="0"/>
          <w:sz w:val="32"/>
          <w:szCs w:val="32"/>
        </w:rPr>
        <w:t xml:space="preserve">        </w:t>
      </w:r>
      <w:r w:rsidRPr="00666CB2">
        <w:rPr>
          <w:rFonts w:ascii="Arial" w:hAnsi="Arial" w:cs="Arial"/>
          <w:sz w:val="32"/>
          <w:szCs w:val="32"/>
        </w:rPr>
        <w:t>9.6</w:t>
      </w:r>
      <w:r w:rsidR="004360A4" w:rsidRPr="00666CB2">
        <w:rPr>
          <w:rFonts w:ascii="Arial" w:hAnsi="Arial" w:cs="Arial"/>
          <w:sz w:val="32"/>
          <w:szCs w:val="32"/>
        </w:rPr>
        <w:t xml:space="preserve">.          </w:t>
      </w:r>
      <w:r w:rsidRPr="00666CB2">
        <w:rPr>
          <w:rFonts w:ascii="Arial" w:hAnsi="Arial" w:cs="Arial"/>
          <w:sz w:val="32"/>
          <w:szCs w:val="32"/>
        </w:rPr>
        <w:t xml:space="preserve"> C</w:t>
      </w:r>
      <w:r w:rsidR="004360A4" w:rsidRPr="00666CB2">
        <w:rPr>
          <w:rFonts w:ascii="Arial" w:hAnsi="Arial" w:cs="Arial"/>
          <w:sz w:val="32"/>
          <w:szCs w:val="32"/>
        </w:rPr>
        <w:t>LUBHOUSE</w:t>
      </w:r>
      <w:r w:rsidRPr="00666CB2">
        <w:rPr>
          <w:rFonts w:ascii="Arial" w:hAnsi="Arial" w:cs="Arial"/>
          <w:sz w:val="32"/>
          <w:szCs w:val="32"/>
        </w:rPr>
        <w:t xml:space="preserve"> </w:t>
      </w:r>
    </w:p>
    <w:p w14:paraId="123FF729" w14:textId="01D68272" w:rsidR="00C14CBE" w:rsidRPr="00666CB2" w:rsidRDefault="00E30CDD">
      <w:pPr>
        <w:spacing w:after="82" w:line="251" w:lineRule="auto"/>
        <w:ind w:left="715" w:right="7"/>
        <w:jc w:val="left"/>
        <w:rPr>
          <w:rFonts w:ascii="Arial" w:hAnsi="Arial" w:cs="Arial"/>
          <w:sz w:val="32"/>
          <w:szCs w:val="32"/>
        </w:rPr>
      </w:pPr>
      <w:r w:rsidRPr="00666CB2">
        <w:rPr>
          <w:rFonts w:ascii="Arial" w:hAnsi="Arial" w:cs="Arial"/>
          <w:sz w:val="32"/>
          <w:szCs w:val="32"/>
        </w:rPr>
        <w:t>The Clubhouse is available for rental</w:t>
      </w:r>
      <w:r w:rsidR="00F07F7D" w:rsidRPr="00666CB2">
        <w:rPr>
          <w:rFonts w:ascii="Arial" w:hAnsi="Arial" w:cs="Arial"/>
          <w:sz w:val="32"/>
          <w:szCs w:val="32"/>
        </w:rPr>
        <w:t xml:space="preserve"> only</w:t>
      </w:r>
      <w:r w:rsidRPr="00666CB2">
        <w:rPr>
          <w:rFonts w:ascii="Arial" w:hAnsi="Arial" w:cs="Arial"/>
          <w:sz w:val="32"/>
          <w:szCs w:val="32"/>
        </w:rPr>
        <w:t xml:space="preserve"> to </w:t>
      </w:r>
      <w:r w:rsidRPr="00666CB2">
        <w:rPr>
          <w:rFonts w:ascii="Arial" w:hAnsi="Arial" w:cs="Arial"/>
          <w:b/>
          <w:bCs/>
          <w:sz w:val="32"/>
          <w:szCs w:val="32"/>
          <w:u w:val="single"/>
        </w:rPr>
        <w:t>owners</w:t>
      </w:r>
      <w:r w:rsidRPr="00666CB2">
        <w:rPr>
          <w:rFonts w:ascii="Arial" w:hAnsi="Arial" w:cs="Arial"/>
          <w:sz w:val="32"/>
          <w:szCs w:val="32"/>
        </w:rPr>
        <w:t xml:space="preserve"> of Piper’s Pointe for private parties or functions. By completing the reservation form which is available from the Maintenance Supervisor and upon payment of the required deposits and fees and abiding to the following applicable rules and regulations: </w:t>
      </w:r>
    </w:p>
    <w:p w14:paraId="3AF9ACEC" w14:textId="77777777" w:rsidR="00C14CBE" w:rsidRPr="00666CB2" w:rsidRDefault="00E30CDD">
      <w:pPr>
        <w:spacing w:after="2"/>
        <w:ind w:left="720" w:right="0" w:firstLine="0"/>
        <w:jc w:val="left"/>
        <w:rPr>
          <w:rFonts w:ascii="Arial" w:hAnsi="Arial" w:cs="Arial"/>
          <w:sz w:val="32"/>
          <w:szCs w:val="32"/>
        </w:rPr>
      </w:pPr>
      <w:r w:rsidRPr="00666CB2">
        <w:rPr>
          <w:rFonts w:ascii="Arial" w:hAnsi="Arial" w:cs="Arial"/>
          <w:sz w:val="32"/>
          <w:szCs w:val="32"/>
        </w:rPr>
        <w:lastRenderedPageBreak/>
        <w:t xml:space="preserve"> </w:t>
      </w:r>
    </w:p>
    <w:p w14:paraId="1057D60C" w14:textId="04532B13" w:rsidR="001A12D3" w:rsidRPr="00666CB2" w:rsidRDefault="004360A4" w:rsidP="004360A4">
      <w:pPr>
        <w:pStyle w:val="Heading2"/>
        <w:spacing w:after="119" w:line="260" w:lineRule="auto"/>
        <w:ind w:left="3413" w:right="32" w:hanging="1690"/>
        <w:jc w:val="both"/>
        <w:rPr>
          <w:rFonts w:ascii="Arial" w:hAnsi="Arial" w:cs="Arial"/>
          <w:szCs w:val="32"/>
        </w:rPr>
      </w:pPr>
      <w:r w:rsidRPr="00666CB2">
        <w:rPr>
          <w:rFonts w:ascii="Arial" w:hAnsi="Arial" w:cs="Arial"/>
          <w:szCs w:val="32"/>
        </w:rPr>
        <w:t xml:space="preserve">                </w:t>
      </w:r>
      <w:r w:rsidR="00E30CDD" w:rsidRPr="00666CB2">
        <w:rPr>
          <w:rFonts w:ascii="Arial" w:hAnsi="Arial" w:cs="Arial"/>
          <w:szCs w:val="32"/>
        </w:rPr>
        <w:t>CLUBHOUSE &amp; POOL</w:t>
      </w:r>
      <w:r w:rsidR="001A12D3" w:rsidRPr="00666CB2">
        <w:rPr>
          <w:rFonts w:ascii="Arial" w:hAnsi="Arial" w:cs="Arial"/>
          <w:szCs w:val="32"/>
        </w:rPr>
        <w:t>S</w:t>
      </w:r>
    </w:p>
    <w:p w14:paraId="525AB43C" w14:textId="02CF8E3A" w:rsidR="001A12D3" w:rsidRPr="00EC2CD0" w:rsidRDefault="001A12D3" w:rsidP="001A12D3">
      <w:pPr>
        <w:rPr>
          <w:rFonts w:ascii="Arial" w:hAnsi="Arial" w:cs="Arial"/>
          <w:szCs w:val="24"/>
        </w:rPr>
      </w:pPr>
      <w:r w:rsidRPr="00666CB2">
        <w:rPr>
          <w:rFonts w:ascii="Arial" w:hAnsi="Arial" w:cs="Arial"/>
          <w:sz w:val="32"/>
          <w:szCs w:val="32"/>
        </w:rPr>
        <w:tab/>
      </w:r>
      <w:r w:rsidRPr="00666CB2">
        <w:rPr>
          <w:rFonts w:ascii="Arial" w:hAnsi="Arial" w:cs="Arial"/>
          <w:sz w:val="32"/>
          <w:szCs w:val="32"/>
        </w:rPr>
        <w:tab/>
      </w:r>
    </w:p>
    <w:p w14:paraId="6F8FFC6B" w14:textId="66FEA01E" w:rsidR="001A12D3" w:rsidRPr="00666CB2" w:rsidRDefault="001A12D3" w:rsidP="001A12D3">
      <w:pPr>
        <w:rPr>
          <w:rFonts w:ascii="Arial" w:hAnsi="Arial" w:cs="Arial"/>
          <w:sz w:val="32"/>
          <w:szCs w:val="32"/>
        </w:rPr>
      </w:pPr>
      <w:r w:rsidRPr="00666CB2">
        <w:rPr>
          <w:rFonts w:ascii="Arial" w:hAnsi="Arial" w:cs="Arial"/>
          <w:sz w:val="32"/>
          <w:szCs w:val="32"/>
        </w:rPr>
        <w:tab/>
      </w:r>
      <w:r w:rsidRPr="00666CB2">
        <w:rPr>
          <w:rFonts w:ascii="Arial" w:hAnsi="Arial" w:cs="Arial"/>
          <w:sz w:val="32"/>
          <w:szCs w:val="32"/>
        </w:rPr>
        <w:tab/>
        <w:t xml:space="preserve">By using these facilities, you assume all related </w:t>
      </w:r>
      <w:r w:rsidR="0087772D" w:rsidRPr="00666CB2">
        <w:rPr>
          <w:rFonts w:ascii="Arial" w:hAnsi="Arial" w:cs="Arial"/>
          <w:sz w:val="32"/>
          <w:szCs w:val="32"/>
        </w:rPr>
        <w:t>risks.</w:t>
      </w:r>
    </w:p>
    <w:p w14:paraId="5F502B86" w14:textId="0F99EE9E" w:rsidR="001A12D3" w:rsidRPr="00666CB2" w:rsidRDefault="001A12D3" w:rsidP="0087772D">
      <w:pPr>
        <w:ind w:left="720"/>
        <w:rPr>
          <w:rFonts w:ascii="Arial" w:hAnsi="Arial" w:cs="Arial"/>
          <w:sz w:val="32"/>
          <w:szCs w:val="32"/>
        </w:rPr>
      </w:pPr>
      <w:r w:rsidRPr="00666CB2">
        <w:rPr>
          <w:rFonts w:ascii="Arial" w:hAnsi="Arial" w:cs="Arial"/>
          <w:sz w:val="32"/>
          <w:szCs w:val="32"/>
        </w:rPr>
        <w:tab/>
        <w:t xml:space="preserve">The Association cannot guarantee a </w:t>
      </w:r>
      <w:r w:rsidR="0087772D" w:rsidRPr="00666CB2">
        <w:rPr>
          <w:rFonts w:ascii="Arial" w:hAnsi="Arial" w:cs="Arial"/>
          <w:sz w:val="32"/>
          <w:szCs w:val="32"/>
        </w:rPr>
        <w:t>germ-free</w:t>
      </w:r>
      <w:r w:rsidRPr="00666CB2">
        <w:rPr>
          <w:rFonts w:ascii="Arial" w:hAnsi="Arial" w:cs="Arial"/>
          <w:sz w:val="32"/>
          <w:szCs w:val="32"/>
        </w:rPr>
        <w:t xml:space="preserve"> environment or prevent you from becoming exposed to, </w:t>
      </w:r>
      <w:r w:rsidR="0087772D" w:rsidRPr="00666CB2">
        <w:rPr>
          <w:rFonts w:ascii="Arial" w:hAnsi="Arial" w:cs="Arial"/>
          <w:sz w:val="32"/>
          <w:szCs w:val="32"/>
        </w:rPr>
        <w:t>contracting,</w:t>
      </w:r>
      <w:r w:rsidRPr="00666CB2">
        <w:rPr>
          <w:rFonts w:ascii="Arial" w:hAnsi="Arial" w:cs="Arial"/>
          <w:sz w:val="32"/>
          <w:szCs w:val="32"/>
        </w:rPr>
        <w:t xml:space="preserve"> or spreading COVID or other illne</w:t>
      </w:r>
      <w:r w:rsidR="0087772D" w:rsidRPr="00666CB2">
        <w:rPr>
          <w:rFonts w:ascii="Arial" w:hAnsi="Arial" w:cs="Arial"/>
          <w:sz w:val="32"/>
          <w:szCs w:val="32"/>
        </w:rPr>
        <w:t>sses.</w:t>
      </w:r>
    </w:p>
    <w:p w14:paraId="3A5290D1" w14:textId="0BF33FA1" w:rsidR="0087772D" w:rsidRPr="00666CB2" w:rsidRDefault="0087772D" w:rsidP="0087772D">
      <w:pPr>
        <w:ind w:left="720"/>
        <w:rPr>
          <w:rFonts w:ascii="Arial" w:hAnsi="Arial" w:cs="Arial"/>
          <w:sz w:val="32"/>
          <w:szCs w:val="32"/>
        </w:rPr>
      </w:pPr>
      <w:r w:rsidRPr="00666CB2">
        <w:rPr>
          <w:rFonts w:ascii="Arial" w:hAnsi="Arial" w:cs="Arial"/>
          <w:sz w:val="32"/>
          <w:szCs w:val="32"/>
        </w:rPr>
        <w:t>It is recommended that you follow CDC guidelines to stop the spread of germ</w:t>
      </w:r>
      <w:r w:rsidR="000313F3" w:rsidRPr="00666CB2">
        <w:rPr>
          <w:rFonts w:ascii="Arial" w:hAnsi="Arial" w:cs="Arial"/>
          <w:sz w:val="32"/>
          <w:szCs w:val="32"/>
        </w:rPr>
        <w:t>s.</w:t>
      </w:r>
    </w:p>
    <w:p w14:paraId="7EEEE798" w14:textId="2D22B8C5" w:rsidR="0087772D" w:rsidRPr="00666CB2" w:rsidRDefault="0087772D" w:rsidP="0087772D">
      <w:pPr>
        <w:ind w:left="720"/>
        <w:rPr>
          <w:rFonts w:ascii="Arial" w:hAnsi="Arial" w:cs="Arial"/>
          <w:sz w:val="32"/>
          <w:szCs w:val="32"/>
        </w:rPr>
      </w:pPr>
      <w:r w:rsidRPr="00666CB2">
        <w:rPr>
          <w:rFonts w:ascii="Arial" w:hAnsi="Arial" w:cs="Arial"/>
          <w:sz w:val="32"/>
          <w:szCs w:val="32"/>
        </w:rPr>
        <w:t>Please read and comply with ALL posted pool regulations.</w:t>
      </w:r>
      <w:r w:rsidR="00251D2F" w:rsidRPr="00666CB2">
        <w:rPr>
          <w:rFonts w:ascii="Arial" w:hAnsi="Arial" w:cs="Arial"/>
          <w:sz w:val="32"/>
          <w:szCs w:val="32"/>
        </w:rPr>
        <w:t xml:space="preserve">  If one is not feeling well</w:t>
      </w:r>
      <w:r w:rsidR="00E7696E" w:rsidRPr="00666CB2">
        <w:rPr>
          <w:rFonts w:ascii="Arial" w:hAnsi="Arial" w:cs="Arial"/>
          <w:sz w:val="32"/>
          <w:szCs w:val="32"/>
        </w:rPr>
        <w:t>, one should not avail themselves of the amenities in consideration of others.</w:t>
      </w:r>
    </w:p>
    <w:p w14:paraId="5CB11784" w14:textId="77777777" w:rsidR="0087772D" w:rsidRPr="00666CB2" w:rsidRDefault="0087772D" w:rsidP="001A12D3">
      <w:pPr>
        <w:rPr>
          <w:rFonts w:ascii="Arial" w:hAnsi="Arial" w:cs="Arial"/>
          <w:sz w:val="32"/>
          <w:szCs w:val="32"/>
        </w:rPr>
      </w:pPr>
    </w:p>
    <w:p w14:paraId="176BA916" w14:textId="551D429B" w:rsidR="00C14CBE" w:rsidRPr="00666CB2" w:rsidRDefault="00E30CDD" w:rsidP="00465F46">
      <w:pPr>
        <w:pStyle w:val="Heading2"/>
        <w:spacing w:after="119" w:line="260" w:lineRule="auto"/>
        <w:ind w:right="32" w:firstLine="695"/>
        <w:rPr>
          <w:rFonts w:ascii="Arial" w:hAnsi="Arial" w:cs="Arial"/>
          <w:szCs w:val="32"/>
        </w:rPr>
      </w:pPr>
      <w:r w:rsidRPr="00666CB2">
        <w:rPr>
          <w:rFonts w:ascii="Arial" w:hAnsi="Arial" w:cs="Arial"/>
          <w:szCs w:val="32"/>
        </w:rPr>
        <w:t xml:space="preserve">RULES &amp; REGULATIONS </w:t>
      </w:r>
      <w:r w:rsidR="0025262A" w:rsidRPr="00666CB2">
        <w:rPr>
          <w:rFonts w:ascii="Arial" w:hAnsi="Arial" w:cs="Arial"/>
          <w:szCs w:val="32"/>
        </w:rPr>
        <w:t xml:space="preserve">- </w:t>
      </w:r>
      <w:r w:rsidRPr="00666CB2">
        <w:rPr>
          <w:rFonts w:ascii="Arial" w:hAnsi="Arial" w:cs="Arial"/>
          <w:szCs w:val="32"/>
        </w:rPr>
        <w:t xml:space="preserve">CLUBHOUSE </w:t>
      </w:r>
      <w:r w:rsidR="00F80E37">
        <w:rPr>
          <w:rFonts w:ascii="Arial" w:hAnsi="Arial" w:cs="Arial"/>
          <w:szCs w:val="32"/>
        </w:rPr>
        <w:t>RESERVATION/RENTAL RULES</w:t>
      </w:r>
    </w:p>
    <w:p w14:paraId="1842722F" w14:textId="2182396B"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Maximum </w:t>
      </w:r>
      <w:r w:rsidR="005E62D1" w:rsidRPr="00666CB2">
        <w:rPr>
          <w:rFonts w:ascii="Arial" w:hAnsi="Arial" w:cs="Arial"/>
          <w:sz w:val="32"/>
          <w:szCs w:val="32"/>
        </w:rPr>
        <w:t xml:space="preserve">number of occupants as </w:t>
      </w:r>
      <w:r w:rsidR="006507A2" w:rsidRPr="00666CB2">
        <w:rPr>
          <w:rFonts w:ascii="Arial" w:hAnsi="Arial" w:cs="Arial"/>
          <w:sz w:val="32"/>
          <w:szCs w:val="32"/>
        </w:rPr>
        <w:t>posted.</w:t>
      </w:r>
      <w:r w:rsidRPr="00666CB2">
        <w:rPr>
          <w:rFonts w:ascii="Arial" w:hAnsi="Arial" w:cs="Arial"/>
          <w:sz w:val="32"/>
          <w:szCs w:val="32"/>
        </w:rPr>
        <w:t xml:space="preserve"> </w:t>
      </w:r>
    </w:p>
    <w:p w14:paraId="48232999" w14:textId="3FF87EC5"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No renter shall use or permit the facility to be used in any manner, </w:t>
      </w:r>
      <w:r w:rsidR="00B90319" w:rsidRPr="00666CB2">
        <w:rPr>
          <w:rFonts w:ascii="Arial" w:hAnsi="Arial" w:cs="Arial"/>
          <w:sz w:val="32"/>
          <w:szCs w:val="32"/>
        </w:rPr>
        <w:t>which</w:t>
      </w:r>
      <w:r w:rsidRPr="00666CB2">
        <w:rPr>
          <w:rFonts w:ascii="Arial" w:hAnsi="Arial" w:cs="Arial"/>
          <w:sz w:val="32"/>
          <w:szCs w:val="32"/>
        </w:rPr>
        <w:t xml:space="preserve"> would be unreasonably disturbing, detrimental or a nuisance to adjacent </w:t>
      </w:r>
      <w:r w:rsidR="006507A2" w:rsidRPr="00666CB2">
        <w:rPr>
          <w:rFonts w:ascii="Arial" w:hAnsi="Arial" w:cs="Arial"/>
          <w:sz w:val="32"/>
          <w:szCs w:val="32"/>
        </w:rPr>
        <w:t>residents.</w:t>
      </w:r>
      <w:r w:rsidRPr="00666CB2">
        <w:rPr>
          <w:rFonts w:ascii="Arial" w:hAnsi="Arial" w:cs="Arial"/>
          <w:sz w:val="32"/>
          <w:szCs w:val="32"/>
        </w:rPr>
        <w:t xml:space="preserve"> </w:t>
      </w:r>
    </w:p>
    <w:p w14:paraId="07FFB916" w14:textId="37C37843"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Use of pool is </w:t>
      </w:r>
      <w:r w:rsidR="00E7696E" w:rsidRPr="00666CB2">
        <w:rPr>
          <w:rFonts w:ascii="Arial" w:hAnsi="Arial" w:cs="Arial"/>
          <w:b/>
          <w:sz w:val="32"/>
          <w:szCs w:val="32"/>
          <w:u w:val="single" w:color="000000"/>
        </w:rPr>
        <w:t>NOT</w:t>
      </w:r>
      <w:r w:rsidRPr="00666CB2">
        <w:rPr>
          <w:rFonts w:ascii="Arial" w:hAnsi="Arial" w:cs="Arial"/>
          <w:sz w:val="32"/>
          <w:szCs w:val="32"/>
        </w:rPr>
        <w:t xml:space="preserve"> included with the reservation and cannot be use</w:t>
      </w:r>
      <w:r w:rsidR="003F4CA8" w:rsidRPr="00666CB2">
        <w:rPr>
          <w:rFonts w:ascii="Arial" w:hAnsi="Arial" w:cs="Arial"/>
          <w:sz w:val="32"/>
          <w:szCs w:val="32"/>
        </w:rPr>
        <w:t>d</w:t>
      </w:r>
      <w:r w:rsidRPr="00666CB2">
        <w:rPr>
          <w:rFonts w:ascii="Arial" w:hAnsi="Arial" w:cs="Arial"/>
          <w:sz w:val="32"/>
          <w:szCs w:val="32"/>
        </w:rPr>
        <w:t xml:space="preserve"> by the party/function </w:t>
      </w:r>
      <w:r w:rsidR="006507A2" w:rsidRPr="00666CB2">
        <w:rPr>
          <w:rFonts w:ascii="Arial" w:hAnsi="Arial" w:cs="Arial"/>
          <w:sz w:val="32"/>
          <w:szCs w:val="32"/>
        </w:rPr>
        <w:t>guests.</w:t>
      </w:r>
      <w:r w:rsidRPr="00666CB2">
        <w:rPr>
          <w:rFonts w:ascii="Arial" w:hAnsi="Arial" w:cs="Arial"/>
          <w:sz w:val="32"/>
          <w:szCs w:val="32"/>
        </w:rPr>
        <w:t xml:space="preserve"> </w:t>
      </w:r>
    </w:p>
    <w:p w14:paraId="786C470C" w14:textId="77777777"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No loud music </w:t>
      </w:r>
    </w:p>
    <w:p w14:paraId="6CEE9131" w14:textId="21ADB0FB"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Children </w:t>
      </w:r>
      <w:r w:rsidR="00E7696E" w:rsidRPr="00666CB2">
        <w:rPr>
          <w:rFonts w:ascii="Arial" w:hAnsi="Arial" w:cs="Arial"/>
          <w:b/>
          <w:sz w:val="32"/>
          <w:szCs w:val="32"/>
        </w:rPr>
        <w:t>MUST</w:t>
      </w:r>
      <w:r w:rsidRPr="00666CB2">
        <w:rPr>
          <w:rFonts w:ascii="Arial" w:hAnsi="Arial" w:cs="Arial"/>
          <w:sz w:val="32"/>
          <w:szCs w:val="32"/>
        </w:rPr>
        <w:t xml:space="preserve"> be </w:t>
      </w:r>
      <w:r w:rsidR="006507A2" w:rsidRPr="00666CB2">
        <w:rPr>
          <w:rFonts w:ascii="Arial" w:hAnsi="Arial" w:cs="Arial"/>
          <w:sz w:val="32"/>
          <w:szCs w:val="32"/>
        </w:rPr>
        <w:t>supervised.</w:t>
      </w:r>
      <w:r w:rsidRPr="00666CB2">
        <w:rPr>
          <w:rFonts w:ascii="Arial" w:hAnsi="Arial" w:cs="Arial"/>
          <w:sz w:val="32"/>
          <w:szCs w:val="32"/>
        </w:rPr>
        <w:t xml:space="preserve"> </w:t>
      </w:r>
    </w:p>
    <w:p w14:paraId="1744EC21" w14:textId="77777777"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Pool furniture must be restored to its original location, if moved </w:t>
      </w:r>
    </w:p>
    <w:p w14:paraId="4A23740C" w14:textId="5377AD87"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Clubhouse must be vacuumed (vacuum provided by lessor) chairs, tables, sinks and countertops </w:t>
      </w:r>
      <w:r w:rsidR="006507A2" w:rsidRPr="00666CB2">
        <w:rPr>
          <w:rFonts w:ascii="Arial" w:hAnsi="Arial" w:cs="Arial"/>
          <w:sz w:val="32"/>
          <w:szCs w:val="32"/>
        </w:rPr>
        <w:t>cleaned.</w:t>
      </w:r>
      <w:r w:rsidRPr="00666CB2">
        <w:rPr>
          <w:rFonts w:ascii="Arial" w:hAnsi="Arial" w:cs="Arial"/>
          <w:sz w:val="32"/>
          <w:szCs w:val="32"/>
        </w:rPr>
        <w:t xml:space="preserve"> </w:t>
      </w:r>
    </w:p>
    <w:p w14:paraId="4D27C3D4" w14:textId="0F8CD976" w:rsidR="00C14CBE" w:rsidRPr="00666CB2" w:rsidRDefault="00E30CDD">
      <w:pPr>
        <w:numPr>
          <w:ilvl w:val="0"/>
          <w:numId w:val="3"/>
        </w:numPr>
        <w:ind w:right="2" w:hanging="360"/>
        <w:rPr>
          <w:rFonts w:ascii="Arial" w:hAnsi="Arial" w:cs="Arial"/>
          <w:sz w:val="32"/>
          <w:szCs w:val="32"/>
        </w:rPr>
      </w:pPr>
      <w:r w:rsidRPr="00666CB2">
        <w:rPr>
          <w:rFonts w:ascii="Arial" w:hAnsi="Arial" w:cs="Arial"/>
          <w:sz w:val="32"/>
          <w:szCs w:val="32"/>
        </w:rPr>
        <w:t xml:space="preserve">When leaving, all overhead lighting must be extinguished, secure clubhouse by locking all sliding and entrance </w:t>
      </w:r>
      <w:r w:rsidR="006507A2" w:rsidRPr="00666CB2">
        <w:rPr>
          <w:rFonts w:ascii="Arial" w:hAnsi="Arial" w:cs="Arial"/>
          <w:sz w:val="32"/>
          <w:szCs w:val="32"/>
        </w:rPr>
        <w:t>doors.</w:t>
      </w:r>
      <w:r w:rsidRPr="00666CB2">
        <w:rPr>
          <w:rFonts w:ascii="Arial" w:hAnsi="Arial" w:cs="Arial"/>
          <w:sz w:val="32"/>
          <w:szCs w:val="32"/>
        </w:rPr>
        <w:t xml:space="preserve"> </w:t>
      </w:r>
    </w:p>
    <w:p w14:paraId="09908332" w14:textId="51167A8E" w:rsidR="00C14CBE" w:rsidRPr="00666CB2" w:rsidRDefault="00E30CDD">
      <w:pPr>
        <w:numPr>
          <w:ilvl w:val="0"/>
          <w:numId w:val="3"/>
        </w:numPr>
        <w:spacing w:after="10" w:line="251" w:lineRule="auto"/>
        <w:ind w:right="2" w:hanging="360"/>
        <w:rPr>
          <w:rFonts w:ascii="Arial" w:hAnsi="Arial" w:cs="Arial"/>
          <w:sz w:val="32"/>
          <w:szCs w:val="32"/>
        </w:rPr>
      </w:pPr>
      <w:r w:rsidRPr="00666CB2">
        <w:rPr>
          <w:rFonts w:ascii="Arial" w:hAnsi="Arial" w:cs="Arial"/>
          <w:sz w:val="32"/>
          <w:szCs w:val="32"/>
        </w:rPr>
        <w:t xml:space="preserve">Deposit is refundable if property is not damaged and </w:t>
      </w:r>
      <w:r w:rsidR="00BE526D">
        <w:rPr>
          <w:rFonts w:ascii="Arial" w:hAnsi="Arial" w:cs="Arial"/>
          <w:sz w:val="32"/>
          <w:szCs w:val="32"/>
        </w:rPr>
        <w:t xml:space="preserve">is </w:t>
      </w:r>
      <w:r w:rsidR="003E685F" w:rsidRPr="00666CB2">
        <w:rPr>
          <w:rFonts w:ascii="Arial" w:hAnsi="Arial" w:cs="Arial"/>
          <w:sz w:val="32"/>
          <w:szCs w:val="32"/>
        </w:rPr>
        <w:t>thoroughly cleaned</w:t>
      </w:r>
      <w:r w:rsidR="00286B3F" w:rsidRPr="00666CB2">
        <w:rPr>
          <w:rFonts w:ascii="Arial" w:hAnsi="Arial" w:cs="Arial"/>
          <w:sz w:val="32"/>
          <w:szCs w:val="32"/>
        </w:rPr>
        <w:t xml:space="preserve">. </w:t>
      </w:r>
      <w:r w:rsidRPr="00666CB2">
        <w:rPr>
          <w:rFonts w:ascii="Arial" w:hAnsi="Arial" w:cs="Arial"/>
          <w:sz w:val="32"/>
          <w:szCs w:val="32"/>
        </w:rPr>
        <w:t>Cost to replace damaged property and to clean clubhouse will be deducted from the deposit.</w:t>
      </w:r>
      <w:r w:rsidRPr="00666CB2">
        <w:rPr>
          <w:rFonts w:ascii="Arial" w:hAnsi="Arial" w:cs="Arial"/>
          <w:b/>
          <w:sz w:val="32"/>
          <w:szCs w:val="32"/>
        </w:rPr>
        <w:t xml:space="preserve"> </w:t>
      </w:r>
    </w:p>
    <w:p w14:paraId="0805CD37" w14:textId="77777777" w:rsidR="00C14CBE" w:rsidRPr="00666CB2" w:rsidRDefault="00E30CDD">
      <w:pPr>
        <w:spacing w:after="2"/>
        <w:ind w:left="67" w:right="0" w:firstLine="0"/>
        <w:jc w:val="center"/>
        <w:rPr>
          <w:rFonts w:ascii="Arial" w:hAnsi="Arial" w:cs="Arial"/>
          <w:sz w:val="32"/>
          <w:szCs w:val="32"/>
        </w:rPr>
      </w:pPr>
      <w:r w:rsidRPr="00666CB2">
        <w:rPr>
          <w:rFonts w:ascii="Arial" w:hAnsi="Arial" w:cs="Arial"/>
          <w:b/>
          <w:sz w:val="32"/>
          <w:szCs w:val="32"/>
        </w:rPr>
        <w:lastRenderedPageBreak/>
        <w:t xml:space="preserve"> </w:t>
      </w:r>
    </w:p>
    <w:p w14:paraId="619E655C" w14:textId="77777777" w:rsidR="00C14CBE" w:rsidRPr="00666CB2" w:rsidRDefault="00E30CDD">
      <w:pPr>
        <w:pStyle w:val="Heading2"/>
        <w:ind w:left="1080" w:right="1077"/>
        <w:rPr>
          <w:rFonts w:ascii="Arial" w:hAnsi="Arial" w:cs="Arial"/>
          <w:szCs w:val="32"/>
        </w:rPr>
      </w:pPr>
      <w:r w:rsidRPr="00666CB2">
        <w:rPr>
          <w:rFonts w:ascii="Arial" w:hAnsi="Arial" w:cs="Arial"/>
          <w:szCs w:val="32"/>
        </w:rPr>
        <w:t xml:space="preserve">SWIMMING POOLS </w:t>
      </w:r>
    </w:p>
    <w:p w14:paraId="14A364F9" w14:textId="77777777" w:rsidR="00C14CBE" w:rsidRPr="00666CB2" w:rsidRDefault="00E30CDD">
      <w:pPr>
        <w:spacing w:after="0"/>
        <w:ind w:left="1147" w:right="0" w:firstLine="0"/>
        <w:jc w:val="center"/>
        <w:rPr>
          <w:rFonts w:ascii="Arial" w:hAnsi="Arial" w:cs="Arial"/>
          <w:sz w:val="32"/>
          <w:szCs w:val="32"/>
        </w:rPr>
      </w:pPr>
      <w:r w:rsidRPr="00666CB2">
        <w:rPr>
          <w:rFonts w:ascii="Arial" w:hAnsi="Arial" w:cs="Arial"/>
          <w:b/>
          <w:sz w:val="32"/>
          <w:szCs w:val="32"/>
        </w:rPr>
        <w:t xml:space="preserve"> </w:t>
      </w:r>
    </w:p>
    <w:p w14:paraId="7244DBBB" w14:textId="5A2ECD95" w:rsidR="004139D2" w:rsidRPr="00A65446" w:rsidRDefault="00E30CDD" w:rsidP="00A65446">
      <w:pPr>
        <w:spacing w:after="85" w:line="251" w:lineRule="auto"/>
        <w:ind w:left="1090" w:right="7"/>
        <w:jc w:val="left"/>
        <w:rPr>
          <w:rFonts w:ascii="Arial" w:hAnsi="Arial" w:cs="Arial"/>
          <w:sz w:val="32"/>
          <w:szCs w:val="32"/>
        </w:rPr>
      </w:pPr>
      <w:r w:rsidRPr="00666CB2">
        <w:rPr>
          <w:rFonts w:ascii="Arial" w:hAnsi="Arial" w:cs="Arial"/>
          <w:b/>
          <w:sz w:val="32"/>
          <w:szCs w:val="32"/>
          <w:u w:val="single" w:color="000000"/>
        </w:rPr>
        <w:t>No lifeguard is on duty and use of the pools is at your own risk</w:t>
      </w:r>
      <w:r w:rsidR="00286B3F" w:rsidRPr="00666CB2">
        <w:rPr>
          <w:rFonts w:ascii="Arial" w:hAnsi="Arial" w:cs="Arial"/>
          <w:sz w:val="32"/>
          <w:szCs w:val="32"/>
        </w:rPr>
        <w:t xml:space="preserve">. </w:t>
      </w:r>
      <w:r w:rsidRPr="00666CB2">
        <w:rPr>
          <w:rFonts w:ascii="Arial" w:hAnsi="Arial" w:cs="Arial"/>
          <w:sz w:val="32"/>
          <w:szCs w:val="32"/>
        </w:rPr>
        <w:t xml:space="preserve">All rules are in accordance with the State of Florida and Collier County and apply to all residents and </w:t>
      </w:r>
      <w:r w:rsidRPr="00F94F2A">
        <w:rPr>
          <w:rFonts w:ascii="Arial" w:hAnsi="Arial" w:cs="Arial"/>
          <w:sz w:val="32"/>
          <w:szCs w:val="32"/>
          <w:u w:val="single"/>
        </w:rPr>
        <w:t>guests</w:t>
      </w:r>
      <w:r w:rsidRPr="00666CB2">
        <w:rPr>
          <w:rFonts w:ascii="Arial" w:hAnsi="Arial" w:cs="Arial"/>
          <w:sz w:val="32"/>
          <w:szCs w:val="32"/>
        </w:rPr>
        <w:t xml:space="preserve"> using the pool and/or pool area</w:t>
      </w:r>
      <w:r w:rsidR="00286B3F" w:rsidRPr="00666CB2">
        <w:rPr>
          <w:rFonts w:ascii="Arial" w:hAnsi="Arial" w:cs="Arial"/>
          <w:sz w:val="32"/>
          <w:szCs w:val="32"/>
        </w:rPr>
        <w:t xml:space="preserve">. </w:t>
      </w:r>
      <w:r w:rsidRPr="00666CB2">
        <w:rPr>
          <w:rFonts w:ascii="Arial" w:hAnsi="Arial" w:cs="Arial"/>
          <w:sz w:val="32"/>
          <w:szCs w:val="32"/>
        </w:rPr>
        <w:t xml:space="preserve">Children under </w:t>
      </w:r>
      <w:r w:rsidR="000F5969" w:rsidRPr="00666CB2">
        <w:rPr>
          <w:rFonts w:ascii="Arial" w:hAnsi="Arial" w:cs="Arial"/>
          <w:sz w:val="32"/>
          <w:szCs w:val="32"/>
        </w:rPr>
        <w:t>thirteen</w:t>
      </w:r>
      <w:r w:rsidRPr="00666CB2">
        <w:rPr>
          <w:rFonts w:ascii="Arial" w:hAnsi="Arial" w:cs="Arial"/>
          <w:sz w:val="32"/>
          <w:szCs w:val="32"/>
        </w:rPr>
        <w:t xml:space="preserve"> must be supervised by an adult</w:t>
      </w:r>
      <w:r w:rsidR="00286B3F" w:rsidRPr="00666CB2">
        <w:rPr>
          <w:rFonts w:ascii="Arial" w:hAnsi="Arial" w:cs="Arial"/>
          <w:sz w:val="32"/>
          <w:szCs w:val="32"/>
        </w:rPr>
        <w:t xml:space="preserve">. </w:t>
      </w:r>
      <w:r w:rsidRPr="00666CB2">
        <w:rPr>
          <w:rFonts w:ascii="Arial" w:hAnsi="Arial" w:cs="Arial"/>
          <w:sz w:val="32"/>
          <w:szCs w:val="32"/>
        </w:rPr>
        <w:t xml:space="preserve">The pools are for the exclusive use of resident owners, lease holders and </w:t>
      </w:r>
      <w:r w:rsidRPr="00F94F2A">
        <w:rPr>
          <w:rFonts w:ascii="Arial" w:hAnsi="Arial" w:cs="Arial"/>
          <w:sz w:val="32"/>
          <w:szCs w:val="32"/>
        </w:rPr>
        <w:t xml:space="preserve">guests </w:t>
      </w:r>
      <w:r w:rsidR="00A24EE3" w:rsidRPr="00F94F2A">
        <w:rPr>
          <w:rFonts w:ascii="Arial" w:hAnsi="Arial" w:cs="Arial"/>
          <w:sz w:val="32"/>
          <w:szCs w:val="32"/>
        </w:rPr>
        <w:t>when</w:t>
      </w:r>
      <w:r w:rsidRPr="00F94F2A">
        <w:rPr>
          <w:rFonts w:ascii="Arial" w:hAnsi="Arial" w:cs="Arial"/>
          <w:sz w:val="32"/>
          <w:szCs w:val="32"/>
        </w:rPr>
        <w:t xml:space="preserve"> </w:t>
      </w:r>
      <w:r w:rsidRPr="00F94F2A">
        <w:rPr>
          <w:rFonts w:ascii="Arial" w:hAnsi="Arial" w:cs="Arial"/>
          <w:b/>
          <w:bCs/>
          <w:sz w:val="32"/>
          <w:szCs w:val="32"/>
        </w:rPr>
        <w:t>accompanied by their host</w:t>
      </w:r>
      <w:r w:rsidR="00A65446">
        <w:rPr>
          <w:rFonts w:ascii="Arial" w:hAnsi="Arial" w:cs="Arial"/>
          <w:b/>
          <w:bCs/>
          <w:sz w:val="32"/>
          <w:szCs w:val="32"/>
        </w:rPr>
        <w:t xml:space="preserve">. </w:t>
      </w:r>
      <w:r w:rsidR="00A65446">
        <w:rPr>
          <w:rFonts w:ascii="Arial" w:hAnsi="Arial" w:cs="Arial"/>
          <w:sz w:val="32"/>
          <w:szCs w:val="32"/>
        </w:rPr>
        <w:t xml:space="preserve"> </w:t>
      </w:r>
      <w:r w:rsidR="008B1E3D" w:rsidRPr="00F94F2A">
        <w:rPr>
          <w:rFonts w:ascii="Arial" w:hAnsi="Arial" w:cs="Arial"/>
          <w:b/>
          <w:sz w:val="32"/>
          <w:szCs w:val="32"/>
        </w:rPr>
        <w:t xml:space="preserve">No owner or resident has the authority to allow anyone </w:t>
      </w:r>
      <w:r w:rsidR="00B212A8" w:rsidRPr="00F94F2A">
        <w:rPr>
          <w:rFonts w:ascii="Arial" w:hAnsi="Arial" w:cs="Arial"/>
          <w:b/>
          <w:sz w:val="32"/>
          <w:szCs w:val="32"/>
        </w:rPr>
        <w:t>other than their</w:t>
      </w:r>
      <w:r w:rsidR="00A90C21" w:rsidRPr="00F94F2A">
        <w:rPr>
          <w:rFonts w:ascii="Arial" w:hAnsi="Arial" w:cs="Arial"/>
          <w:b/>
          <w:sz w:val="32"/>
          <w:szCs w:val="32"/>
        </w:rPr>
        <w:t xml:space="preserve"> accompanied guests</w:t>
      </w:r>
      <w:r w:rsidR="00B212A8" w:rsidRPr="00F94F2A">
        <w:rPr>
          <w:rFonts w:ascii="Arial" w:hAnsi="Arial" w:cs="Arial"/>
          <w:b/>
          <w:sz w:val="32"/>
          <w:szCs w:val="32"/>
        </w:rPr>
        <w:t xml:space="preserve"> </w:t>
      </w:r>
      <w:r w:rsidR="00F94F2A" w:rsidRPr="00F94F2A">
        <w:rPr>
          <w:rFonts w:ascii="Arial" w:hAnsi="Arial" w:cs="Arial"/>
          <w:b/>
          <w:sz w:val="32"/>
          <w:szCs w:val="32"/>
        </w:rPr>
        <w:t>to use the common elements</w:t>
      </w:r>
      <w:r w:rsidR="00F94F2A" w:rsidRPr="00F94F2A">
        <w:rPr>
          <w:rFonts w:ascii="Arial" w:hAnsi="Arial" w:cs="Arial"/>
          <w:sz w:val="32"/>
          <w:szCs w:val="32"/>
        </w:rPr>
        <w:t>.</w:t>
      </w:r>
    </w:p>
    <w:p w14:paraId="7EF5FB90" w14:textId="77777777" w:rsidR="004139D2" w:rsidRDefault="004139D2">
      <w:pPr>
        <w:pStyle w:val="Heading2"/>
        <w:ind w:left="1080" w:right="1077"/>
        <w:rPr>
          <w:rFonts w:ascii="Arial" w:hAnsi="Arial" w:cs="Arial"/>
          <w:szCs w:val="32"/>
        </w:rPr>
      </w:pPr>
    </w:p>
    <w:p w14:paraId="4DE51620" w14:textId="56AE7CC8" w:rsidR="00C14CBE" w:rsidRPr="00A24EE3" w:rsidRDefault="00E30CDD">
      <w:pPr>
        <w:pStyle w:val="Heading2"/>
        <w:ind w:left="1080" w:right="1077"/>
        <w:rPr>
          <w:rFonts w:ascii="Arial" w:hAnsi="Arial" w:cs="Arial"/>
          <w:sz w:val="36"/>
          <w:szCs w:val="36"/>
        </w:rPr>
      </w:pPr>
      <w:r w:rsidRPr="00A24EE3">
        <w:rPr>
          <w:rFonts w:ascii="Arial" w:hAnsi="Arial" w:cs="Arial"/>
          <w:sz w:val="36"/>
          <w:szCs w:val="36"/>
        </w:rPr>
        <w:t xml:space="preserve">POOL RULES </w:t>
      </w:r>
    </w:p>
    <w:p w14:paraId="688EA9AE" w14:textId="77777777" w:rsidR="00C14CBE" w:rsidRPr="00EC2CD0" w:rsidRDefault="00E30CDD">
      <w:pPr>
        <w:ind w:left="1080" w:right="0" w:firstLine="0"/>
        <w:jc w:val="left"/>
        <w:rPr>
          <w:rFonts w:ascii="Arial" w:hAnsi="Arial" w:cs="Arial"/>
          <w:szCs w:val="24"/>
        </w:rPr>
      </w:pPr>
      <w:r w:rsidRPr="00666CB2">
        <w:rPr>
          <w:rFonts w:ascii="Arial" w:hAnsi="Arial" w:cs="Arial"/>
          <w:sz w:val="32"/>
          <w:szCs w:val="32"/>
        </w:rPr>
        <w:t xml:space="preserve"> </w:t>
      </w:r>
    </w:p>
    <w:p w14:paraId="4410732B" w14:textId="279EB8E3" w:rsidR="00C14CBE" w:rsidRPr="00D31142" w:rsidRDefault="00E30CDD">
      <w:pPr>
        <w:numPr>
          <w:ilvl w:val="0"/>
          <w:numId w:val="4"/>
        </w:numPr>
        <w:ind w:right="2" w:hanging="360"/>
        <w:rPr>
          <w:rFonts w:ascii="Arial" w:hAnsi="Arial" w:cs="Arial"/>
          <w:b/>
          <w:bCs/>
          <w:i/>
          <w:iCs/>
          <w:sz w:val="32"/>
          <w:szCs w:val="32"/>
        </w:rPr>
      </w:pPr>
      <w:r w:rsidRPr="00666CB2">
        <w:rPr>
          <w:rFonts w:ascii="Arial" w:hAnsi="Arial" w:cs="Arial"/>
          <w:sz w:val="32"/>
          <w:szCs w:val="32"/>
        </w:rPr>
        <w:t xml:space="preserve">Pool hours are </w:t>
      </w:r>
      <w:r w:rsidRPr="00666CB2">
        <w:rPr>
          <w:rFonts w:ascii="Arial" w:hAnsi="Arial" w:cs="Arial"/>
          <w:b/>
          <w:sz w:val="32"/>
          <w:szCs w:val="32"/>
        </w:rPr>
        <w:t>dawn to dusk</w:t>
      </w:r>
      <w:r w:rsidRPr="00666CB2">
        <w:rPr>
          <w:rFonts w:ascii="Arial" w:hAnsi="Arial" w:cs="Arial"/>
          <w:sz w:val="32"/>
          <w:szCs w:val="32"/>
        </w:rPr>
        <w:t xml:space="preserve"> – Per State of Florida regulation </w:t>
      </w:r>
      <w:r w:rsidR="00CC2543" w:rsidRPr="00666CB2">
        <w:rPr>
          <w:rFonts w:ascii="Arial" w:hAnsi="Arial" w:cs="Arial"/>
          <w:i/>
          <w:iCs/>
          <w:sz w:val="32"/>
          <w:szCs w:val="32"/>
        </w:rPr>
        <w:t xml:space="preserve">[For the purpose of pool hours, </w:t>
      </w:r>
      <w:r w:rsidR="00CC2543" w:rsidRPr="00D31142">
        <w:rPr>
          <w:rFonts w:ascii="Arial" w:hAnsi="Arial" w:cs="Arial"/>
          <w:b/>
          <w:bCs/>
          <w:i/>
          <w:iCs/>
          <w:sz w:val="32"/>
          <w:szCs w:val="32"/>
        </w:rPr>
        <w:t xml:space="preserve">DUSK is defined as the time </w:t>
      </w:r>
      <w:r w:rsidR="003A336D" w:rsidRPr="00D31142">
        <w:rPr>
          <w:rFonts w:ascii="Arial" w:hAnsi="Arial" w:cs="Arial"/>
          <w:b/>
          <w:bCs/>
          <w:i/>
          <w:iCs/>
          <w:sz w:val="32"/>
          <w:szCs w:val="32"/>
        </w:rPr>
        <w:t>between one-half hour before sunset and</w:t>
      </w:r>
      <w:r w:rsidR="00E423F4" w:rsidRPr="00D31142">
        <w:rPr>
          <w:rFonts w:ascii="Arial" w:hAnsi="Arial" w:cs="Arial"/>
          <w:b/>
          <w:bCs/>
          <w:i/>
          <w:iCs/>
          <w:sz w:val="32"/>
          <w:szCs w:val="32"/>
        </w:rPr>
        <w:t xml:space="preserve"> one-half hour after sunrise</w:t>
      </w:r>
      <w:r w:rsidR="003420CA" w:rsidRPr="00D31142">
        <w:rPr>
          <w:rFonts w:ascii="Arial" w:hAnsi="Arial" w:cs="Arial"/>
          <w:b/>
          <w:bCs/>
          <w:i/>
          <w:iCs/>
          <w:sz w:val="32"/>
          <w:szCs w:val="32"/>
        </w:rPr>
        <w:t>.</w:t>
      </w:r>
      <w:r w:rsidR="003A336D" w:rsidRPr="00D31142">
        <w:rPr>
          <w:rFonts w:ascii="Arial" w:hAnsi="Arial" w:cs="Arial"/>
          <w:b/>
          <w:bCs/>
          <w:i/>
          <w:iCs/>
          <w:sz w:val="32"/>
          <w:szCs w:val="32"/>
        </w:rPr>
        <w:t>]</w:t>
      </w:r>
    </w:p>
    <w:p w14:paraId="5856847B" w14:textId="74171A19" w:rsidR="00774E7C" w:rsidRPr="00666CB2" w:rsidRDefault="00774E7C">
      <w:pPr>
        <w:numPr>
          <w:ilvl w:val="0"/>
          <w:numId w:val="4"/>
        </w:numPr>
        <w:ind w:right="2" w:hanging="360"/>
        <w:rPr>
          <w:rFonts w:ascii="Arial" w:hAnsi="Arial" w:cs="Arial"/>
          <w:i/>
          <w:iCs/>
          <w:sz w:val="32"/>
          <w:szCs w:val="32"/>
        </w:rPr>
      </w:pPr>
      <w:r w:rsidRPr="00666CB2">
        <w:rPr>
          <w:rFonts w:ascii="Arial" w:hAnsi="Arial" w:cs="Arial"/>
          <w:sz w:val="32"/>
          <w:szCs w:val="32"/>
        </w:rPr>
        <w:t xml:space="preserve">MAXIMUM DEPTH IS 6 FEET, </w:t>
      </w:r>
      <w:r w:rsidR="003420CA" w:rsidRPr="00666CB2">
        <w:rPr>
          <w:rFonts w:ascii="Arial" w:hAnsi="Arial" w:cs="Arial"/>
          <w:sz w:val="32"/>
          <w:szCs w:val="32"/>
        </w:rPr>
        <w:t>SIX</w:t>
      </w:r>
      <w:r w:rsidRPr="00666CB2">
        <w:rPr>
          <w:rFonts w:ascii="Arial" w:hAnsi="Arial" w:cs="Arial"/>
          <w:sz w:val="32"/>
          <w:szCs w:val="32"/>
        </w:rPr>
        <w:t xml:space="preserve"> INCHES</w:t>
      </w:r>
      <w:r w:rsidR="00D31142">
        <w:rPr>
          <w:rFonts w:ascii="Arial" w:hAnsi="Arial" w:cs="Arial"/>
          <w:sz w:val="32"/>
          <w:szCs w:val="32"/>
        </w:rPr>
        <w:t xml:space="preserve"> in Clubhouse Pool and </w:t>
      </w:r>
      <w:r w:rsidR="007A2F84">
        <w:rPr>
          <w:rFonts w:ascii="Arial" w:hAnsi="Arial" w:cs="Arial"/>
          <w:sz w:val="32"/>
          <w:szCs w:val="32"/>
        </w:rPr>
        <w:t>6 FEET at the 147 Wading Bird Circle Pool.</w:t>
      </w:r>
    </w:p>
    <w:p w14:paraId="461F153B" w14:textId="77777777"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All guests, regardless of age, including family members, may use the pool facilities </w:t>
      </w:r>
      <w:r w:rsidRPr="00666CB2">
        <w:rPr>
          <w:rFonts w:ascii="Arial" w:hAnsi="Arial" w:cs="Arial"/>
          <w:b/>
          <w:bCs/>
          <w:sz w:val="32"/>
          <w:szCs w:val="32"/>
        </w:rPr>
        <w:t>only when the resident host is present</w:t>
      </w:r>
      <w:r w:rsidRPr="00666CB2">
        <w:rPr>
          <w:rFonts w:ascii="Arial" w:hAnsi="Arial" w:cs="Arial"/>
          <w:sz w:val="32"/>
          <w:szCs w:val="32"/>
        </w:rPr>
        <w:t xml:space="preserve"> on the community property. </w:t>
      </w:r>
    </w:p>
    <w:p w14:paraId="317E65C1" w14:textId="1E938B04"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Always shower before entering the pool (Please no soap</w:t>
      </w:r>
      <w:r w:rsidR="00BE526D">
        <w:rPr>
          <w:rFonts w:ascii="Arial" w:hAnsi="Arial" w:cs="Arial"/>
          <w:sz w:val="32"/>
          <w:szCs w:val="32"/>
        </w:rPr>
        <w:t xml:space="preserve"> on or around the pool deck</w:t>
      </w:r>
      <w:r w:rsidR="004F5151">
        <w:rPr>
          <w:rFonts w:ascii="Arial" w:hAnsi="Arial" w:cs="Arial"/>
          <w:sz w:val="32"/>
          <w:szCs w:val="32"/>
        </w:rPr>
        <w:t xml:space="preserve"> showers</w:t>
      </w:r>
      <w:r w:rsidRPr="00666CB2">
        <w:rPr>
          <w:rFonts w:ascii="Arial" w:hAnsi="Arial" w:cs="Arial"/>
          <w:sz w:val="32"/>
          <w:szCs w:val="32"/>
        </w:rPr>
        <w:t>)</w:t>
      </w:r>
      <w:r w:rsidR="004F5151">
        <w:rPr>
          <w:rFonts w:ascii="Arial" w:hAnsi="Arial" w:cs="Arial"/>
          <w:sz w:val="32"/>
          <w:szCs w:val="32"/>
        </w:rPr>
        <w:t xml:space="preserve">.  Do not use </w:t>
      </w:r>
      <w:r w:rsidR="009644F1">
        <w:rPr>
          <w:rFonts w:ascii="Arial" w:hAnsi="Arial" w:cs="Arial"/>
          <w:sz w:val="32"/>
          <w:szCs w:val="32"/>
        </w:rPr>
        <w:t>soap or detergents of any kind in the pool for any reason.</w:t>
      </w:r>
    </w:p>
    <w:p w14:paraId="38FC3192" w14:textId="7DDB3A89" w:rsidR="0065149B" w:rsidRPr="00666CB2" w:rsidRDefault="0065149B">
      <w:pPr>
        <w:numPr>
          <w:ilvl w:val="0"/>
          <w:numId w:val="4"/>
        </w:numPr>
        <w:ind w:right="2" w:hanging="360"/>
        <w:rPr>
          <w:rFonts w:ascii="Arial" w:hAnsi="Arial" w:cs="Arial"/>
          <w:sz w:val="32"/>
          <w:szCs w:val="32"/>
        </w:rPr>
      </w:pPr>
      <w:r w:rsidRPr="00666CB2">
        <w:rPr>
          <w:rFonts w:ascii="Arial" w:hAnsi="Arial" w:cs="Arial"/>
          <w:sz w:val="32"/>
          <w:szCs w:val="32"/>
        </w:rPr>
        <w:t xml:space="preserve">Lounges, </w:t>
      </w:r>
      <w:r w:rsidR="006507A2" w:rsidRPr="00666CB2">
        <w:rPr>
          <w:rFonts w:ascii="Arial" w:hAnsi="Arial" w:cs="Arial"/>
          <w:sz w:val="32"/>
          <w:szCs w:val="32"/>
        </w:rPr>
        <w:t>chairs,</w:t>
      </w:r>
      <w:r w:rsidRPr="00666CB2">
        <w:rPr>
          <w:rFonts w:ascii="Arial" w:hAnsi="Arial" w:cs="Arial"/>
          <w:sz w:val="32"/>
          <w:szCs w:val="32"/>
        </w:rPr>
        <w:t xml:space="preserve"> and tables shall not be reserved </w:t>
      </w:r>
      <w:r w:rsidR="002A48F7" w:rsidRPr="00666CB2">
        <w:rPr>
          <w:rFonts w:ascii="Arial" w:hAnsi="Arial" w:cs="Arial"/>
          <w:sz w:val="32"/>
          <w:szCs w:val="32"/>
        </w:rPr>
        <w:t>before</w:t>
      </w:r>
      <w:r w:rsidRPr="00666CB2">
        <w:rPr>
          <w:rFonts w:ascii="Arial" w:hAnsi="Arial" w:cs="Arial"/>
          <w:sz w:val="32"/>
          <w:szCs w:val="32"/>
        </w:rPr>
        <w:t xml:space="preserve"> </w:t>
      </w:r>
      <w:r w:rsidR="006507A2" w:rsidRPr="00666CB2">
        <w:rPr>
          <w:rFonts w:ascii="Arial" w:hAnsi="Arial" w:cs="Arial"/>
          <w:sz w:val="32"/>
          <w:szCs w:val="32"/>
        </w:rPr>
        <w:t>arrival.</w:t>
      </w:r>
    </w:p>
    <w:p w14:paraId="0A9FF058" w14:textId="7F597D10" w:rsidR="008D0C07"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Furniture cannot be reserved if user leaves the area</w:t>
      </w:r>
      <w:r w:rsidR="00286B3F" w:rsidRPr="00666CB2">
        <w:rPr>
          <w:rFonts w:ascii="Arial" w:hAnsi="Arial" w:cs="Arial"/>
          <w:sz w:val="32"/>
          <w:szCs w:val="32"/>
        </w:rPr>
        <w:t xml:space="preserve">. </w:t>
      </w:r>
      <w:r w:rsidRPr="00666CB2">
        <w:rPr>
          <w:rFonts w:ascii="Arial" w:hAnsi="Arial" w:cs="Arial"/>
          <w:sz w:val="32"/>
          <w:szCs w:val="32"/>
        </w:rPr>
        <w:t>Only one chair/lounge per person.</w:t>
      </w:r>
    </w:p>
    <w:p w14:paraId="5912777A" w14:textId="7C9F3A64" w:rsidR="00C14CBE" w:rsidRPr="00666CB2" w:rsidRDefault="008D0C07" w:rsidP="008D0C07">
      <w:pPr>
        <w:numPr>
          <w:ilvl w:val="0"/>
          <w:numId w:val="4"/>
        </w:numPr>
        <w:ind w:right="2" w:hanging="360"/>
        <w:rPr>
          <w:rFonts w:ascii="Arial" w:hAnsi="Arial" w:cs="Arial"/>
          <w:sz w:val="32"/>
          <w:szCs w:val="32"/>
        </w:rPr>
      </w:pPr>
      <w:r w:rsidRPr="00666CB2">
        <w:rPr>
          <w:rFonts w:ascii="Arial" w:hAnsi="Arial" w:cs="Arial"/>
          <w:sz w:val="32"/>
          <w:szCs w:val="32"/>
        </w:rPr>
        <w:lastRenderedPageBreak/>
        <w:t xml:space="preserve">No pool furniture </w:t>
      </w:r>
      <w:r w:rsidR="003E685F" w:rsidRPr="00666CB2">
        <w:rPr>
          <w:rFonts w:ascii="Arial" w:hAnsi="Arial" w:cs="Arial"/>
          <w:sz w:val="32"/>
          <w:szCs w:val="32"/>
        </w:rPr>
        <w:t>can</w:t>
      </w:r>
      <w:r w:rsidRPr="00666CB2">
        <w:rPr>
          <w:rFonts w:ascii="Arial" w:hAnsi="Arial" w:cs="Arial"/>
          <w:sz w:val="32"/>
          <w:szCs w:val="32"/>
        </w:rPr>
        <w:t xml:space="preserve"> be used on the narrow walking edges of the </w:t>
      </w:r>
      <w:r w:rsidR="000E6681" w:rsidRPr="00666CB2">
        <w:rPr>
          <w:rFonts w:ascii="Arial" w:hAnsi="Arial" w:cs="Arial"/>
          <w:sz w:val="32"/>
          <w:szCs w:val="32"/>
        </w:rPr>
        <w:t xml:space="preserve">147 </w:t>
      </w:r>
      <w:r w:rsidR="000913AC" w:rsidRPr="00666CB2">
        <w:rPr>
          <w:rFonts w:ascii="Arial" w:hAnsi="Arial" w:cs="Arial"/>
          <w:sz w:val="32"/>
          <w:szCs w:val="32"/>
        </w:rPr>
        <w:t>Wading Bird Circle</w:t>
      </w:r>
      <w:r w:rsidRPr="00666CB2">
        <w:rPr>
          <w:rFonts w:ascii="Arial" w:hAnsi="Arial" w:cs="Arial"/>
          <w:sz w:val="32"/>
          <w:szCs w:val="32"/>
        </w:rPr>
        <w:t xml:space="preserve"> pool</w:t>
      </w:r>
      <w:r w:rsidR="00286B3F" w:rsidRPr="00666CB2">
        <w:rPr>
          <w:rFonts w:ascii="Arial" w:hAnsi="Arial" w:cs="Arial"/>
          <w:i/>
          <w:iCs/>
          <w:sz w:val="32"/>
          <w:szCs w:val="32"/>
        </w:rPr>
        <w:t xml:space="preserve">. </w:t>
      </w:r>
      <w:r w:rsidRPr="00666CB2">
        <w:rPr>
          <w:rFonts w:ascii="Arial" w:hAnsi="Arial" w:cs="Arial"/>
          <w:i/>
          <w:iCs/>
          <w:sz w:val="32"/>
          <w:szCs w:val="32"/>
        </w:rPr>
        <w:t>(Per Collier County BOH)</w:t>
      </w:r>
    </w:p>
    <w:p w14:paraId="347E5F69" w14:textId="746C5FB5"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No food or drink within </w:t>
      </w:r>
      <w:r w:rsidR="000F5969" w:rsidRPr="00666CB2">
        <w:rPr>
          <w:rFonts w:ascii="Arial" w:hAnsi="Arial" w:cs="Arial"/>
          <w:sz w:val="32"/>
          <w:szCs w:val="32"/>
        </w:rPr>
        <w:t>ten</w:t>
      </w:r>
      <w:r w:rsidRPr="00666CB2">
        <w:rPr>
          <w:rFonts w:ascii="Arial" w:hAnsi="Arial" w:cs="Arial"/>
          <w:sz w:val="32"/>
          <w:szCs w:val="32"/>
        </w:rPr>
        <w:t xml:space="preserve"> feet of the pool </w:t>
      </w:r>
    </w:p>
    <w:p w14:paraId="6914BDE7" w14:textId="6C2E2A71" w:rsidR="00EF4DA1" w:rsidRPr="00666CB2" w:rsidRDefault="00397D8E">
      <w:pPr>
        <w:numPr>
          <w:ilvl w:val="0"/>
          <w:numId w:val="4"/>
        </w:numPr>
        <w:ind w:right="2" w:hanging="360"/>
        <w:rPr>
          <w:rFonts w:ascii="Arial" w:hAnsi="Arial" w:cs="Arial"/>
          <w:sz w:val="32"/>
          <w:szCs w:val="32"/>
        </w:rPr>
      </w:pPr>
      <w:r w:rsidRPr="00666CB2">
        <w:rPr>
          <w:rFonts w:ascii="Arial" w:hAnsi="Arial" w:cs="Arial"/>
          <w:sz w:val="32"/>
          <w:szCs w:val="32"/>
        </w:rPr>
        <w:t xml:space="preserve">Do not drink the pool </w:t>
      </w:r>
      <w:r w:rsidR="006D2DD6" w:rsidRPr="00666CB2">
        <w:rPr>
          <w:rFonts w:ascii="Arial" w:hAnsi="Arial" w:cs="Arial"/>
          <w:sz w:val="32"/>
          <w:szCs w:val="32"/>
        </w:rPr>
        <w:t>water.</w:t>
      </w:r>
    </w:p>
    <w:p w14:paraId="53BFEB70" w14:textId="55F1C450" w:rsidR="00397D8E" w:rsidRPr="00666CB2" w:rsidRDefault="00774E7C">
      <w:pPr>
        <w:numPr>
          <w:ilvl w:val="0"/>
          <w:numId w:val="4"/>
        </w:numPr>
        <w:ind w:right="2" w:hanging="360"/>
        <w:rPr>
          <w:rFonts w:ascii="Arial" w:hAnsi="Arial" w:cs="Arial"/>
          <w:sz w:val="32"/>
          <w:szCs w:val="32"/>
        </w:rPr>
      </w:pPr>
      <w:r w:rsidRPr="00666CB2">
        <w:rPr>
          <w:rFonts w:ascii="Arial" w:hAnsi="Arial" w:cs="Arial"/>
          <w:sz w:val="32"/>
          <w:szCs w:val="32"/>
        </w:rPr>
        <w:t>C</w:t>
      </w:r>
      <w:r w:rsidR="00605DB4" w:rsidRPr="00666CB2">
        <w:rPr>
          <w:rFonts w:ascii="Arial" w:hAnsi="Arial" w:cs="Arial"/>
          <w:sz w:val="32"/>
          <w:szCs w:val="32"/>
        </w:rPr>
        <w:t>ommercially bottled water in plastic containers</w:t>
      </w:r>
      <w:r w:rsidR="00DD278C" w:rsidRPr="00666CB2">
        <w:rPr>
          <w:rFonts w:ascii="Arial" w:hAnsi="Arial" w:cs="Arial"/>
          <w:sz w:val="32"/>
          <w:szCs w:val="32"/>
        </w:rPr>
        <w:t xml:space="preserve"> is allowed on the pool wet deck</w:t>
      </w:r>
      <w:r w:rsidR="001C54EF" w:rsidRPr="00666CB2">
        <w:rPr>
          <w:rFonts w:ascii="Arial" w:hAnsi="Arial" w:cs="Arial"/>
          <w:sz w:val="32"/>
          <w:szCs w:val="32"/>
        </w:rPr>
        <w:t xml:space="preserve"> for pool patron </w:t>
      </w:r>
      <w:r w:rsidR="006D2DD6" w:rsidRPr="00666CB2">
        <w:rPr>
          <w:rFonts w:ascii="Arial" w:hAnsi="Arial" w:cs="Arial"/>
          <w:sz w:val="32"/>
          <w:szCs w:val="32"/>
        </w:rPr>
        <w:t>hydration.</w:t>
      </w:r>
    </w:p>
    <w:p w14:paraId="6F1EFBAF" w14:textId="408156E2" w:rsidR="00C14CBE" w:rsidRPr="00666CB2" w:rsidRDefault="00E30CDD">
      <w:pPr>
        <w:numPr>
          <w:ilvl w:val="0"/>
          <w:numId w:val="4"/>
        </w:numPr>
        <w:ind w:right="2" w:hanging="360"/>
        <w:rPr>
          <w:rFonts w:ascii="Arial" w:hAnsi="Arial" w:cs="Arial"/>
          <w:sz w:val="32"/>
          <w:szCs w:val="32"/>
        </w:rPr>
      </w:pPr>
      <w:r w:rsidRPr="00666CB2">
        <w:rPr>
          <w:rFonts w:ascii="Arial" w:hAnsi="Arial" w:cs="Arial"/>
          <w:b/>
          <w:bCs/>
          <w:sz w:val="32"/>
          <w:szCs w:val="32"/>
        </w:rPr>
        <w:t>Glass containers</w:t>
      </w:r>
      <w:r w:rsidRPr="00666CB2">
        <w:rPr>
          <w:rFonts w:ascii="Arial" w:hAnsi="Arial" w:cs="Arial"/>
          <w:sz w:val="32"/>
          <w:szCs w:val="32"/>
        </w:rPr>
        <w:t xml:space="preserve"> of any kind are strictly </w:t>
      </w:r>
      <w:r w:rsidRPr="00666CB2">
        <w:rPr>
          <w:rFonts w:ascii="Arial" w:hAnsi="Arial" w:cs="Arial"/>
          <w:b/>
          <w:bCs/>
          <w:sz w:val="32"/>
          <w:szCs w:val="32"/>
        </w:rPr>
        <w:t>prohibited</w:t>
      </w:r>
      <w:r w:rsidRPr="00666CB2">
        <w:rPr>
          <w:rFonts w:ascii="Arial" w:hAnsi="Arial" w:cs="Arial"/>
          <w:sz w:val="32"/>
          <w:szCs w:val="32"/>
        </w:rPr>
        <w:t xml:space="preserve"> </w:t>
      </w:r>
      <w:r w:rsidR="00F13606" w:rsidRPr="00666CB2">
        <w:rPr>
          <w:rFonts w:ascii="Arial" w:hAnsi="Arial" w:cs="Arial"/>
          <w:sz w:val="32"/>
          <w:szCs w:val="32"/>
        </w:rPr>
        <w:t xml:space="preserve">(Florida Chapter 64E-9 DPH) </w:t>
      </w:r>
      <w:r w:rsidRPr="00666CB2">
        <w:rPr>
          <w:rFonts w:ascii="Arial" w:hAnsi="Arial" w:cs="Arial"/>
          <w:sz w:val="32"/>
          <w:szCs w:val="32"/>
        </w:rPr>
        <w:t>in every area of the</w:t>
      </w:r>
      <w:r w:rsidR="006030BB" w:rsidRPr="00666CB2">
        <w:rPr>
          <w:rFonts w:ascii="Arial" w:hAnsi="Arial" w:cs="Arial"/>
          <w:sz w:val="32"/>
          <w:szCs w:val="32"/>
        </w:rPr>
        <w:t xml:space="preserve"> pool deck and</w:t>
      </w:r>
      <w:r w:rsidRPr="00666CB2">
        <w:rPr>
          <w:rFonts w:ascii="Arial" w:hAnsi="Arial" w:cs="Arial"/>
          <w:sz w:val="32"/>
          <w:szCs w:val="32"/>
        </w:rPr>
        <w:t xml:space="preserve"> </w:t>
      </w:r>
      <w:r w:rsidR="006507A2" w:rsidRPr="00666CB2">
        <w:rPr>
          <w:rFonts w:ascii="Arial" w:hAnsi="Arial" w:cs="Arial"/>
          <w:sz w:val="32"/>
          <w:szCs w:val="32"/>
        </w:rPr>
        <w:t>pool.</w:t>
      </w:r>
      <w:r w:rsidRPr="00666CB2">
        <w:rPr>
          <w:rFonts w:ascii="Arial" w:hAnsi="Arial" w:cs="Arial"/>
          <w:sz w:val="32"/>
          <w:szCs w:val="32"/>
        </w:rPr>
        <w:t xml:space="preserve"> </w:t>
      </w:r>
    </w:p>
    <w:p w14:paraId="12AA5FCA" w14:textId="68D50B27"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Tobacco products are prohibited, including e-cigarettes and </w:t>
      </w:r>
      <w:r w:rsidR="006507A2" w:rsidRPr="00666CB2">
        <w:rPr>
          <w:rFonts w:ascii="Arial" w:hAnsi="Arial" w:cs="Arial"/>
          <w:sz w:val="32"/>
          <w:szCs w:val="32"/>
        </w:rPr>
        <w:t>vaping.</w:t>
      </w:r>
      <w:r w:rsidRPr="00666CB2">
        <w:rPr>
          <w:rFonts w:ascii="Arial" w:hAnsi="Arial" w:cs="Arial"/>
          <w:sz w:val="32"/>
          <w:szCs w:val="32"/>
        </w:rPr>
        <w:t xml:space="preserve"> </w:t>
      </w:r>
    </w:p>
    <w:p w14:paraId="2D297B8F" w14:textId="0ADC3818"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Beach towels must always be used on the furniture to protect from body </w:t>
      </w:r>
      <w:r w:rsidR="006507A2" w:rsidRPr="00666CB2">
        <w:rPr>
          <w:rFonts w:ascii="Arial" w:hAnsi="Arial" w:cs="Arial"/>
          <w:sz w:val="32"/>
          <w:szCs w:val="32"/>
        </w:rPr>
        <w:t>oils.</w:t>
      </w:r>
      <w:r w:rsidRPr="00666CB2">
        <w:rPr>
          <w:rFonts w:ascii="Arial" w:hAnsi="Arial" w:cs="Arial"/>
          <w:sz w:val="32"/>
          <w:szCs w:val="32"/>
        </w:rPr>
        <w:t xml:space="preserve"> </w:t>
      </w:r>
    </w:p>
    <w:p w14:paraId="2B75F91D" w14:textId="43328E4C"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Proper swimming attire is required while in the </w:t>
      </w:r>
      <w:r w:rsidR="006507A2" w:rsidRPr="00666CB2">
        <w:rPr>
          <w:rFonts w:ascii="Arial" w:hAnsi="Arial" w:cs="Arial"/>
          <w:sz w:val="32"/>
          <w:szCs w:val="32"/>
        </w:rPr>
        <w:t>pools.</w:t>
      </w:r>
      <w:r w:rsidRPr="00666CB2">
        <w:rPr>
          <w:rFonts w:ascii="Arial" w:hAnsi="Arial" w:cs="Arial"/>
          <w:sz w:val="32"/>
          <w:szCs w:val="32"/>
        </w:rPr>
        <w:t xml:space="preserve"> </w:t>
      </w:r>
    </w:p>
    <w:p w14:paraId="67E2910B" w14:textId="659E63FF"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Infants and toddlers must wear swim apparel specifically produced for use while in a swimming pool</w:t>
      </w:r>
      <w:r w:rsidR="00286B3F" w:rsidRPr="00666CB2">
        <w:rPr>
          <w:rFonts w:ascii="Arial" w:hAnsi="Arial" w:cs="Arial"/>
          <w:sz w:val="32"/>
          <w:szCs w:val="32"/>
        </w:rPr>
        <w:t xml:space="preserve">. </w:t>
      </w:r>
      <w:r w:rsidRPr="00666CB2">
        <w:rPr>
          <w:rFonts w:ascii="Arial" w:hAnsi="Arial" w:cs="Arial"/>
          <w:sz w:val="32"/>
          <w:szCs w:val="32"/>
        </w:rPr>
        <w:t xml:space="preserve">NO diapers are permitted. </w:t>
      </w:r>
    </w:p>
    <w:p w14:paraId="79E34615" w14:textId="4614CED2"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No toys or </w:t>
      </w:r>
      <w:r w:rsidR="0065149B" w:rsidRPr="00666CB2">
        <w:rPr>
          <w:rFonts w:ascii="Arial" w:hAnsi="Arial" w:cs="Arial"/>
          <w:sz w:val="32"/>
          <w:szCs w:val="32"/>
        </w:rPr>
        <w:t xml:space="preserve">large </w:t>
      </w:r>
      <w:r w:rsidRPr="00666CB2">
        <w:rPr>
          <w:rFonts w:ascii="Arial" w:hAnsi="Arial" w:cs="Arial"/>
          <w:sz w:val="32"/>
          <w:szCs w:val="32"/>
        </w:rPr>
        <w:t xml:space="preserve">floats in the pool – (Noodles permitted &amp; Children may use arm floats) </w:t>
      </w:r>
    </w:p>
    <w:p w14:paraId="1F0493D5" w14:textId="286A2EE1"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No diving, </w:t>
      </w:r>
      <w:r w:rsidR="003E685F" w:rsidRPr="00666CB2">
        <w:rPr>
          <w:rFonts w:ascii="Arial" w:hAnsi="Arial" w:cs="Arial"/>
          <w:sz w:val="32"/>
          <w:szCs w:val="32"/>
        </w:rPr>
        <w:t>jumping,</w:t>
      </w:r>
      <w:r w:rsidRPr="00666CB2">
        <w:rPr>
          <w:rFonts w:ascii="Arial" w:hAnsi="Arial" w:cs="Arial"/>
          <w:sz w:val="32"/>
          <w:szCs w:val="32"/>
        </w:rPr>
        <w:t xml:space="preserve"> or running at any time – No “horseplay” allowed</w:t>
      </w:r>
      <w:r w:rsidR="00286B3F" w:rsidRPr="00666CB2">
        <w:rPr>
          <w:rFonts w:ascii="Arial" w:hAnsi="Arial" w:cs="Arial"/>
          <w:sz w:val="32"/>
          <w:szCs w:val="32"/>
        </w:rPr>
        <w:t xml:space="preserve">. </w:t>
      </w:r>
      <w:r w:rsidRPr="00666CB2">
        <w:rPr>
          <w:rFonts w:ascii="Arial" w:hAnsi="Arial" w:cs="Arial"/>
          <w:sz w:val="32"/>
          <w:szCs w:val="32"/>
        </w:rPr>
        <w:t xml:space="preserve">Be considerate of other pool </w:t>
      </w:r>
      <w:r w:rsidR="006507A2" w:rsidRPr="00666CB2">
        <w:rPr>
          <w:rFonts w:ascii="Arial" w:hAnsi="Arial" w:cs="Arial"/>
          <w:sz w:val="32"/>
          <w:szCs w:val="32"/>
        </w:rPr>
        <w:t>users.</w:t>
      </w:r>
      <w:r w:rsidRPr="00666CB2">
        <w:rPr>
          <w:rFonts w:ascii="Arial" w:hAnsi="Arial" w:cs="Arial"/>
          <w:sz w:val="32"/>
          <w:szCs w:val="32"/>
        </w:rPr>
        <w:t xml:space="preserve"> </w:t>
      </w:r>
    </w:p>
    <w:p w14:paraId="0DA82421" w14:textId="3DE974EF"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Maximum capacity is </w:t>
      </w:r>
      <w:r w:rsidR="000F5969" w:rsidRPr="00666CB2">
        <w:rPr>
          <w:rFonts w:ascii="Arial" w:hAnsi="Arial" w:cs="Arial"/>
          <w:sz w:val="32"/>
          <w:szCs w:val="32"/>
        </w:rPr>
        <w:t>forty</w:t>
      </w:r>
      <w:r w:rsidRPr="00666CB2">
        <w:rPr>
          <w:rFonts w:ascii="Arial" w:hAnsi="Arial" w:cs="Arial"/>
          <w:sz w:val="32"/>
          <w:szCs w:val="32"/>
        </w:rPr>
        <w:t xml:space="preserve"> for the large pool and </w:t>
      </w:r>
      <w:r w:rsidR="000F5969" w:rsidRPr="00666CB2">
        <w:rPr>
          <w:rFonts w:ascii="Arial" w:hAnsi="Arial" w:cs="Arial"/>
          <w:sz w:val="32"/>
          <w:szCs w:val="32"/>
        </w:rPr>
        <w:t>twenty</w:t>
      </w:r>
      <w:r w:rsidRPr="00666CB2">
        <w:rPr>
          <w:rFonts w:ascii="Arial" w:hAnsi="Arial" w:cs="Arial"/>
          <w:sz w:val="32"/>
          <w:szCs w:val="32"/>
        </w:rPr>
        <w:t xml:space="preserve"> for the small pool </w:t>
      </w:r>
      <w:r w:rsidR="008D0C07" w:rsidRPr="00666CB2">
        <w:rPr>
          <w:rFonts w:ascii="Arial" w:hAnsi="Arial" w:cs="Arial"/>
          <w:sz w:val="32"/>
          <w:szCs w:val="32"/>
        </w:rPr>
        <w:t>unless otherwise posted.</w:t>
      </w:r>
    </w:p>
    <w:p w14:paraId="067EBFFD" w14:textId="623C0930"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Heated temperature of the pool is </w:t>
      </w:r>
      <w:r w:rsidR="00A47129" w:rsidRPr="00666CB2">
        <w:rPr>
          <w:rFonts w:ascii="Arial" w:hAnsi="Arial" w:cs="Arial"/>
          <w:sz w:val="32"/>
          <w:szCs w:val="32"/>
        </w:rPr>
        <w:t>set</w:t>
      </w:r>
      <w:r w:rsidR="00E12977" w:rsidRPr="00666CB2">
        <w:rPr>
          <w:rFonts w:ascii="Arial" w:hAnsi="Arial" w:cs="Arial"/>
          <w:sz w:val="32"/>
          <w:szCs w:val="32"/>
        </w:rPr>
        <w:t xml:space="preserve"> at </w:t>
      </w:r>
      <w:r w:rsidRPr="00666CB2">
        <w:rPr>
          <w:rFonts w:ascii="Arial" w:hAnsi="Arial" w:cs="Arial"/>
          <w:sz w:val="32"/>
          <w:szCs w:val="32"/>
        </w:rPr>
        <w:t xml:space="preserve">82 degrees </w:t>
      </w:r>
      <w:r w:rsidR="003E685F" w:rsidRPr="00666CB2">
        <w:rPr>
          <w:rFonts w:ascii="Arial" w:hAnsi="Arial" w:cs="Arial"/>
          <w:sz w:val="32"/>
          <w:szCs w:val="32"/>
        </w:rPr>
        <w:t>F.</w:t>
      </w:r>
      <w:r w:rsidRPr="00666CB2">
        <w:rPr>
          <w:rFonts w:ascii="Arial" w:hAnsi="Arial" w:cs="Arial"/>
          <w:sz w:val="32"/>
          <w:szCs w:val="32"/>
        </w:rPr>
        <w:t xml:space="preserve"> </w:t>
      </w:r>
    </w:p>
    <w:p w14:paraId="4797F0A7" w14:textId="37BFDD6D" w:rsidR="00C14CBE" w:rsidRPr="00666CB2" w:rsidRDefault="00E30CDD">
      <w:pPr>
        <w:numPr>
          <w:ilvl w:val="0"/>
          <w:numId w:val="4"/>
        </w:numPr>
        <w:ind w:right="2" w:hanging="360"/>
        <w:rPr>
          <w:rFonts w:ascii="Arial" w:hAnsi="Arial" w:cs="Arial"/>
          <w:sz w:val="32"/>
          <w:szCs w:val="32"/>
        </w:rPr>
      </w:pPr>
      <w:r w:rsidRPr="00666CB2">
        <w:rPr>
          <w:rFonts w:ascii="Arial" w:hAnsi="Arial" w:cs="Arial"/>
          <w:sz w:val="32"/>
          <w:szCs w:val="32"/>
        </w:rPr>
        <w:t xml:space="preserve">Return sun umbrellas to the closed position when leaving the pool regardless of the time of </w:t>
      </w:r>
      <w:r w:rsidR="003E685F" w:rsidRPr="00666CB2">
        <w:rPr>
          <w:rFonts w:ascii="Arial" w:hAnsi="Arial" w:cs="Arial"/>
          <w:sz w:val="32"/>
          <w:szCs w:val="32"/>
        </w:rPr>
        <w:t>day.</w:t>
      </w:r>
      <w:r w:rsidR="00B51284">
        <w:rPr>
          <w:rFonts w:ascii="Arial" w:hAnsi="Arial" w:cs="Arial"/>
          <w:sz w:val="32"/>
          <w:szCs w:val="32"/>
        </w:rPr>
        <w:t xml:space="preserve">  When wind or any other weather event </w:t>
      </w:r>
      <w:r w:rsidR="00610DB0">
        <w:rPr>
          <w:rFonts w:ascii="Arial" w:hAnsi="Arial" w:cs="Arial"/>
          <w:sz w:val="32"/>
          <w:szCs w:val="32"/>
        </w:rPr>
        <w:t>compromises the stability of pool umbrellas</w:t>
      </w:r>
      <w:r w:rsidR="00A2265B">
        <w:rPr>
          <w:rFonts w:ascii="Arial" w:hAnsi="Arial" w:cs="Arial"/>
          <w:sz w:val="32"/>
          <w:szCs w:val="32"/>
        </w:rPr>
        <w:t>; they should be placed in the closed and tied position</w:t>
      </w:r>
      <w:r w:rsidR="004C7E9C">
        <w:rPr>
          <w:rFonts w:ascii="Arial" w:hAnsi="Arial" w:cs="Arial"/>
          <w:sz w:val="32"/>
          <w:szCs w:val="32"/>
        </w:rPr>
        <w:t xml:space="preserve"> as a common practice.</w:t>
      </w:r>
    </w:p>
    <w:p w14:paraId="470FC55E" w14:textId="3A72EC08" w:rsidR="00313148" w:rsidRPr="00666CB2" w:rsidRDefault="00313148">
      <w:pPr>
        <w:numPr>
          <w:ilvl w:val="0"/>
          <w:numId w:val="4"/>
        </w:numPr>
        <w:ind w:right="2" w:hanging="360"/>
        <w:rPr>
          <w:rFonts w:ascii="Arial" w:hAnsi="Arial" w:cs="Arial"/>
          <w:sz w:val="32"/>
          <w:szCs w:val="32"/>
        </w:rPr>
      </w:pPr>
      <w:r w:rsidRPr="00666CB2">
        <w:rPr>
          <w:rFonts w:ascii="Arial" w:hAnsi="Arial" w:cs="Arial"/>
          <w:sz w:val="32"/>
          <w:szCs w:val="32"/>
        </w:rPr>
        <w:t xml:space="preserve">The lap section of the </w:t>
      </w:r>
      <w:r w:rsidR="008D0C07" w:rsidRPr="00666CB2">
        <w:rPr>
          <w:rFonts w:ascii="Arial" w:hAnsi="Arial" w:cs="Arial"/>
          <w:sz w:val="32"/>
          <w:szCs w:val="32"/>
        </w:rPr>
        <w:t xml:space="preserve">clubhouse </w:t>
      </w:r>
      <w:r w:rsidRPr="00666CB2">
        <w:rPr>
          <w:rFonts w:ascii="Arial" w:hAnsi="Arial" w:cs="Arial"/>
          <w:sz w:val="32"/>
          <w:szCs w:val="32"/>
        </w:rPr>
        <w:t>pool is primary for the use of bathers who prefer this feature of the pool</w:t>
      </w:r>
      <w:r w:rsidR="00286B3F" w:rsidRPr="00666CB2">
        <w:rPr>
          <w:rFonts w:ascii="Arial" w:hAnsi="Arial" w:cs="Arial"/>
          <w:sz w:val="32"/>
          <w:szCs w:val="32"/>
        </w:rPr>
        <w:t xml:space="preserve">. </w:t>
      </w:r>
      <w:r w:rsidR="00024294">
        <w:rPr>
          <w:rFonts w:ascii="Arial" w:hAnsi="Arial" w:cs="Arial"/>
          <w:sz w:val="32"/>
          <w:szCs w:val="32"/>
        </w:rPr>
        <w:t xml:space="preserve">When </w:t>
      </w:r>
      <w:r w:rsidR="00024294">
        <w:rPr>
          <w:rFonts w:ascii="Arial" w:hAnsi="Arial" w:cs="Arial"/>
          <w:sz w:val="32"/>
          <w:szCs w:val="32"/>
        </w:rPr>
        <w:lastRenderedPageBreak/>
        <w:t>in use t</w:t>
      </w:r>
      <w:r w:rsidRPr="00666CB2">
        <w:rPr>
          <w:rFonts w:ascii="Arial" w:hAnsi="Arial" w:cs="Arial"/>
          <w:sz w:val="32"/>
          <w:szCs w:val="32"/>
        </w:rPr>
        <w:t xml:space="preserve">he ropes are for guidance of the lap swimmers and are </w:t>
      </w:r>
      <w:r w:rsidRPr="00E77578">
        <w:rPr>
          <w:rFonts w:ascii="Arial" w:hAnsi="Arial" w:cs="Arial"/>
          <w:b/>
          <w:bCs/>
          <w:sz w:val="32"/>
          <w:szCs w:val="32"/>
        </w:rPr>
        <w:t>not for ANY</w:t>
      </w:r>
      <w:r w:rsidRPr="00666CB2">
        <w:rPr>
          <w:rFonts w:ascii="Arial" w:hAnsi="Arial" w:cs="Arial"/>
          <w:sz w:val="32"/>
          <w:szCs w:val="32"/>
        </w:rPr>
        <w:t xml:space="preserve"> other purpose</w:t>
      </w:r>
      <w:r w:rsidR="00286B3F" w:rsidRPr="00666CB2">
        <w:rPr>
          <w:rFonts w:ascii="Arial" w:hAnsi="Arial" w:cs="Arial"/>
          <w:sz w:val="32"/>
          <w:szCs w:val="32"/>
        </w:rPr>
        <w:t xml:space="preserve">. </w:t>
      </w:r>
      <w:r w:rsidRPr="00666CB2">
        <w:rPr>
          <w:rFonts w:ascii="Arial" w:hAnsi="Arial" w:cs="Arial"/>
          <w:sz w:val="32"/>
          <w:szCs w:val="32"/>
        </w:rPr>
        <w:t>It is not a support mechanism, or a resting are</w:t>
      </w:r>
      <w:r w:rsidR="00D82766" w:rsidRPr="00666CB2">
        <w:rPr>
          <w:rFonts w:ascii="Arial" w:hAnsi="Arial" w:cs="Arial"/>
          <w:sz w:val="32"/>
          <w:szCs w:val="32"/>
        </w:rPr>
        <w:t>a</w:t>
      </w:r>
      <w:r w:rsidRPr="00666CB2">
        <w:rPr>
          <w:rFonts w:ascii="Arial" w:hAnsi="Arial" w:cs="Arial"/>
          <w:sz w:val="32"/>
          <w:szCs w:val="32"/>
        </w:rPr>
        <w:t xml:space="preserve"> for conversation.</w:t>
      </w:r>
    </w:p>
    <w:p w14:paraId="65D801DB" w14:textId="38CEF836" w:rsidR="008A615C" w:rsidRPr="00666CB2" w:rsidRDefault="008A615C">
      <w:pPr>
        <w:numPr>
          <w:ilvl w:val="0"/>
          <w:numId w:val="4"/>
        </w:numPr>
        <w:ind w:right="2" w:hanging="360"/>
        <w:rPr>
          <w:rFonts w:ascii="Arial" w:hAnsi="Arial" w:cs="Arial"/>
          <w:sz w:val="32"/>
          <w:szCs w:val="32"/>
        </w:rPr>
      </w:pPr>
      <w:r w:rsidRPr="00666CB2">
        <w:rPr>
          <w:rFonts w:ascii="Arial" w:hAnsi="Arial" w:cs="Arial"/>
          <w:sz w:val="32"/>
          <w:szCs w:val="32"/>
        </w:rPr>
        <w:t>Earphones, pods, buds</w:t>
      </w:r>
      <w:r w:rsidR="00662150" w:rsidRPr="00666CB2">
        <w:rPr>
          <w:rFonts w:ascii="Arial" w:hAnsi="Arial" w:cs="Arial"/>
          <w:sz w:val="32"/>
          <w:szCs w:val="32"/>
        </w:rPr>
        <w:t>,</w:t>
      </w:r>
      <w:r w:rsidRPr="00666CB2">
        <w:rPr>
          <w:rFonts w:ascii="Arial" w:hAnsi="Arial" w:cs="Arial"/>
          <w:sz w:val="32"/>
          <w:szCs w:val="32"/>
        </w:rPr>
        <w:t xml:space="preserve"> </w:t>
      </w:r>
      <w:r w:rsidR="00E13D23" w:rsidRPr="00666CB2">
        <w:rPr>
          <w:rFonts w:ascii="Arial" w:hAnsi="Arial" w:cs="Arial"/>
          <w:sz w:val="32"/>
          <w:szCs w:val="32"/>
        </w:rPr>
        <w:t>etc.</w:t>
      </w:r>
      <w:r w:rsidRPr="00666CB2">
        <w:rPr>
          <w:rFonts w:ascii="Arial" w:hAnsi="Arial" w:cs="Arial"/>
          <w:sz w:val="32"/>
          <w:szCs w:val="32"/>
        </w:rPr>
        <w:t xml:space="preserve"> must be used for your entertainment devices.  NO LOUD EMISSIONS.</w:t>
      </w:r>
    </w:p>
    <w:p w14:paraId="1BFA7345" w14:textId="428F6EE6" w:rsidR="0065149B" w:rsidRPr="00666CB2" w:rsidRDefault="0065149B">
      <w:pPr>
        <w:numPr>
          <w:ilvl w:val="0"/>
          <w:numId w:val="4"/>
        </w:numPr>
        <w:ind w:right="2" w:hanging="360"/>
        <w:rPr>
          <w:rFonts w:ascii="Arial" w:hAnsi="Arial" w:cs="Arial"/>
          <w:sz w:val="32"/>
          <w:szCs w:val="32"/>
        </w:rPr>
      </w:pPr>
      <w:r w:rsidRPr="00666CB2">
        <w:rPr>
          <w:rFonts w:ascii="Arial" w:hAnsi="Arial" w:cs="Arial"/>
          <w:sz w:val="32"/>
          <w:szCs w:val="32"/>
        </w:rPr>
        <w:t xml:space="preserve">Introduce your guests to the </w:t>
      </w:r>
      <w:r w:rsidR="0074011B" w:rsidRPr="00666CB2">
        <w:rPr>
          <w:rFonts w:ascii="Arial" w:hAnsi="Arial" w:cs="Arial"/>
          <w:sz w:val="32"/>
          <w:szCs w:val="32"/>
        </w:rPr>
        <w:t xml:space="preserve">posted </w:t>
      </w:r>
      <w:r w:rsidRPr="00666CB2">
        <w:rPr>
          <w:rFonts w:ascii="Arial" w:hAnsi="Arial" w:cs="Arial"/>
          <w:sz w:val="32"/>
          <w:szCs w:val="32"/>
        </w:rPr>
        <w:t xml:space="preserve">Pool Rules upon </w:t>
      </w:r>
      <w:r w:rsidR="006507A2" w:rsidRPr="00666CB2">
        <w:rPr>
          <w:rFonts w:ascii="Arial" w:hAnsi="Arial" w:cs="Arial"/>
          <w:sz w:val="32"/>
          <w:szCs w:val="32"/>
        </w:rPr>
        <w:t>arrival.</w:t>
      </w:r>
    </w:p>
    <w:p w14:paraId="2AF802CC" w14:textId="2D286133" w:rsidR="00C14CBE" w:rsidRPr="00666CB2" w:rsidRDefault="00E13442">
      <w:pPr>
        <w:numPr>
          <w:ilvl w:val="0"/>
          <w:numId w:val="4"/>
        </w:numPr>
        <w:spacing w:after="78"/>
        <w:ind w:right="2" w:hanging="360"/>
        <w:rPr>
          <w:rFonts w:ascii="Arial" w:hAnsi="Arial" w:cs="Arial"/>
          <w:b/>
          <w:bCs/>
          <w:sz w:val="32"/>
          <w:szCs w:val="32"/>
        </w:rPr>
      </w:pPr>
      <w:r w:rsidRPr="00666CB2">
        <w:rPr>
          <w:rFonts w:ascii="Arial" w:hAnsi="Arial" w:cs="Arial"/>
          <w:b/>
          <w:bCs/>
          <w:sz w:val="32"/>
          <w:szCs w:val="32"/>
        </w:rPr>
        <w:t>EMERGENCY –</w:t>
      </w:r>
      <w:r w:rsidR="00E30CDD" w:rsidRPr="00666CB2">
        <w:rPr>
          <w:rFonts w:ascii="Arial" w:hAnsi="Arial" w:cs="Arial"/>
          <w:b/>
          <w:bCs/>
          <w:sz w:val="32"/>
          <w:szCs w:val="32"/>
        </w:rPr>
        <w:t xml:space="preserve"> Dial 911 </w:t>
      </w:r>
    </w:p>
    <w:p w14:paraId="07901492" w14:textId="77777777" w:rsidR="00C14CBE" w:rsidRPr="00666CB2" w:rsidRDefault="00E30CDD">
      <w:pPr>
        <w:spacing w:after="2"/>
        <w:ind w:left="1080" w:right="0" w:firstLine="0"/>
        <w:jc w:val="left"/>
        <w:rPr>
          <w:rFonts w:ascii="Arial" w:hAnsi="Arial" w:cs="Arial"/>
          <w:sz w:val="32"/>
          <w:szCs w:val="32"/>
        </w:rPr>
      </w:pPr>
      <w:r w:rsidRPr="00666CB2">
        <w:rPr>
          <w:rFonts w:ascii="Arial" w:hAnsi="Arial" w:cs="Arial"/>
          <w:sz w:val="32"/>
          <w:szCs w:val="32"/>
        </w:rPr>
        <w:t xml:space="preserve"> </w:t>
      </w:r>
    </w:p>
    <w:p w14:paraId="2BE4F683" w14:textId="1D6E28D5" w:rsidR="003C1EC0" w:rsidRDefault="004139D2" w:rsidP="003C1EC0">
      <w:pPr>
        <w:pStyle w:val="Heading2"/>
        <w:ind w:right="0"/>
        <w:jc w:val="both"/>
        <w:rPr>
          <w:rFonts w:ascii="Arial" w:hAnsi="Arial" w:cs="Arial"/>
          <w:sz w:val="36"/>
          <w:szCs w:val="36"/>
        </w:rPr>
      </w:pPr>
      <w:r w:rsidRPr="001B1889">
        <w:rPr>
          <w:rFonts w:ascii="Arial" w:hAnsi="Arial" w:cs="Arial"/>
          <w:sz w:val="36"/>
          <w:szCs w:val="36"/>
        </w:rPr>
        <w:t xml:space="preserve">                                                </w:t>
      </w:r>
    </w:p>
    <w:p w14:paraId="61130EC6" w14:textId="77777777" w:rsidR="003C1EC0" w:rsidRPr="003C1EC0" w:rsidRDefault="003C1EC0" w:rsidP="003C1EC0"/>
    <w:p w14:paraId="3D71CAF4" w14:textId="332A99BF" w:rsidR="00C14CBE" w:rsidRPr="001B1889" w:rsidRDefault="00E30CDD" w:rsidP="003C1EC0">
      <w:pPr>
        <w:pStyle w:val="Heading2"/>
        <w:ind w:right="0"/>
        <w:rPr>
          <w:rFonts w:ascii="Arial" w:hAnsi="Arial" w:cs="Arial"/>
          <w:sz w:val="36"/>
          <w:szCs w:val="36"/>
        </w:rPr>
      </w:pPr>
      <w:r w:rsidRPr="001B1889">
        <w:rPr>
          <w:rFonts w:ascii="Arial" w:hAnsi="Arial" w:cs="Arial"/>
          <w:sz w:val="36"/>
          <w:szCs w:val="36"/>
        </w:rPr>
        <w:t>OTHER</w:t>
      </w:r>
    </w:p>
    <w:p w14:paraId="5183C908" w14:textId="77777777" w:rsidR="00C14CBE" w:rsidRPr="00666CB2" w:rsidRDefault="00E30CDD">
      <w:pPr>
        <w:spacing w:after="0"/>
        <w:ind w:left="1124" w:right="0" w:firstLine="0"/>
        <w:jc w:val="center"/>
        <w:rPr>
          <w:rFonts w:ascii="Arial" w:hAnsi="Arial" w:cs="Arial"/>
          <w:sz w:val="32"/>
          <w:szCs w:val="32"/>
        </w:rPr>
      </w:pPr>
      <w:r w:rsidRPr="00666CB2">
        <w:rPr>
          <w:rFonts w:ascii="Arial" w:hAnsi="Arial" w:cs="Arial"/>
          <w:sz w:val="32"/>
          <w:szCs w:val="32"/>
        </w:rPr>
        <w:t xml:space="preserve"> </w:t>
      </w:r>
    </w:p>
    <w:p w14:paraId="47C4224E" w14:textId="6C59100F" w:rsidR="00C14CBE" w:rsidRPr="00666CB2" w:rsidRDefault="00A67217">
      <w:pPr>
        <w:pStyle w:val="Heading3"/>
        <w:spacing w:after="0"/>
        <w:ind w:left="1090" w:right="2"/>
        <w:rPr>
          <w:rFonts w:ascii="Arial" w:hAnsi="Arial" w:cs="Arial"/>
          <w:sz w:val="32"/>
          <w:szCs w:val="32"/>
        </w:rPr>
      </w:pPr>
      <w:r w:rsidRPr="00666CB2">
        <w:rPr>
          <w:rFonts w:ascii="Arial" w:hAnsi="Arial" w:cs="Arial"/>
          <w:sz w:val="32"/>
          <w:szCs w:val="32"/>
        </w:rPr>
        <w:t>DUCKS &amp; WILDLIFE</w:t>
      </w:r>
      <w:r w:rsidR="00E30CDD" w:rsidRPr="00666CB2">
        <w:rPr>
          <w:rFonts w:ascii="Arial" w:hAnsi="Arial" w:cs="Arial"/>
          <w:sz w:val="32"/>
          <w:szCs w:val="32"/>
        </w:rPr>
        <w:t xml:space="preserve"> </w:t>
      </w:r>
    </w:p>
    <w:p w14:paraId="4A64E17A" w14:textId="77777777" w:rsidR="00C14CBE" w:rsidRPr="00EC2CD0" w:rsidRDefault="00E30CDD">
      <w:pPr>
        <w:spacing w:after="0"/>
        <w:ind w:left="1080" w:right="0" w:firstLine="0"/>
        <w:jc w:val="left"/>
        <w:rPr>
          <w:rFonts w:ascii="Arial" w:hAnsi="Arial" w:cs="Arial"/>
          <w:szCs w:val="24"/>
        </w:rPr>
      </w:pPr>
      <w:r w:rsidRPr="00666CB2">
        <w:rPr>
          <w:rFonts w:ascii="Arial" w:hAnsi="Arial" w:cs="Arial"/>
          <w:sz w:val="32"/>
          <w:szCs w:val="32"/>
        </w:rPr>
        <w:t xml:space="preserve"> </w:t>
      </w:r>
    </w:p>
    <w:p w14:paraId="183959D7" w14:textId="0185619F" w:rsidR="00A65446" w:rsidRDefault="003E5239" w:rsidP="00EC2CD0">
      <w:pPr>
        <w:spacing w:after="10" w:line="251" w:lineRule="auto"/>
        <w:ind w:left="1090" w:right="7"/>
        <w:jc w:val="left"/>
        <w:rPr>
          <w:rFonts w:ascii="Arial" w:hAnsi="Arial" w:cs="Arial"/>
          <w:sz w:val="32"/>
          <w:szCs w:val="32"/>
        </w:rPr>
      </w:pPr>
      <w:r w:rsidRPr="00666CB2">
        <w:rPr>
          <w:rFonts w:ascii="Arial" w:hAnsi="Arial" w:cs="Arial"/>
          <w:sz w:val="32"/>
          <w:szCs w:val="32"/>
        </w:rPr>
        <w:t xml:space="preserve">Under no circumstances </w:t>
      </w:r>
      <w:r w:rsidR="00C57E93" w:rsidRPr="00666CB2">
        <w:rPr>
          <w:rFonts w:ascii="Arial" w:hAnsi="Arial" w:cs="Arial"/>
          <w:sz w:val="32"/>
          <w:szCs w:val="32"/>
        </w:rPr>
        <w:t xml:space="preserve">shall </w:t>
      </w:r>
      <w:r w:rsidR="00A80130" w:rsidRPr="00666CB2">
        <w:rPr>
          <w:rFonts w:ascii="Arial" w:hAnsi="Arial" w:cs="Arial"/>
          <w:sz w:val="32"/>
          <w:szCs w:val="32"/>
        </w:rPr>
        <w:t xml:space="preserve">anyone attempt to </w:t>
      </w:r>
      <w:r w:rsidR="00160CD6" w:rsidRPr="00666CB2">
        <w:rPr>
          <w:rFonts w:ascii="Arial" w:hAnsi="Arial" w:cs="Arial"/>
          <w:sz w:val="32"/>
          <w:szCs w:val="32"/>
        </w:rPr>
        <w:t xml:space="preserve">attract or </w:t>
      </w:r>
      <w:r w:rsidR="00995FFC" w:rsidRPr="00666CB2">
        <w:rPr>
          <w:rFonts w:ascii="Arial" w:hAnsi="Arial" w:cs="Arial"/>
          <w:sz w:val="32"/>
          <w:szCs w:val="32"/>
        </w:rPr>
        <w:t>f</w:t>
      </w:r>
      <w:r w:rsidR="00160CD6" w:rsidRPr="00666CB2">
        <w:rPr>
          <w:rFonts w:ascii="Arial" w:hAnsi="Arial" w:cs="Arial"/>
          <w:sz w:val="32"/>
          <w:szCs w:val="32"/>
        </w:rPr>
        <w:t>eed</w:t>
      </w:r>
      <w:r w:rsidR="00995FFC" w:rsidRPr="00666CB2">
        <w:rPr>
          <w:rFonts w:ascii="Arial" w:hAnsi="Arial" w:cs="Arial"/>
          <w:sz w:val="32"/>
          <w:szCs w:val="32"/>
        </w:rPr>
        <w:t xml:space="preserve"> d</w:t>
      </w:r>
      <w:r w:rsidR="00C57E93" w:rsidRPr="00666CB2">
        <w:rPr>
          <w:rFonts w:ascii="Arial" w:hAnsi="Arial" w:cs="Arial"/>
          <w:sz w:val="32"/>
          <w:szCs w:val="32"/>
        </w:rPr>
        <w:t>ucks or any wildlife</w:t>
      </w:r>
      <w:r w:rsidR="00252772" w:rsidRPr="00666CB2">
        <w:rPr>
          <w:rFonts w:ascii="Arial" w:hAnsi="Arial" w:cs="Arial"/>
          <w:sz w:val="32"/>
          <w:szCs w:val="32"/>
        </w:rPr>
        <w:t>. Their presence is a nuisance</w:t>
      </w:r>
      <w:r w:rsidR="0023717A" w:rsidRPr="00666CB2">
        <w:rPr>
          <w:rFonts w:ascii="Arial" w:hAnsi="Arial" w:cs="Arial"/>
          <w:sz w:val="32"/>
          <w:szCs w:val="32"/>
        </w:rPr>
        <w:t>,</w:t>
      </w:r>
      <w:r w:rsidR="00252772" w:rsidRPr="00666CB2">
        <w:rPr>
          <w:rFonts w:ascii="Arial" w:hAnsi="Arial" w:cs="Arial"/>
          <w:sz w:val="32"/>
          <w:szCs w:val="32"/>
        </w:rPr>
        <w:t xml:space="preserve"> and their waste contaminates the sod and soil</w:t>
      </w:r>
      <w:r w:rsidR="00123784" w:rsidRPr="00666CB2">
        <w:rPr>
          <w:rFonts w:ascii="Arial" w:hAnsi="Arial" w:cs="Arial"/>
          <w:sz w:val="32"/>
          <w:szCs w:val="32"/>
        </w:rPr>
        <w:t>.  Eradication process is an extremely costly expense</w:t>
      </w:r>
      <w:r w:rsidR="00BB3418" w:rsidRPr="00666CB2">
        <w:rPr>
          <w:rFonts w:ascii="Arial" w:hAnsi="Arial" w:cs="Arial"/>
          <w:sz w:val="32"/>
          <w:szCs w:val="32"/>
        </w:rPr>
        <w:t>.  It is also a violation of Florida statutes and carries a hefty fine.</w:t>
      </w:r>
      <w:r w:rsidR="0023717A" w:rsidRPr="00666CB2">
        <w:rPr>
          <w:rFonts w:ascii="Arial" w:hAnsi="Arial" w:cs="Arial"/>
          <w:sz w:val="32"/>
          <w:szCs w:val="32"/>
        </w:rPr>
        <w:t xml:space="preserve">  </w:t>
      </w:r>
      <w:r w:rsidR="0069772F" w:rsidRPr="00666CB2">
        <w:rPr>
          <w:rFonts w:ascii="Arial" w:hAnsi="Arial" w:cs="Arial"/>
          <w:sz w:val="32"/>
          <w:szCs w:val="32"/>
        </w:rPr>
        <w:t>Violations of this rule will be reported to the Florida Wildlife Authority</w:t>
      </w:r>
      <w:r w:rsidR="009174B5" w:rsidRPr="00666CB2">
        <w:rPr>
          <w:rFonts w:ascii="Arial" w:hAnsi="Arial" w:cs="Arial"/>
          <w:sz w:val="32"/>
          <w:szCs w:val="32"/>
        </w:rPr>
        <w:t xml:space="preserve"> and the costs associated with the </w:t>
      </w:r>
      <w:r w:rsidR="001653C4" w:rsidRPr="00666CB2">
        <w:rPr>
          <w:rFonts w:ascii="Arial" w:hAnsi="Arial" w:cs="Arial"/>
          <w:sz w:val="32"/>
          <w:szCs w:val="32"/>
        </w:rPr>
        <w:t xml:space="preserve">repair of all damages </w:t>
      </w:r>
      <w:r w:rsidR="005350E6" w:rsidRPr="00666CB2">
        <w:rPr>
          <w:rFonts w:ascii="Arial" w:hAnsi="Arial" w:cs="Arial"/>
          <w:sz w:val="32"/>
          <w:szCs w:val="32"/>
        </w:rPr>
        <w:t>and relocation of wildlife</w:t>
      </w:r>
      <w:r w:rsidR="00E637DB" w:rsidRPr="00666CB2">
        <w:rPr>
          <w:rFonts w:ascii="Arial" w:hAnsi="Arial" w:cs="Arial"/>
          <w:sz w:val="32"/>
          <w:szCs w:val="32"/>
        </w:rPr>
        <w:t xml:space="preserve"> </w:t>
      </w:r>
      <w:r w:rsidR="001653C4" w:rsidRPr="00666CB2">
        <w:rPr>
          <w:rFonts w:ascii="Arial" w:hAnsi="Arial" w:cs="Arial"/>
          <w:sz w:val="32"/>
          <w:szCs w:val="32"/>
        </w:rPr>
        <w:t xml:space="preserve">will be borne by the </w:t>
      </w:r>
      <w:r w:rsidR="002A01D1" w:rsidRPr="00666CB2">
        <w:rPr>
          <w:rFonts w:ascii="Arial" w:hAnsi="Arial" w:cs="Arial"/>
          <w:sz w:val="32"/>
          <w:szCs w:val="32"/>
        </w:rPr>
        <w:t>violator subject to the condominium declaration.</w:t>
      </w:r>
    </w:p>
    <w:p w14:paraId="6A7F49DD" w14:textId="77777777" w:rsidR="00A65446" w:rsidRDefault="00A65446" w:rsidP="00A67217">
      <w:pPr>
        <w:pStyle w:val="Heading3"/>
        <w:spacing w:after="0"/>
        <w:ind w:left="1090" w:right="2"/>
        <w:rPr>
          <w:rFonts w:ascii="Arial" w:hAnsi="Arial" w:cs="Arial"/>
          <w:sz w:val="32"/>
          <w:szCs w:val="32"/>
        </w:rPr>
      </w:pPr>
    </w:p>
    <w:p w14:paraId="41031966" w14:textId="6B3850C3" w:rsidR="00A67217" w:rsidRPr="00666CB2" w:rsidRDefault="00A67217" w:rsidP="00A67217">
      <w:pPr>
        <w:pStyle w:val="Heading3"/>
        <w:spacing w:after="0"/>
        <w:ind w:left="1090" w:right="2"/>
        <w:rPr>
          <w:rFonts w:ascii="Arial" w:hAnsi="Arial" w:cs="Arial"/>
          <w:sz w:val="32"/>
          <w:szCs w:val="32"/>
        </w:rPr>
      </w:pPr>
      <w:r w:rsidRPr="00666CB2">
        <w:rPr>
          <w:rFonts w:ascii="Arial" w:hAnsi="Arial" w:cs="Arial"/>
          <w:sz w:val="32"/>
          <w:szCs w:val="32"/>
        </w:rPr>
        <w:t>B</w:t>
      </w:r>
      <w:r w:rsidR="00E12977" w:rsidRPr="00666CB2">
        <w:rPr>
          <w:rFonts w:ascii="Arial" w:hAnsi="Arial" w:cs="Arial"/>
          <w:sz w:val="32"/>
          <w:szCs w:val="32"/>
        </w:rPr>
        <w:t>ICYCLES</w:t>
      </w:r>
      <w:r w:rsidRPr="00666CB2">
        <w:rPr>
          <w:rFonts w:ascii="Arial" w:hAnsi="Arial" w:cs="Arial"/>
          <w:sz w:val="32"/>
          <w:szCs w:val="32"/>
        </w:rPr>
        <w:t xml:space="preserve"> </w:t>
      </w:r>
    </w:p>
    <w:p w14:paraId="2EF2398B" w14:textId="77777777" w:rsidR="00A67217" w:rsidRPr="00EC2CD0" w:rsidRDefault="00A67217" w:rsidP="00A67217">
      <w:pPr>
        <w:spacing w:after="0"/>
        <w:ind w:left="1080" w:right="0" w:firstLine="0"/>
        <w:jc w:val="left"/>
        <w:rPr>
          <w:rFonts w:ascii="Arial" w:hAnsi="Arial" w:cs="Arial"/>
          <w:szCs w:val="24"/>
        </w:rPr>
      </w:pPr>
      <w:r w:rsidRPr="00666CB2">
        <w:rPr>
          <w:rFonts w:ascii="Arial" w:hAnsi="Arial" w:cs="Arial"/>
          <w:sz w:val="32"/>
          <w:szCs w:val="32"/>
        </w:rPr>
        <w:t xml:space="preserve"> </w:t>
      </w:r>
    </w:p>
    <w:p w14:paraId="1D965B05" w14:textId="43DC7640" w:rsidR="00A67217" w:rsidRPr="00666CB2" w:rsidRDefault="00A67217" w:rsidP="00A67217">
      <w:pPr>
        <w:spacing w:after="10" w:line="251" w:lineRule="auto"/>
        <w:ind w:left="1090" w:right="7"/>
        <w:jc w:val="left"/>
        <w:rPr>
          <w:rFonts w:ascii="Arial" w:hAnsi="Arial" w:cs="Arial"/>
          <w:sz w:val="32"/>
          <w:szCs w:val="32"/>
        </w:rPr>
      </w:pPr>
      <w:r w:rsidRPr="00666CB2">
        <w:rPr>
          <w:rFonts w:ascii="Arial" w:hAnsi="Arial" w:cs="Arial"/>
          <w:sz w:val="32"/>
          <w:szCs w:val="32"/>
        </w:rPr>
        <w:t>Bicycles may be used within Piper’s Pointe but must be kept in assigned bike racks when not in use. The bicycle must be registered with the Maintenance Supervisor and assigned an identification tag to affix to the bicycle. Cover</w:t>
      </w:r>
      <w:r w:rsidR="008F105D">
        <w:rPr>
          <w:rFonts w:ascii="Arial" w:hAnsi="Arial" w:cs="Arial"/>
          <w:sz w:val="32"/>
          <w:szCs w:val="32"/>
        </w:rPr>
        <w:t>s, if used,</w:t>
      </w:r>
      <w:r w:rsidRPr="00666CB2">
        <w:rPr>
          <w:rFonts w:ascii="Arial" w:hAnsi="Arial" w:cs="Arial"/>
          <w:sz w:val="32"/>
          <w:szCs w:val="32"/>
        </w:rPr>
        <w:t xml:space="preserve"> for the bicycles must also be maintained </w:t>
      </w:r>
      <w:r w:rsidRPr="00666CB2">
        <w:rPr>
          <w:rFonts w:ascii="Arial" w:hAnsi="Arial" w:cs="Arial"/>
          <w:sz w:val="32"/>
          <w:szCs w:val="32"/>
        </w:rPr>
        <w:lastRenderedPageBreak/>
        <w:t>in good condition. Bicycles may not be stored in lanais, common elements, carports or</w:t>
      </w:r>
      <w:r w:rsidR="000D5FE5" w:rsidRPr="00666CB2">
        <w:rPr>
          <w:rFonts w:ascii="Arial" w:hAnsi="Arial" w:cs="Arial"/>
          <w:sz w:val="32"/>
          <w:szCs w:val="32"/>
        </w:rPr>
        <w:t xml:space="preserve"> un</w:t>
      </w:r>
      <w:r w:rsidRPr="00666CB2">
        <w:rPr>
          <w:rFonts w:ascii="Arial" w:hAnsi="Arial" w:cs="Arial"/>
          <w:sz w:val="32"/>
          <w:szCs w:val="32"/>
        </w:rPr>
        <w:t xml:space="preserve">der stairway landings. </w:t>
      </w:r>
    </w:p>
    <w:p w14:paraId="54CEAAE9" w14:textId="77777777" w:rsidR="007F1DCC" w:rsidRPr="00666CB2" w:rsidRDefault="007F1DCC">
      <w:pPr>
        <w:spacing w:after="10" w:line="251" w:lineRule="auto"/>
        <w:ind w:left="1090" w:right="7"/>
        <w:jc w:val="left"/>
        <w:rPr>
          <w:rFonts w:ascii="Arial" w:hAnsi="Arial" w:cs="Arial"/>
          <w:sz w:val="32"/>
          <w:szCs w:val="32"/>
        </w:rPr>
      </w:pPr>
    </w:p>
    <w:p w14:paraId="582D0924" w14:textId="77777777" w:rsidR="00C14CBE" w:rsidRPr="00666CB2" w:rsidRDefault="00E30CDD">
      <w:pPr>
        <w:spacing w:after="0"/>
        <w:ind w:left="1080" w:right="0" w:firstLine="0"/>
        <w:jc w:val="left"/>
        <w:rPr>
          <w:rFonts w:ascii="Arial" w:hAnsi="Arial" w:cs="Arial"/>
          <w:sz w:val="32"/>
          <w:szCs w:val="32"/>
        </w:rPr>
      </w:pPr>
      <w:r w:rsidRPr="00666CB2">
        <w:rPr>
          <w:rFonts w:ascii="Arial" w:hAnsi="Arial" w:cs="Arial"/>
          <w:sz w:val="32"/>
          <w:szCs w:val="32"/>
        </w:rPr>
        <w:t xml:space="preserve"> </w:t>
      </w:r>
    </w:p>
    <w:p w14:paraId="52C4912E" w14:textId="2DCCEF04" w:rsidR="00C14CBE" w:rsidRPr="00666CB2" w:rsidRDefault="00E30CDD">
      <w:pPr>
        <w:pStyle w:val="Heading3"/>
        <w:spacing w:after="0"/>
        <w:ind w:left="1090" w:right="2"/>
        <w:rPr>
          <w:rFonts w:ascii="Arial" w:hAnsi="Arial" w:cs="Arial"/>
          <w:sz w:val="32"/>
          <w:szCs w:val="32"/>
        </w:rPr>
      </w:pPr>
      <w:r w:rsidRPr="00666CB2">
        <w:rPr>
          <w:rFonts w:ascii="Arial" w:hAnsi="Arial" w:cs="Arial"/>
          <w:sz w:val="32"/>
          <w:szCs w:val="32"/>
        </w:rPr>
        <w:t>P</w:t>
      </w:r>
      <w:r w:rsidR="00E12977" w:rsidRPr="00666CB2">
        <w:rPr>
          <w:rFonts w:ascii="Arial" w:hAnsi="Arial" w:cs="Arial"/>
          <w:sz w:val="32"/>
          <w:szCs w:val="32"/>
        </w:rPr>
        <w:t>ARKING</w:t>
      </w:r>
      <w:r w:rsidRPr="00666CB2">
        <w:rPr>
          <w:rFonts w:ascii="Arial" w:hAnsi="Arial" w:cs="Arial"/>
          <w:sz w:val="32"/>
          <w:szCs w:val="32"/>
        </w:rPr>
        <w:t xml:space="preserve"> P</w:t>
      </w:r>
      <w:r w:rsidR="00E12977" w:rsidRPr="00666CB2">
        <w:rPr>
          <w:rFonts w:ascii="Arial" w:hAnsi="Arial" w:cs="Arial"/>
          <w:sz w:val="32"/>
          <w:szCs w:val="32"/>
        </w:rPr>
        <w:t>ERMITS</w:t>
      </w:r>
    </w:p>
    <w:p w14:paraId="5A026927" w14:textId="77777777" w:rsidR="00C14CBE" w:rsidRPr="00EC2CD0" w:rsidRDefault="00E30CDD">
      <w:pPr>
        <w:spacing w:after="1"/>
        <w:ind w:left="1080" w:right="0" w:firstLine="0"/>
        <w:jc w:val="left"/>
        <w:rPr>
          <w:rFonts w:ascii="Arial" w:hAnsi="Arial" w:cs="Arial"/>
          <w:szCs w:val="24"/>
        </w:rPr>
      </w:pPr>
      <w:r w:rsidRPr="00666CB2">
        <w:rPr>
          <w:rFonts w:ascii="Arial" w:hAnsi="Arial" w:cs="Arial"/>
          <w:sz w:val="32"/>
          <w:szCs w:val="32"/>
        </w:rPr>
        <w:t xml:space="preserve"> </w:t>
      </w:r>
    </w:p>
    <w:p w14:paraId="2988D609" w14:textId="6BBBC2C6" w:rsidR="00C14CBE" w:rsidRPr="00666CB2" w:rsidRDefault="00E30CDD">
      <w:pPr>
        <w:spacing w:after="10" w:line="251" w:lineRule="auto"/>
        <w:ind w:left="1090" w:right="7"/>
        <w:jc w:val="left"/>
        <w:rPr>
          <w:rFonts w:ascii="Arial" w:hAnsi="Arial" w:cs="Arial"/>
          <w:sz w:val="32"/>
          <w:szCs w:val="32"/>
        </w:rPr>
      </w:pPr>
      <w:r w:rsidRPr="00666CB2">
        <w:rPr>
          <w:rFonts w:ascii="Arial" w:hAnsi="Arial" w:cs="Arial"/>
          <w:sz w:val="32"/>
          <w:szCs w:val="32"/>
        </w:rPr>
        <w:t xml:space="preserve">All vehicles belonging to persons residing in Piper’s Pointe on property shall be permitted with the permit properly displayed on the </w:t>
      </w:r>
      <w:r w:rsidR="00645F5A" w:rsidRPr="00666CB2">
        <w:rPr>
          <w:rFonts w:ascii="Arial" w:hAnsi="Arial" w:cs="Arial"/>
          <w:sz w:val="32"/>
          <w:szCs w:val="32"/>
        </w:rPr>
        <w:t>lower left (driver’s) side of the rear windshield</w:t>
      </w:r>
      <w:r w:rsidR="00286B3F" w:rsidRPr="00666CB2">
        <w:rPr>
          <w:rFonts w:ascii="Arial" w:hAnsi="Arial" w:cs="Arial"/>
          <w:sz w:val="32"/>
          <w:szCs w:val="32"/>
        </w:rPr>
        <w:t xml:space="preserve">. </w:t>
      </w:r>
      <w:r w:rsidRPr="00666CB2">
        <w:rPr>
          <w:rFonts w:ascii="Arial" w:hAnsi="Arial" w:cs="Arial"/>
          <w:sz w:val="32"/>
          <w:szCs w:val="32"/>
        </w:rPr>
        <w:t>No other location is permitted</w:t>
      </w:r>
      <w:r w:rsidR="00D2604A" w:rsidRPr="00666CB2">
        <w:rPr>
          <w:rFonts w:ascii="Arial" w:hAnsi="Arial" w:cs="Arial"/>
          <w:sz w:val="32"/>
          <w:szCs w:val="32"/>
        </w:rPr>
        <w:t xml:space="preserve"> </w:t>
      </w:r>
      <w:r w:rsidR="0090791E" w:rsidRPr="00666CB2">
        <w:rPr>
          <w:rFonts w:ascii="Arial" w:hAnsi="Arial" w:cs="Arial"/>
          <w:sz w:val="32"/>
          <w:szCs w:val="32"/>
        </w:rPr>
        <w:t>except for</w:t>
      </w:r>
      <w:r w:rsidR="00E57ABE" w:rsidRPr="00666CB2">
        <w:rPr>
          <w:rFonts w:ascii="Arial" w:hAnsi="Arial" w:cs="Arial"/>
          <w:sz w:val="32"/>
          <w:szCs w:val="32"/>
        </w:rPr>
        <w:t xml:space="preserve"> authorized vehicles not equipped</w:t>
      </w:r>
      <w:r w:rsidR="00B62360" w:rsidRPr="00666CB2">
        <w:rPr>
          <w:rFonts w:ascii="Arial" w:hAnsi="Arial" w:cs="Arial"/>
          <w:sz w:val="32"/>
          <w:szCs w:val="32"/>
        </w:rPr>
        <w:t xml:space="preserve"> with a glass </w:t>
      </w:r>
      <w:r w:rsidR="00280333">
        <w:rPr>
          <w:rFonts w:ascii="Arial" w:hAnsi="Arial" w:cs="Arial"/>
          <w:sz w:val="32"/>
          <w:szCs w:val="32"/>
        </w:rPr>
        <w:t xml:space="preserve">rear </w:t>
      </w:r>
      <w:r w:rsidR="00B62360" w:rsidRPr="00666CB2">
        <w:rPr>
          <w:rFonts w:ascii="Arial" w:hAnsi="Arial" w:cs="Arial"/>
          <w:sz w:val="32"/>
          <w:szCs w:val="32"/>
        </w:rPr>
        <w:t xml:space="preserve">windshield.  In this event the permit will be applied in accordance with the law. </w:t>
      </w:r>
      <w:r w:rsidR="00286B3F" w:rsidRPr="00666CB2">
        <w:rPr>
          <w:rFonts w:ascii="Arial" w:hAnsi="Arial" w:cs="Arial"/>
          <w:sz w:val="32"/>
          <w:szCs w:val="32"/>
        </w:rPr>
        <w:t xml:space="preserve"> </w:t>
      </w:r>
      <w:r w:rsidRPr="00666CB2">
        <w:rPr>
          <w:rFonts w:ascii="Arial" w:hAnsi="Arial" w:cs="Arial"/>
          <w:sz w:val="32"/>
          <w:szCs w:val="32"/>
        </w:rPr>
        <w:t>Seasonal permits and Guest</w:t>
      </w:r>
      <w:r w:rsidR="00D549E2">
        <w:rPr>
          <w:rFonts w:ascii="Arial" w:hAnsi="Arial" w:cs="Arial"/>
          <w:sz w:val="32"/>
          <w:szCs w:val="32"/>
        </w:rPr>
        <w:t xml:space="preserve"> &amp; Temporary</w:t>
      </w:r>
      <w:r w:rsidRPr="00666CB2">
        <w:rPr>
          <w:rFonts w:ascii="Arial" w:hAnsi="Arial" w:cs="Arial"/>
          <w:sz w:val="32"/>
          <w:szCs w:val="32"/>
        </w:rPr>
        <w:t xml:space="preserve"> permits must be properly displayed from the rear-view mirror. </w:t>
      </w:r>
    </w:p>
    <w:p w14:paraId="0187DB15" w14:textId="77777777" w:rsidR="00C14CBE" w:rsidRPr="00666CB2" w:rsidRDefault="00E30CDD">
      <w:pPr>
        <w:spacing w:after="0"/>
        <w:ind w:left="1080" w:right="0" w:firstLine="0"/>
        <w:jc w:val="left"/>
        <w:rPr>
          <w:rFonts w:ascii="Arial" w:hAnsi="Arial" w:cs="Arial"/>
          <w:sz w:val="32"/>
          <w:szCs w:val="32"/>
        </w:rPr>
      </w:pPr>
      <w:r w:rsidRPr="00666CB2">
        <w:rPr>
          <w:rFonts w:ascii="Arial" w:hAnsi="Arial" w:cs="Arial"/>
          <w:sz w:val="32"/>
          <w:szCs w:val="32"/>
        </w:rPr>
        <w:t xml:space="preserve"> </w:t>
      </w:r>
    </w:p>
    <w:p w14:paraId="53EC76DD" w14:textId="03C26206" w:rsidR="00C14CBE" w:rsidRPr="00666CB2" w:rsidRDefault="00E30CDD">
      <w:pPr>
        <w:ind w:left="1090" w:right="2"/>
        <w:rPr>
          <w:rFonts w:ascii="Arial" w:hAnsi="Arial" w:cs="Arial"/>
          <w:sz w:val="32"/>
          <w:szCs w:val="32"/>
        </w:rPr>
      </w:pPr>
      <w:r w:rsidRPr="00666CB2">
        <w:rPr>
          <w:rFonts w:ascii="Arial" w:hAnsi="Arial" w:cs="Arial"/>
          <w:sz w:val="32"/>
          <w:szCs w:val="32"/>
        </w:rPr>
        <w:t>Arrangement for permits is through the Maintenance Supervisor. Unauthorized vehicles will be towed at the owner’s expense</w:t>
      </w:r>
      <w:r w:rsidR="00286B3F" w:rsidRPr="00666CB2">
        <w:rPr>
          <w:rFonts w:ascii="Arial" w:hAnsi="Arial" w:cs="Arial"/>
          <w:sz w:val="32"/>
          <w:szCs w:val="32"/>
        </w:rPr>
        <w:t xml:space="preserve">. </w:t>
      </w:r>
    </w:p>
    <w:p w14:paraId="3198EC01" w14:textId="77777777" w:rsidR="00C14CBE" w:rsidRPr="00666CB2" w:rsidRDefault="00E30CDD">
      <w:pPr>
        <w:spacing w:after="0"/>
        <w:ind w:left="1080" w:right="0" w:firstLine="0"/>
        <w:jc w:val="left"/>
        <w:rPr>
          <w:rFonts w:ascii="Arial" w:hAnsi="Arial" w:cs="Arial"/>
          <w:sz w:val="32"/>
          <w:szCs w:val="32"/>
        </w:rPr>
      </w:pPr>
      <w:r w:rsidRPr="00666CB2">
        <w:rPr>
          <w:rFonts w:ascii="Arial" w:hAnsi="Arial" w:cs="Arial"/>
          <w:sz w:val="32"/>
          <w:szCs w:val="32"/>
        </w:rPr>
        <w:t xml:space="preserve"> </w:t>
      </w:r>
    </w:p>
    <w:p w14:paraId="0AA390BA" w14:textId="0CAEF43A" w:rsidR="00777F85" w:rsidRPr="002A3EA8" w:rsidRDefault="00E30CDD" w:rsidP="00C65984">
      <w:pPr>
        <w:spacing w:after="1"/>
        <w:ind w:left="1075" w:right="0"/>
        <w:jc w:val="left"/>
        <w:rPr>
          <w:rFonts w:ascii="Arial" w:hAnsi="Arial" w:cs="Arial"/>
          <w:sz w:val="32"/>
          <w:szCs w:val="32"/>
          <w:u w:val="single"/>
        </w:rPr>
      </w:pPr>
      <w:r w:rsidRPr="002A3EA8">
        <w:rPr>
          <w:rFonts w:ascii="Arial" w:hAnsi="Arial" w:cs="Arial"/>
          <w:b/>
          <w:sz w:val="32"/>
          <w:szCs w:val="32"/>
          <w:u w:val="single"/>
        </w:rPr>
        <w:t>PARKING OF TRUCKS, PICKUPS, VEHICLES MANUFACTURED FOR COMMERCIAL USE</w:t>
      </w:r>
      <w:r w:rsidR="00B378A0" w:rsidRPr="002A3EA8">
        <w:rPr>
          <w:rFonts w:ascii="Arial" w:hAnsi="Arial" w:cs="Arial"/>
          <w:b/>
          <w:sz w:val="32"/>
          <w:szCs w:val="32"/>
          <w:u w:val="single"/>
        </w:rPr>
        <w:t xml:space="preserve">, VEHICLES IDENTIFIED AS BEING USED FOR COMMERCIAL BUSINESS, </w:t>
      </w:r>
      <w:r w:rsidRPr="002A3EA8">
        <w:rPr>
          <w:rFonts w:ascii="Arial" w:hAnsi="Arial" w:cs="Arial"/>
          <w:b/>
          <w:sz w:val="32"/>
          <w:szCs w:val="32"/>
          <w:u w:val="single"/>
        </w:rPr>
        <w:t>AND MOTORCYCLES</w:t>
      </w:r>
      <w:r w:rsidR="008F105D" w:rsidRPr="002A3EA8">
        <w:rPr>
          <w:rFonts w:ascii="Arial" w:hAnsi="Arial" w:cs="Arial"/>
          <w:b/>
          <w:sz w:val="32"/>
          <w:szCs w:val="32"/>
          <w:u w:val="single"/>
        </w:rPr>
        <w:t>, SCOOTERS</w:t>
      </w:r>
      <w:r w:rsidRPr="002A3EA8">
        <w:rPr>
          <w:rFonts w:ascii="Arial" w:hAnsi="Arial" w:cs="Arial"/>
          <w:b/>
          <w:sz w:val="32"/>
          <w:szCs w:val="32"/>
          <w:u w:val="single"/>
        </w:rPr>
        <w:t xml:space="preserve"> ARE STRICTLY PROHIBITED AND SHALL NOT BE PARKED</w:t>
      </w:r>
      <w:r w:rsidR="002C5DDB" w:rsidRPr="002A3EA8">
        <w:rPr>
          <w:rFonts w:ascii="Arial" w:hAnsi="Arial" w:cs="Arial"/>
          <w:b/>
          <w:sz w:val="32"/>
          <w:szCs w:val="32"/>
          <w:u w:val="single"/>
        </w:rPr>
        <w:t xml:space="preserve"> </w:t>
      </w:r>
      <w:r w:rsidRPr="002A3EA8">
        <w:rPr>
          <w:rFonts w:ascii="Arial" w:hAnsi="Arial" w:cs="Arial"/>
          <w:b/>
          <w:sz w:val="32"/>
          <w:szCs w:val="32"/>
          <w:u w:val="single"/>
        </w:rPr>
        <w:t xml:space="preserve">OVERNIGHT </w:t>
      </w:r>
      <w:r w:rsidR="002C5DDB" w:rsidRPr="002A3EA8">
        <w:rPr>
          <w:rFonts w:ascii="Arial" w:hAnsi="Arial" w:cs="Arial"/>
          <w:b/>
          <w:sz w:val="32"/>
          <w:szCs w:val="32"/>
          <w:u w:val="single"/>
        </w:rPr>
        <w:t>OR</w:t>
      </w:r>
      <w:r w:rsidRPr="002A3EA8">
        <w:rPr>
          <w:rFonts w:ascii="Arial" w:hAnsi="Arial" w:cs="Arial"/>
          <w:b/>
          <w:sz w:val="32"/>
          <w:szCs w:val="32"/>
          <w:u w:val="single"/>
        </w:rPr>
        <w:t xml:space="preserve"> OTHERWISE FOR NO LONGER THAN 4 HOURS </w:t>
      </w:r>
      <w:r w:rsidR="004E5922" w:rsidRPr="002A3EA8">
        <w:rPr>
          <w:rFonts w:ascii="Arial" w:hAnsi="Arial" w:cs="Arial"/>
          <w:b/>
          <w:sz w:val="32"/>
          <w:szCs w:val="32"/>
          <w:u w:val="single"/>
        </w:rPr>
        <w:t xml:space="preserve">IN THE AGGREGATE, </w:t>
      </w:r>
      <w:r w:rsidRPr="002A3EA8">
        <w:rPr>
          <w:rFonts w:ascii="Arial" w:hAnsi="Arial" w:cs="Arial"/>
          <w:b/>
          <w:sz w:val="32"/>
          <w:szCs w:val="32"/>
          <w:u w:val="single"/>
        </w:rPr>
        <w:t xml:space="preserve">AT ANY OTHER TIME UNLESS PERFORMING WORK WITHIN AND FOR PIPER’S POINTE AND RESIDENTS THEREIN. </w:t>
      </w:r>
    </w:p>
    <w:p w14:paraId="26D8D4AE" w14:textId="4A3FDAAD" w:rsidR="00584DCE" w:rsidRPr="00A65446" w:rsidRDefault="00EF5472" w:rsidP="00A65446">
      <w:pPr>
        <w:rPr>
          <w:sz w:val="32"/>
          <w:szCs w:val="32"/>
        </w:rPr>
      </w:pPr>
      <w:r>
        <w:rPr>
          <w:sz w:val="32"/>
          <w:szCs w:val="32"/>
        </w:rPr>
        <w:t>{</w:t>
      </w:r>
      <w:r w:rsidRPr="00F72EDD">
        <w:rPr>
          <w:i/>
          <w:iCs/>
          <w:sz w:val="32"/>
          <w:szCs w:val="32"/>
        </w:rPr>
        <w:t>For the purposes of clarification, the intended interpretation of the four (4) hour rule was and is to allow visitors to park up to four (4) hours and to preclude the parking of prohibited vehicles by residents/owners.}</w:t>
      </w:r>
    </w:p>
    <w:p w14:paraId="0925242C" w14:textId="77777777" w:rsidR="00EF5472" w:rsidRDefault="00EF5472">
      <w:pPr>
        <w:pStyle w:val="Heading3"/>
        <w:spacing w:after="1"/>
        <w:ind w:left="1090" w:right="2"/>
        <w:rPr>
          <w:rFonts w:ascii="Arial" w:hAnsi="Arial" w:cs="Arial"/>
          <w:sz w:val="32"/>
          <w:szCs w:val="32"/>
        </w:rPr>
      </w:pPr>
    </w:p>
    <w:p w14:paraId="6ED3FD6B" w14:textId="2A07D28D" w:rsidR="00C14CBE" w:rsidRPr="00666CB2" w:rsidRDefault="006D09AB">
      <w:pPr>
        <w:pStyle w:val="Heading3"/>
        <w:spacing w:after="1"/>
        <w:ind w:left="1090" w:right="2"/>
        <w:rPr>
          <w:rFonts w:ascii="Arial" w:hAnsi="Arial" w:cs="Arial"/>
          <w:sz w:val="32"/>
          <w:szCs w:val="32"/>
        </w:rPr>
      </w:pPr>
      <w:r w:rsidRPr="00666CB2">
        <w:rPr>
          <w:rFonts w:ascii="Arial" w:hAnsi="Arial" w:cs="Arial"/>
          <w:sz w:val="32"/>
          <w:szCs w:val="32"/>
        </w:rPr>
        <w:t>HOT WATER HEATERS</w:t>
      </w:r>
    </w:p>
    <w:p w14:paraId="55ADF31F" w14:textId="77777777" w:rsidR="00C14CBE" w:rsidRPr="00EC2CD0" w:rsidRDefault="00E30CDD">
      <w:pPr>
        <w:spacing w:after="0"/>
        <w:ind w:left="1080" w:right="0" w:firstLine="0"/>
        <w:jc w:val="left"/>
        <w:rPr>
          <w:rFonts w:ascii="Arial" w:hAnsi="Arial" w:cs="Arial"/>
          <w:szCs w:val="24"/>
        </w:rPr>
      </w:pPr>
      <w:r w:rsidRPr="00666CB2">
        <w:rPr>
          <w:rFonts w:ascii="Arial" w:hAnsi="Arial" w:cs="Arial"/>
          <w:sz w:val="32"/>
          <w:szCs w:val="32"/>
        </w:rPr>
        <w:t xml:space="preserve"> </w:t>
      </w:r>
    </w:p>
    <w:p w14:paraId="7D50547D" w14:textId="07CF0636" w:rsidR="00557F62" w:rsidRPr="00666CB2" w:rsidRDefault="00E30CDD" w:rsidP="003C1EC0">
      <w:pPr>
        <w:spacing w:after="10" w:line="251" w:lineRule="auto"/>
        <w:ind w:left="1090" w:right="7"/>
        <w:jc w:val="left"/>
        <w:rPr>
          <w:rFonts w:ascii="Arial" w:hAnsi="Arial" w:cs="Arial"/>
          <w:sz w:val="32"/>
          <w:szCs w:val="32"/>
        </w:rPr>
      </w:pPr>
      <w:r w:rsidRPr="00666CB2">
        <w:rPr>
          <w:rFonts w:ascii="Arial" w:hAnsi="Arial" w:cs="Arial"/>
          <w:sz w:val="32"/>
          <w:szCs w:val="32"/>
        </w:rPr>
        <w:t>All hot water heater replacements require a permit and inspection per order of Chapter 5, Florida Building Code</w:t>
      </w:r>
      <w:r w:rsidR="00286B3F" w:rsidRPr="00666CB2">
        <w:rPr>
          <w:rFonts w:ascii="Arial" w:hAnsi="Arial" w:cs="Arial"/>
          <w:sz w:val="32"/>
          <w:szCs w:val="32"/>
        </w:rPr>
        <w:t xml:space="preserve">. </w:t>
      </w:r>
      <w:r w:rsidRPr="00666CB2">
        <w:rPr>
          <w:rFonts w:ascii="Arial" w:hAnsi="Arial" w:cs="Arial"/>
          <w:sz w:val="32"/>
          <w:szCs w:val="32"/>
        </w:rPr>
        <w:t xml:space="preserve">Heaters over 10 years old should be monitored for signs of failure. </w:t>
      </w:r>
      <w:r w:rsidR="00EF5472">
        <w:rPr>
          <w:rFonts w:ascii="Arial" w:hAnsi="Arial" w:cs="Arial"/>
          <w:sz w:val="32"/>
          <w:szCs w:val="32"/>
        </w:rPr>
        <w:t xml:space="preserve"> </w:t>
      </w:r>
      <w:r w:rsidR="00EF5472" w:rsidRPr="00DE64EF">
        <w:rPr>
          <w:rFonts w:ascii="Arial" w:hAnsi="Arial" w:cs="Arial"/>
          <w:b/>
          <w:bCs/>
          <w:sz w:val="32"/>
          <w:szCs w:val="32"/>
        </w:rPr>
        <w:t xml:space="preserve">An </w:t>
      </w:r>
      <w:r w:rsidR="00187E54" w:rsidRPr="00DE64EF">
        <w:rPr>
          <w:rFonts w:ascii="Arial" w:hAnsi="Arial" w:cs="Arial"/>
          <w:b/>
          <w:bCs/>
          <w:sz w:val="32"/>
          <w:szCs w:val="32"/>
        </w:rPr>
        <w:t>ARC Form must be submitted and approved for the installment of a new heater</w:t>
      </w:r>
      <w:r w:rsidR="004311A2">
        <w:rPr>
          <w:rFonts w:ascii="Arial" w:hAnsi="Arial" w:cs="Arial"/>
          <w:sz w:val="32"/>
          <w:szCs w:val="32"/>
        </w:rPr>
        <w:t>.  In case of an EMERGENCY, the water heater may be replaced with a Collier County Emergency Permit.  The ARC should then be submitted</w:t>
      </w:r>
      <w:r w:rsidR="00280333">
        <w:rPr>
          <w:rFonts w:ascii="Arial" w:hAnsi="Arial" w:cs="Arial"/>
          <w:sz w:val="32"/>
          <w:szCs w:val="32"/>
        </w:rPr>
        <w:t xml:space="preserve"> with the </w:t>
      </w:r>
      <w:r w:rsidR="00DE64EF">
        <w:rPr>
          <w:rFonts w:ascii="Arial" w:hAnsi="Arial" w:cs="Arial"/>
          <w:sz w:val="32"/>
          <w:szCs w:val="32"/>
        </w:rPr>
        <w:t xml:space="preserve">complete </w:t>
      </w:r>
      <w:r w:rsidR="00280333">
        <w:rPr>
          <w:rFonts w:ascii="Arial" w:hAnsi="Arial" w:cs="Arial"/>
          <w:sz w:val="32"/>
          <w:szCs w:val="32"/>
        </w:rPr>
        <w:t>information required</w:t>
      </w:r>
      <w:r w:rsidR="00DE64EF">
        <w:rPr>
          <w:rFonts w:ascii="Arial" w:hAnsi="Arial" w:cs="Arial"/>
          <w:sz w:val="32"/>
          <w:szCs w:val="32"/>
        </w:rPr>
        <w:t>.</w:t>
      </w:r>
    </w:p>
    <w:p w14:paraId="484FC7E9" w14:textId="77777777" w:rsidR="003C1EC0" w:rsidRDefault="003C1EC0">
      <w:pPr>
        <w:pStyle w:val="Heading3"/>
        <w:spacing w:after="0"/>
        <w:ind w:left="1090" w:right="2"/>
        <w:rPr>
          <w:rFonts w:ascii="Arial" w:hAnsi="Arial" w:cs="Arial"/>
          <w:sz w:val="32"/>
          <w:szCs w:val="32"/>
        </w:rPr>
      </w:pPr>
    </w:p>
    <w:p w14:paraId="7886CA8B" w14:textId="77777777" w:rsidR="003C1EC0" w:rsidRDefault="003C1EC0">
      <w:pPr>
        <w:pStyle w:val="Heading3"/>
        <w:spacing w:after="0"/>
        <w:ind w:left="1090" w:right="2"/>
        <w:rPr>
          <w:rFonts w:ascii="Arial" w:hAnsi="Arial" w:cs="Arial"/>
          <w:sz w:val="32"/>
          <w:szCs w:val="32"/>
        </w:rPr>
      </w:pPr>
    </w:p>
    <w:p w14:paraId="6DCD9AB3" w14:textId="1071CB09" w:rsidR="00C14CBE" w:rsidRPr="00666CB2" w:rsidRDefault="006D09AB">
      <w:pPr>
        <w:pStyle w:val="Heading3"/>
        <w:spacing w:after="0"/>
        <w:ind w:left="1090" w:right="2"/>
        <w:rPr>
          <w:rFonts w:ascii="Arial" w:hAnsi="Arial" w:cs="Arial"/>
          <w:sz w:val="32"/>
          <w:szCs w:val="32"/>
        </w:rPr>
      </w:pPr>
      <w:r w:rsidRPr="00666CB2">
        <w:rPr>
          <w:rFonts w:ascii="Arial" w:hAnsi="Arial" w:cs="Arial"/>
          <w:sz w:val="32"/>
          <w:szCs w:val="32"/>
        </w:rPr>
        <w:t>SMOKE DETECTORS</w:t>
      </w:r>
    </w:p>
    <w:p w14:paraId="03B4AC95" w14:textId="77777777" w:rsidR="00C14CBE" w:rsidRPr="00EC2CD0" w:rsidRDefault="00E30CDD">
      <w:pPr>
        <w:spacing w:after="0"/>
        <w:ind w:left="1080" w:right="0" w:firstLine="0"/>
        <w:jc w:val="left"/>
        <w:rPr>
          <w:rFonts w:ascii="Arial" w:hAnsi="Arial" w:cs="Arial"/>
          <w:szCs w:val="24"/>
        </w:rPr>
      </w:pPr>
      <w:r w:rsidRPr="00666CB2">
        <w:rPr>
          <w:rFonts w:ascii="Arial" w:hAnsi="Arial" w:cs="Arial"/>
          <w:sz w:val="32"/>
          <w:szCs w:val="32"/>
        </w:rPr>
        <w:t xml:space="preserve"> </w:t>
      </w:r>
    </w:p>
    <w:p w14:paraId="454D84CE" w14:textId="01536F20" w:rsidR="00C14CBE" w:rsidRPr="00666CB2" w:rsidRDefault="00E30CDD">
      <w:pPr>
        <w:spacing w:after="10" w:line="251" w:lineRule="auto"/>
        <w:ind w:left="1090" w:right="7"/>
        <w:jc w:val="left"/>
        <w:rPr>
          <w:rFonts w:ascii="Arial" w:hAnsi="Arial" w:cs="Arial"/>
          <w:sz w:val="32"/>
          <w:szCs w:val="32"/>
        </w:rPr>
      </w:pPr>
      <w:r w:rsidRPr="00666CB2">
        <w:rPr>
          <w:rFonts w:ascii="Arial" w:hAnsi="Arial" w:cs="Arial"/>
          <w:sz w:val="32"/>
          <w:szCs w:val="32"/>
        </w:rPr>
        <w:t>Smoke Detectors should be checked for their expiration date and replaced when necessary</w:t>
      </w:r>
      <w:r w:rsidR="00286B3F" w:rsidRPr="00666CB2">
        <w:rPr>
          <w:rFonts w:ascii="Arial" w:hAnsi="Arial" w:cs="Arial"/>
          <w:sz w:val="32"/>
          <w:szCs w:val="32"/>
        </w:rPr>
        <w:t xml:space="preserve">. </w:t>
      </w:r>
      <w:r w:rsidRPr="00666CB2">
        <w:rPr>
          <w:rFonts w:ascii="Arial" w:hAnsi="Arial" w:cs="Arial"/>
          <w:sz w:val="32"/>
          <w:szCs w:val="32"/>
        </w:rPr>
        <w:t>Detectors with a</w:t>
      </w:r>
      <w:r w:rsidR="007A7119">
        <w:rPr>
          <w:rFonts w:ascii="Arial" w:hAnsi="Arial" w:cs="Arial"/>
          <w:sz w:val="32"/>
          <w:szCs w:val="32"/>
        </w:rPr>
        <w:t xml:space="preserve"> </w:t>
      </w:r>
      <w:r w:rsidR="00FB4427">
        <w:rPr>
          <w:rFonts w:ascii="Arial" w:hAnsi="Arial" w:cs="Arial"/>
          <w:sz w:val="32"/>
          <w:szCs w:val="32"/>
        </w:rPr>
        <w:t>replaceable</w:t>
      </w:r>
      <w:r w:rsidRPr="00666CB2">
        <w:rPr>
          <w:rFonts w:ascii="Arial" w:hAnsi="Arial" w:cs="Arial"/>
          <w:sz w:val="32"/>
          <w:szCs w:val="32"/>
        </w:rPr>
        <w:t xml:space="preserve"> battery back-up </w:t>
      </w:r>
      <w:r w:rsidR="00A746B3">
        <w:rPr>
          <w:rFonts w:ascii="Arial" w:hAnsi="Arial" w:cs="Arial"/>
          <w:sz w:val="32"/>
          <w:szCs w:val="32"/>
        </w:rPr>
        <w:t xml:space="preserve">should </w:t>
      </w:r>
      <w:r w:rsidRPr="00666CB2">
        <w:rPr>
          <w:rFonts w:ascii="Arial" w:hAnsi="Arial" w:cs="Arial"/>
          <w:sz w:val="32"/>
          <w:szCs w:val="32"/>
        </w:rPr>
        <w:t>be replace</w:t>
      </w:r>
      <w:r w:rsidR="004311A2">
        <w:rPr>
          <w:rFonts w:ascii="Arial" w:hAnsi="Arial" w:cs="Arial"/>
          <w:sz w:val="32"/>
          <w:szCs w:val="32"/>
        </w:rPr>
        <w:t xml:space="preserve"> the batteries</w:t>
      </w:r>
      <w:r w:rsidRPr="00666CB2">
        <w:rPr>
          <w:rFonts w:ascii="Arial" w:hAnsi="Arial" w:cs="Arial"/>
          <w:sz w:val="32"/>
          <w:szCs w:val="32"/>
        </w:rPr>
        <w:t xml:space="preserve"> in the Spring </w:t>
      </w:r>
      <w:r w:rsidR="00764916">
        <w:rPr>
          <w:rFonts w:ascii="Arial" w:hAnsi="Arial" w:cs="Arial"/>
          <w:sz w:val="32"/>
          <w:szCs w:val="32"/>
        </w:rPr>
        <w:t>or</w:t>
      </w:r>
      <w:r w:rsidRPr="00666CB2">
        <w:rPr>
          <w:rFonts w:ascii="Arial" w:hAnsi="Arial" w:cs="Arial"/>
          <w:sz w:val="32"/>
          <w:szCs w:val="32"/>
        </w:rPr>
        <w:t xml:space="preserve"> Fall</w:t>
      </w:r>
      <w:r w:rsidR="00764916">
        <w:rPr>
          <w:rFonts w:ascii="Arial" w:hAnsi="Arial" w:cs="Arial"/>
          <w:sz w:val="32"/>
          <w:szCs w:val="32"/>
        </w:rPr>
        <w:t xml:space="preserve"> every year</w:t>
      </w:r>
      <w:r w:rsidR="00D549E2">
        <w:rPr>
          <w:rFonts w:ascii="Arial" w:hAnsi="Arial" w:cs="Arial"/>
          <w:sz w:val="32"/>
          <w:szCs w:val="32"/>
        </w:rPr>
        <w:t xml:space="preserve"> if so equipped</w:t>
      </w:r>
      <w:r w:rsidRPr="00666CB2">
        <w:rPr>
          <w:rFonts w:ascii="Arial" w:hAnsi="Arial" w:cs="Arial"/>
          <w:sz w:val="32"/>
          <w:szCs w:val="32"/>
        </w:rPr>
        <w:t>.</w:t>
      </w:r>
    </w:p>
    <w:p w14:paraId="49ECA0E9" w14:textId="239C36F8" w:rsidR="00C14CBE" w:rsidRPr="00666CB2" w:rsidRDefault="006B7BBD" w:rsidP="003C1EC0">
      <w:pPr>
        <w:spacing w:after="10" w:line="251" w:lineRule="auto"/>
        <w:ind w:left="1090" w:right="7"/>
        <w:jc w:val="left"/>
        <w:rPr>
          <w:rFonts w:ascii="Arial" w:hAnsi="Arial" w:cs="Arial"/>
          <w:sz w:val="32"/>
          <w:szCs w:val="32"/>
        </w:rPr>
      </w:pPr>
      <w:r w:rsidRPr="00666CB2">
        <w:rPr>
          <w:rFonts w:ascii="Arial" w:hAnsi="Arial" w:cs="Arial"/>
          <w:sz w:val="32"/>
          <w:szCs w:val="32"/>
        </w:rPr>
        <w:t xml:space="preserve">Should an event </w:t>
      </w:r>
      <w:r w:rsidR="003E685F" w:rsidRPr="00666CB2">
        <w:rPr>
          <w:rFonts w:ascii="Arial" w:hAnsi="Arial" w:cs="Arial"/>
          <w:sz w:val="32"/>
          <w:szCs w:val="32"/>
        </w:rPr>
        <w:t>occur,</w:t>
      </w:r>
      <w:r w:rsidRPr="00666CB2">
        <w:rPr>
          <w:rFonts w:ascii="Arial" w:hAnsi="Arial" w:cs="Arial"/>
          <w:sz w:val="32"/>
          <w:szCs w:val="32"/>
        </w:rPr>
        <w:t xml:space="preserve"> that should activate the detector and the detector fails for lack of Smoke Detector maintenance or replacement, your insurance carrier may deny your claim</w:t>
      </w:r>
      <w:r w:rsidR="0002501B" w:rsidRPr="00666CB2">
        <w:rPr>
          <w:rFonts w:ascii="Arial" w:hAnsi="Arial" w:cs="Arial"/>
          <w:sz w:val="32"/>
          <w:szCs w:val="32"/>
        </w:rPr>
        <w:t xml:space="preserve">. </w:t>
      </w:r>
      <w:r w:rsidR="00DE64EF">
        <w:rPr>
          <w:rFonts w:ascii="Arial" w:hAnsi="Arial" w:cs="Arial"/>
          <w:sz w:val="32"/>
          <w:szCs w:val="32"/>
        </w:rPr>
        <w:t>Most</w:t>
      </w:r>
      <w:r w:rsidR="00557F62" w:rsidRPr="00666CB2">
        <w:rPr>
          <w:rFonts w:ascii="Arial" w:hAnsi="Arial" w:cs="Arial"/>
          <w:sz w:val="32"/>
          <w:szCs w:val="32"/>
        </w:rPr>
        <w:t xml:space="preserve"> detectors have a </w:t>
      </w:r>
      <w:r w:rsidR="0002501B" w:rsidRPr="00666CB2">
        <w:rPr>
          <w:rFonts w:ascii="Arial" w:hAnsi="Arial" w:cs="Arial"/>
          <w:sz w:val="32"/>
          <w:szCs w:val="32"/>
        </w:rPr>
        <w:t>10-year</w:t>
      </w:r>
      <w:r w:rsidR="00557F62" w:rsidRPr="00666CB2">
        <w:rPr>
          <w:rFonts w:ascii="Arial" w:hAnsi="Arial" w:cs="Arial"/>
          <w:sz w:val="32"/>
          <w:szCs w:val="32"/>
        </w:rPr>
        <w:t xml:space="preserve"> life span.</w:t>
      </w:r>
    </w:p>
    <w:p w14:paraId="118D4EC8" w14:textId="77777777" w:rsidR="009F3B25" w:rsidRPr="00666CB2" w:rsidRDefault="009F3B25">
      <w:pPr>
        <w:pStyle w:val="Heading3"/>
        <w:spacing w:after="1"/>
        <w:ind w:left="1090" w:right="2"/>
        <w:rPr>
          <w:rFonts w:ascii="Arial" w:hAnsi="Arial" w:cs="Arial"/>
          <w:sz w:val="32"/>
          <w:szCs w:val="32"/>
        </w:rPr>
      </w:pPr>
    </w:p>
    <w:p w14:paraId="15E5EED4" w14:textId="65C94570" w:rsidR="00C14CBE" w:rsidRPr="00666CB2" w:rsidRDefault="006D09AB">
      <w:pPr>
        <w:pStyle w:val="Heading3"/>
        <w:spacing w:after="1"/>
        <w:ind w:left="1090" w:right="2"/>
        <w:rPr>
          <w:rFonts w:ascii="Arial" w:hAnsi="Arial" w:cs="Arial"/>
          <w:sz w:val="32"/>
          <w:szCs w:val="32"/>
        </w:rPr>
      </w:pPr>
      <w:r w:rsidRPr="00666CB2">
        <w:rPr>
          <w:rFonts w:ascii="Arial" w:hAnsi="Arial" w:cs="Arial"/>
          <w:sz w:val="32"/>
          <w:szCs w:val="32"/>
        </w:rPr>
        <w:t>LONG-TERM STORAGE OF VEHICLES</w:t>
      </w:r>
    </w:p>
    <w:p w14:paraId="3107E8DF" w14:textId="77777777" w:rsidR="00C14CBE" w:rsidRPr="00EC2CD0" w:rsidRDefault="00E30CDD">
      <w:pPr>
        <w:spacing w:after="0"/>
        <w:ind w:left="1080" w:right="0" w:firstLine="0"/>
        <w:jc w:val="left"/>
        <w:rPr>
          <w:rFonts w:ascii="Arial" w:hAnsi="Arial" w:cs="Arial"/>
          <w:szCs w:val="24"/>
        </w:rPr>
      </w:pPr>
      <w:r w:rsidRPr="00666CB2">
        <w:rPr>
          <w:rFonts w:ascii="Arial" w:hAnsi="Arial" w:cs="Arial"/>
          <w:sz w:val="32"/>
          <w:szCs w:val="32"/>
        </w:rPr>
        <w:t xml:space="preserve"> </w:t>
      </w:r>
    </w:p>
    <w:p w14:paraId="177D9326" w14:textId="21F2009A" w:rsidR="00C14CBE" w:rsidRDefault="00E30CDD">
      <w:pPr>
        <w:spacing w:after="10" w:line="251" w:lineRule="auto"/>
        <w:ind w:left="1090" w:right="7"/>
        <w:jc w:val="left"/>
        <w:rPr>
          <w:rFonts w:ascii="Arial" w:hAnsi="Arial" w:cs="Arial"/>
          <w:b/>
          <w:bCs/>
          <w:sz w:val="32"/>
          <w:szCs w:val="32"/>
        </w:rPr>
      </w:pPr>
      <w:r w:rsidRPr="00666CB2">
        <w:rPr>
          <w:rFonts w:ascii="Arial" w:hAnsi="Arial" w:cs="Arial"/>
          <w:sz w:val="32"/>
          <w:szCs w:val="32"/>
        </w:rPr>
        <w:t>Persons storing their personal vehicle on the property for more than two (2) weeks must provide the Association with a means to relocate that vehicle to a safe area should it become necessary during their absence</w:t>
      </w:r>
      <w:r w:rsidR="00286B3F" w:rsidRPr="00666CB2">
        <w:rPr>
          <w:rFonts w:ascii="Arial" w:hAnsi="Arial" w:cs="Arial"/>
          <w:sz w:val="32"/>
          <w:szCs w:val="32"/>
        </w:rPr>
        <w:t xml:space="preserve">. </w:t>
      </w:r>
      <w:r w:rsidRPr="00666CB2">
        <w:rPr>
          <w:rFonts w:ascii="Arial" w:hAnsi="Arial" w:cs="Arial"/>
          <w:sz w:val="32"/>
          <w:szCs w:val="32"/>
        </w:rPr>
        <w:t>This can be a key, a key location or an individual who may be called to move the vehicle</w:t>
      </w:r>
      <w:r w:rsidR="00286B3F" w:rsidRPr="00666CB2">
        <w:rPr>
          <w:rFonts w:ascii="Arial" w:hAnsi="Arial" w:cs="Arial"/>
          <w:sz w:val="32"/>
          <w:szCs w:val="32"/>
        </w:rPr>
        <w:t xml:space="preserve">. </w:t>
      </w:r>
      <w:r w:rsidRPr="00666CB2">
        <w:rPr>
          <w:rFonts w:ascii="Arial" w:hAnsi="Arial" w:cs="Arial"/>
          <w:sz w:val="32"/>
          <w:szCs w:val="32"/>
        </w:rPr>
        <w:t>When it becomes necessary to move a stored vehicle for necessary maintenance, emergency etc., and provisions have not been made for the operation of the vehicle, it will be towed at the owner’s expense</w:t>
      </w:r>
      <w:r w:rsidR="00286B3F" w:rsidRPr="00666CB2">
        <w:rPr>
          <w:rFonts w:ascii="Arial" w:hAnsi="Arial" w:cs="Arial"/>
          <w:sz w:val="32"/>
          <w:szCs w:val="32"/>
        </w:rPr>
        <w:t xml:space="preserve">. </w:t>
      </w:r>
      <w:r w:rsidR="0063196E" w:rsidRPr="00A746B3">
        <w:rPr>
          <w:rFonts w:ascii="Arial" w:hAnsi="Arial" w:cs="Arial"/>
          <w:b/>
          <w:bCs/>
          <w:sz w:val="32"/>
          <w:szCs w:val="32"/>
        </w:rPr>
        <w:lastRenderedPageBreak/>
        <w:t xml:space="preserve">Long term storage should be </w:t>
      </w:r>
      <w:r w:rsidR="00800A9D" w:rsidRPr="00A746B3">
        <w:rPr>
          <w:rFonts w:ascii="Arial" w:hAnsi="Arial" w:cs="Arial"/>
          <w:b/>
          <w:bCs/>
          <w:sz w:val="32"/>
          <w:szCs w:val="32"/>
        </w:rPr>
        <w:t>under</w:t>
      </w:r>
      <w:r w:rsidR="0063196E" w:rsidRPr="00A746B3">
        <w:rPr>
          <w:rFonts w:ascii="Arial" w:hAnsi="Arial" w:cs="Arial"/>
          <w:b/>
          <w:bCs/>
          <w:sz w:val="32"/>
          <w:szCs w:val="32"/>
        </w:rPr>
        <w:t xml:space="preserve"> the unit’s assigned carport.</w:t>
      </w:r>
    </w:p>
    <w:p w14:paraId="4C9F900F" w14:textId="77777777" w:rsidR="00200865" w:rsidRDefault="00200865">
      <w:pPr>
        <w:spacing w:after="10" w:line="251" w:lineRule="auto"/>
        <w:ind w:left="1090" w:right="7"/>
        <w:jc w:val="left"/>
        <w:rPr>
          <w:rFonts w:ascii="Arial" w:hAnsi="Arial" w:cs="Arial"/>
          <w:b/>
          <w:bCs/>
          <w:sz w:val="32"/>
          <w:szCs w:val="32"/>
        </w:rPr>
      </w:pPr>
    </w:p>
    <w:p w14:paraId="2A899936" w14:textId="4617E110" w:rsidR="00200865" w:rsidRDefault="004A6D2B" w:rsidP="004A6D2B">
      <w:pPr>
        <w:spacing w:after="10" w:line="251" w:lineRule="auto"/>
        <w:ind w:left="1090" w:right="7"/>
        <w:jc w:val="center"/>
        <w:rPr>
          <w:rFonts w:ascii="Arial" w:hAnsi="Arial" w:cs="Arial"/>
          <w:b/>
          <w:bCs/>
          <w:sz w:val="40"/>
          <w:szCs w:val="40"/>
        </w:rPr>
      </w:pPr>
      <w:r w:rsidRPr="004A6D2B">
        <w:rPr>
          <w:rFonts w:ascii="Arial" w:hAnsi="Arial" w:cs="Arial"/>
          <w:b/>
          <w:bCs/>
          <w:sz w:val="40"/>
          <w:szCs w:val="40"/>
        </w:rPr>
        <w:t>FINE SCHEDULE</w:t>
      </w:r>
    </w:p>
    <w:p w14:paraId="0CF98BB5" w14:textId="77777777" w:rsidR="004A6D2B" w:rsidRDefault="004A6D2B" w:rsidP="004A6D2B">
      <w:pPr>
        <w:spacing w:after="10" w:line="251" w:lineRule="auto"/>
        <w:ind w:left="1090" w:right="7"/>
        <w:jc w:val="center"/>
        <w:rPr>
          <w:rFonts w:ascii="Arial" w:hAnsi="Arial" w:cs="Arial"/>
          <w:b/>
          <w:bCs/>
          <w:sz w:val="40"/>
          <w:szCs w:val="40"/>
        </w:rPr>
      </w:pPr>
    </w:p>
    <w:tbl>
      <w:tblPr>
        <w:tblW w:w="8660" w:type="dxa"/>
        <w:tblLook w:val="04A0" w:firstRow="1" w:lastRow="0" w:firstColumn="1" w:lastColumn="0" w:noHBand="0" w:noVBand="1"/>
      </w:tblPr>
      <w:tblGrid>
        <w:gridCol w:w="2100"/>
        <w:gridCol w:w="2120"/>
        <w:gridCol w:w="2240"/>
        <w:gridCol w:w="2200"/>
      </w:tblGrid>
      <w:tr w:rsidR="004A6D2B" w:rsidRPr="004A6D2B" w14:paraId="350B4903" w14:textId="77777777" w:rsidTr="004A6D2B">
        <w:trPr>
          <w:trHeight w:val="48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BB7A6" w14:textId="77777777" w:rsidR="004A6D2B" w:rsidRPr="004A6D2B" w:rsidRDefault="004A6D2B" w:rsidP="004A6D2B">
            <w:pPr>
              <w:spacing w:after="0" w:line="240" w:lineRule="auto"/>
              <w:ind w:left="0" w:right="0" w:firstLine="0"/>
              <w:jc w:val="left"/>
              <w:rPr>
                <w:rFonts w:eastAsia="Times New Roman"/>
                <w:sz w:val="36"/>
                <w:szCs w:val="36"/>
              </w:rPr>
            </w:pPr>
            <w:r w:rsidRPr="004A6D2B">
              <w:rPr>
                <w:rFonts w:eastAsia="Times New Roman"/>
                <w:sz w:val="36"/>
                <w:szCs w:val="36"/>
              </w:rPr>
              <w:t>VIOLATION</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38714B2C" w14:textId="77777777" w:rsidR="004A6D2B" w:rsidRPr="004A6D2B" w:rsidRDefault="004A6D2B" w:rsidP="004A6D2B">
            <w:pPr>
              <w:spacing w:after="0" w:line="240" w:lineRule="auto"/>
              <w:ind w:left="0" w:right="0" w:firstLine="0"/>
              <w:jc w:val="center"/>
              <w:rPr>
                <w:rFonts w:eastAsia="Times New Roman"/>
                <w:sz w:val="36"/>
                <w:szCs w:val="36"/>
              </w:rPr>
            </w:pPr>
            <w:r w:rsidRPr="004A6D2B">
              <w:rPr>
                <w:rFonts w:eastAsia="Times New Roman"/>
                <w:sz w:val="36"/>
                <w:szCs w:val="36"/>
              </w:rPr>
              <w:t>1ST OFFENSE</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6D5DB817" w14:textId="77777777" w:rsidR="004A6D2B" w:rsidRPr="004A6D2B" w:rsidRDefault="004A6D2B" w:rsidP="004A6D2B">
            <w:pPr>
              <w:spacing w:after="0" w:line="240" w:lineRule="auto"/>
              <w:ind w:left="0" w:right="0" w:firstLine="0"/>
              <w:jc w:val="center"/>
              <w:rPr>
                <w:rFonts w:eastAsia="Times New Roman"/>
                <w:sz w:val="36"/>
                <w:szCs w:val="36"/>
              </w:rPr>
            </w:pPr>
            <w:r w:rsidRPr="004A6D2B">
              <w:rPr>
                <w:rFonts w:eastAsia="Times New Roman"/>
                <w:sz w:val="36"/>
                <w:szCs w:val="36"/>
              </w:rPr>
              <w:t>2ND OFFENSE</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3F6C33C8" w14:textId="6ECC6422" w:rsidR="004A6D2B" w:rsidRPr="004A6D2B" w:rsidRDefault="004A6D2B" w:rsidP="004A6D2B">
            <w:pPr>
              <w:spacing w:after="0" w:line="240" w:lineRule="auto"/>
              <w:ind w:left="0" w:right="0" w:firstLine="0"/>
              <w:jc w:val="center"/>
              <w:rPr>
                <w:rFonts w:eastAsia="Times New Roman"/>
                <w:sz w:val="36"/>
                <w:szCs w:val="36"/>
              </w:rPr>
            </w:pPr>
            <w:r w:rsidRPr="004A6D2B">
              <w:rPr>
                <w:rFonts w:eastAsia="Times New Roman"/>
                <w:sz w:val="36"/>
                <w:szCs w:val="36"/>
              </w:rPr>
              <w:t>3</w:t>
            </w:r>
            <w:r w:rsidRPr="004A6D2B">
              <w:rPr>
                <w:rFonts w:eastAsia="Times New Roman"/>
                <w:sz w:val="36"/>
                <w:szCs w:val="36"/>
                <w:vertAlign w:val="superscript"/>
              </w:rPr>
              <w:t>RD</w:t>
            </w:r>
            <w:r w:rsidR="00FC278E">
              <w:rPr>
                <w:rFonts w:eastAsia="Times New Roman"/>
                <w:sz w:val="36"/>
                <w:szCs w:val="36"/>
              </w:rPr>
              <w:t>+</w:t>
            </w:r>
            <w:r w:rsidRPr="004A6D2B">
              <w:rPr>
                <w:rFonts w:eastAsia="Times New Roman"/>
                <w:sz w:val="36"/>
                <w:szCs w:val="36"/>
              </w:rPr>
              <w:t xml:space="preserve"> OFFENSE</w:t>
            </w:r>
          </w:p>
        </w:tc>
      </w:tr>
      <w:tr w:rsidR="004A6D2B" w:rsidRPr="004A6D2B" w14:paraId="2A07942A"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CFCCB44"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590E94A4"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1F694679"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24C16334"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20860F94"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CBD3AA"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DOG RELATED</w:t>
            </w:r>
          </w:p>
        </w:tc>
        <w:tc>
          <w:tcPr>
            <w:tcW w:w="2120" w:type="dxa"/>
            <w:tcBorders>
              <w:top w:val="nil"/>
              <w:left w:val="nil"/>
              <w:bottom w:val="single" w:sz="4" w:space="0" w:color="auto"/>
              <w:right w:val="single" w:sz="4" w:space="0" w:color="auto"/>
            </w:tcBorders>
            <w:shd w:val="clear" w:color="auto" w:fill="auto"/>
            <w:noWrap/>
            <w:vAlign w:val="bottom"/>
            <w:hideMark/>
          </w:tcPr>
          <w:p w14:paraId="49841ABE"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c>
          <w:tcPr>
            <w:tcW w:w="2240" w:type="dxa"/>
            <w:tcBorders>
              <w:top w:val="nil"/>
              <w:left w:val="nil"/>
              <w:bottom w:val="single" w:sz="4" w:space="0" w:color="auto"/>
              <w:right w:val="single" w:sz="4" w:space="0" w:color="auto"/>
            </w:tcBorders>
            <w:shd w:val="clear" w:color="auto" w:fill="auto"/>
            <w:noWrap/>
            <w:vAlign w:val="bottom"/>
            <w:hideMark/>
          </w:tcPr>
          <w:p w14:paraId="6C02B9C5"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c>
          <w:tcPr>
            <w:tcW w:w="2200" w:type="dxa"/>
            <w:tcBorders>
              <w:top w:val="nil"/>
              <w:left w:val="nil"/>
              <w:bottom w:val="single" w:sz="4" w:space="0" w:color="auto"/>
              <w:right w:val="single" w:sz="4" w:space="0" w:color="auto"/>
            </w:tcBorders>
            <w:shd w:val="clear" w:color="auto" w:fill="auto"/>
            <w:noWrap/>
            <w:vAlign w:val="bottom"/>
            <w:hideMark/>
          </w:tcPr>
          <w:p w14:paraId="3F9DB719"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r>
      <w:tr w:rsidR="004A6D2B" w:rsidRPr="004A6D2B" w14:paraId="7F5A8DFD"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2105DE8"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58EF6F83"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7495D372"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32DDBAF8"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676E932F"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0061134"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SPEEDING</w:t>
            </w:r>
          </w:p>
        </w:tc>
        <w:tc>
          <w:tcPr>
            <w:tcW w:w="2120" w:type="dxa"/>
            <w:tcBorders>
              <w:top w:val="nil"/>
              <w:left w:val="nil"/>
              <w:bottom w:val="single" w:sz="4" w:space="0" w:color="auto"/>
              <w:right w:val="single" w:sz="4" w:space="0" w:color="auto"/>
            </w:tcBorders>
            <w:shd w:val="clear" w:color="auto" w:fill="auto"/>
            <w:noWrap/>
            <w:vAlign w:val="bottom"/>
            <w:hideMark/>
          </w:tcPr>
          <w:p w14:paraId="13CEE01E"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WARNING</w:t>
            </w:r>
          </w:p>
        </w:tc>
        <w:tc>
          <w:tcPr>
            <w:tcW w:w="2240" w:type="dxa"/>
            <w:tcBorders>
              <w:top w:val="nil"/>
              <w:left w:val="nil"/>
              <w:bottom w:val="single" w:sz="4" w:space="0" w:color="auto"/>
              <w:right w:val="single" w:sz="4" w:space="0" w:color="auto"/>
            </w:tcBorders>
            <w:shd w:val="clear" w:color="auto" w:fill="auto"/>
            <w:noWrap/>
            <w:vAlign w:val="bottom"/>
            <w:hideMark/>
          </w:tcPr>
          <w:p w14:paraId="0278ABC7"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$25.00</w:t>
            </w:r>
          </w:p>
        </w:tc>
        <w:tc>
          <w:tcPr>
            <w:tcW w:w="2200" w:type="dxa"/>
            <w:tcBorders>
              <w:top w:val="nil"/>
              <w:left w:val="nil"/>
              <w:bottom w:val="single" w:sz="4" w:space="0" w:color="auto"/>
              <w:right w:val="single" w:sz="4" w:space="0" w:color="auto"/>
            </w:tcBorders>
            <w:shd w:val="clear" w:color="auto" w:fill="auto"/>
            <w:noWrap/>
            <w:vAlign w:val="bottom"/>
            <w:hideMark/>
          </w:tcPr>
          <w:p w14:paraId="6A62B2B4"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r>
      <w:tr w:rsidR="004A6D2B" w:rsidRPr="004A6D2B" w14:paraId="2BA4127F"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8116338"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6E181975"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2D958D99"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5D65F63B"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1036D4CB"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0665C8A"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RECYCLE</w:t>
            </w:r>
          </w:p>
        </w:tc>
        <w:tc>
          <w:tcPr>
            <w:tcW w:w="2120" w:type="dxa"/>
            <w:tcBorders>
              <w:top w:val="nil"/>
              <w:left w:val="nil"/>
              <w:bottom w:val="single" w:sz="4" w:space="0" w:color="auto"/>
              <w:right w:val="single" w:sz="4" w:space="0" w:color="auto"/>
            </w:tcBorders>
            <w:shd w:val="clear" w:color="auto" w:fill="auto"/>
            <w:noWrap/>
            <w:vAlign w:val="bottom"/>
            <w:hideMark/>
          </w:tcPr>
          <w:p w14:paraId="01F90223"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w:t>
            </w:r>
          </w:p>
        </w:tc>
        <w:tc>
          <w:tcPr>
            <w:tcW w:w="2240" w:type="dxa"/>
            <w:tcBorders>
              <w:top w:val="nil"/>
              <w:left w:val="nil"/>
              <w:bottom w:val="single" w:sz="4" w:space="0" w:color="auto"/>
              <w:right w:val="single" w:sz="4" w:space="0" w:color="auto"/>
            </w:tcBorders>
            <w:shd w:val="clear" w:color="auto" w:fill="auto"/>
            <w:noWrap/>
            <w:vAlign w:val="bottom"/>
            <w:hideMark/>
          </w:tcPr>
          <w:p w14:paraId="48D3B0B0"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$25.00</w:t>
            </w:r>
          </w:p>
        </w:tc>
        <w:tc>
          <w:tcPr>
            <w:tcW w:w="2200" w:type="dxa"/>
            <w:tcBorders>
              <w:top w:val="nil"/>
              <w:left w:val="nil"/>
              <w:bottom w:val="single" w:sz="4" w:space="0" w:color="auto"/>
              <w:right w:val="single" w:sz="4" w:space="0" w:color="auto"/>
            </w:tcBorders>
            <w:shd w:val="clear" w:color="auto" w:fill="auto"/>
            <w:noWrap/>
            <w:vAlign w:val="bottom"/>
            <w:hideMark/>
          </w:tcPr>
          <w:p w14:paraId="7C2E1DB6"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r>
      <w:tr w:rsidR="004A6D2B" w:rsidRPr="004A6D2B" w14:paraId="013F3018"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28E2506"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422F1046"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22903701"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119AF895"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5652D430"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024B287"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RUBBISH</w:t>
            </w:r>
          </w:p>
        </w:tc>
        <w:tc>
          <w:tcPr>
            <w:tcW w:w="2120" w:type="dxa"/>
            <w:tcBorders>
              <w:top w:val="nil"/>
              <w:left w:val="nil"/>
              <w:bottom w:val="single" w:sz="4" w:space="0" w:color="auto"/>
              <w:right w:val="single" w:sz="4" w:space="0" w:color="auto"/>
            </w:tcBorders>
            <w:shd w:val="clear" w:color="auto" w:fill="auto"/>
            <w:noWrap/>
            <w:vAlign w:val="bottom"/>
            <w:hideMark/>
          </w:tcPr>
          <w:p w14:paraId="4AE1CC85"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c>
          <w:tcPr>
            <w:tcW w:w="2240" w:type="dxa"/>
            <w:tcBorders>
              <w:top w:val="nil"/>
              <w:left w:val="nil"/>
              <w:bottom w:val="single" w:sz="4" w:space="0" w:color="auto"/>
              <w:right w:val="single" w:sz="4" w:space="0" w:color="auto"/>
            </w:tcBorders>
            <w:shd w:val="clear" w:color="auto" w:fill="auto"/>
            <w:noWrap/>
            <w:vAlign w:val="bottom"/>
            <w:hideMark/>
          </w:tcPr>
          <w:p w14:paraId="536FE9B3"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$75.00</w:t>
            </w:r>
          </w:p>
        </w:tc>
        <w:tc>
          <w:tcPr>
            <w:tcW w:w="2200" w:type="dxa"/>
            <w:tcBorders>
              <w:top w:val="nil"/>
              <w:left w:val="nil"/>
              <w:bottom w:val="single" w:sz="4" w:space="0" w:color="auto"/>
              <w:right w:val="single" w:sz="4" w:space="0" w:color="auto"/>
            </w:tcBorders>
            <w:shd w:val="clear" w:color="auto" w:fill="auto"/>
            <w:noWrap/>
            <w:vAlign w:val="bottom"/>
            <w:hideMark/>
          </w:tcPr>
          <w:p w14:paraId="07655AA3"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r>
      <w:tr w:rsidR="004A6D2B" w:rsidRPr="004A6D2B" w14:paraId="680E3912"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2A31F63"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06F7ECAA"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703EE51C"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37E85B95"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5B1AEF76"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4B04E7F"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POOL RULES (H&amp;S)</w:t>
            </w:r>
          </w:p>
        </w:tc>
        <w:tc>
          <w:tcPr>
            <w:tcW w:w="2120" w:type="dxa"/>
            <w:tcBorders>
              <w:top w:val="nil"/>
              <w:left w:val="nil"/>
              <w:bottom w:val="single" w:sz="4" w:space="0" w:color="auto"/>
              <w:right w:val="single" w:sz="4" w:space="0" w:color="auto"/>
            </w:tcBorders>
            <w:shd w:val="clear" w:color="auto" w:fill="auto"/>
            <w:noWrap/>
            <w:vAlign w:val="bottom"/>
            <w:hideMark/>
          </w:tcPr>
          <w:p w14:paraId="7AC00146"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c>
          <w:tcPr>
            <w:tcW w:w="2240" w:type="dxa"/>
            <w:tcBorders>
              <w:top w:val="nil"/>
              <w:left w:val="nil"/>
              <w:bottom w:val="single" w:sz="4" w:space="0" w:color="auto"/>
              <w:right w:val="single" w:sz="4" w:space="0" w:color="auto"/>
            </w:tcBorders>
            <w:shd w:val="clear" w:color="auto" w:fill="auto"/>
            <w:noWrap/>
            <w:vAlign w:val="bottom"/>
            <w:hideMark/>
          </w:tcPr>
          <w:p w14:paraId="32FDE1E7"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c>
          <w:tcPr>
            <w:tcW w:w="2200" w:type="dxa"/>
            <w:tcBorders>
              <w:top w:val="nil"/>
              <w:left w:val="nil"/>
              <w:bottom w:val="single" w:sz="4" w:space="0" w:color="auto"/>
              <w:right w:val="single" w:sz="4" w:space="0" w:color="auto"/>
            </w:tcBorders>
            <w:shd w:val="clear" w:color="auto" w:fill="auto"/>
            <w:noWrap/>
            <w:vAlign w:val="bottom"/>
            <w:hideMark/>
          </w:tcPr>
          <w:p w14:paraId="50D01DFA"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$200.00</w:t>
            </w:r>
          </w:p>
        </w:tc>
      </w:tr>
      <w:tr w:rsidR="004A6D2B" w:rsidRPr="004A6D2B" w14:paraId="132BA03D"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361746F"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POOL RULES</w:t>
            </w:r>
          </w:p>
        </w:tc>
        <w:tc>
          <w:tcPr>
            <w:tcW w:w="2120" w:type="dxa"/>
            <w:tcBorders>
              <w:top w:val="nil"/>
              <w:left w:val="nil"/>
              <w:bottom w:val="single" w:sz="4" w:space="0" w:color="auto"/>
              <w:right w:val="single" w:sz="4" w:space="0" w:color="auto"/>
            </w:tcBorders>
            <w:shd w:val="clear" w:color="auto" w:fill="auto"/>
            <w:noWrap/>
            <w:vAlign w:val="bottom"/>
            <w:hideMark/>
          </w:tcPr>
          <w:p w14:paraId="3CBC95C0"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WARNING</w:t>
            </w:r>
          </w:p>
        </w:tc>
        <w:tc>
          <w:tcPr>
            <w:tcW w:w="2240" w:type="dxa"/>
            <w:tcBorders>
              <w:top w:val="nil"/>
              <w:left w:val="nil"/>
              <w:bottom w:val="single" w:sz="4" w:space="0" w:color="auto"/>
              <w:right w:val="single" w:sz="4" w:space="0" w:color="auto"/>
            </w:tcBorders>
            <w:shd w:val="clear" w:color="auto" w:fill="auto"/>
            <w:noWrap/>
            <w:vAlign w:val="bottom"/>
            <w:hideMark/>
          </w:tcPr>
          <w:p w14:paraId="29C9AEE8"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$25.00</w:t>
            </w:r>
          </w:p>
        </w:tc>
        <w:tc>
          <w:tcPr>
            <w:tcW w:w="2200" w:type="dxa"/>
            <w:tcBorders>
              <w:top w:val="nil"/>
              <w:left w:val="nil"/>
              <w:bottom w:val="single" w:sz="4" w:space="0" w:color="auto"/>
              <w:right w:val="single" w:sz="4" w:space="0" w:color="auto"/>
            </w:tcBorders>
            <w:shd w:val="clear" w:color="auto" w:fill="auto"/>
            <w:noWrap/>
            <w:vAlign w:val="bottom"/>
            <w:hideMark/>
          </w:tcPr>
          <w:p w14:paraId="3947D10D"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r>
      <w:tr w:rsidR="004A6D2B" w:rsidRPr="004A6D2B" w14:paraId="51F828F0"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BAF06B3"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54A0BFE4"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35EE76E1"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1853628B"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166A92D3"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847731A"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NUISANCE</w:t>
            </w:r>
          </w:p>
        </w:tc>
        <w:tc>
          <w:tcPr>
            <w:tcW w:w="2120" w:type="dxa"/>
            <w:tcBorders>
              <w:top w:val="nil"/>
              <w:left w:val="nil"/>
              <w:bottom w:val="single" w:sz="4" w:space="0" w:color="auto"/>
              <w:right w:val="single" w:sz="4" w:space="0" w:color="auto"/>
            </w:tcBorders>
            <w:shd w:val="clear" w:color="auto" w:fill="auto"/>
            <w:noWrap/>
            <w:vAlign w:val="bottom"/>
            <w:hideMark/>
          </w:tcPr>
          <w:p w14:paraId="28178636"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29849053"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5DA1774C"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6C27EA89"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18F77EE"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47F89FAE"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2812B539"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70BF0B78"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41D28D5F"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25D71D8"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SMOKE DETECTORS</w:t>
            </w:r>
          </w:p>
        </w:tc>
        <w:tc>
          <w:tcPr>
            <w:tcW w:w="2120" w:type="dxa"/>
            <w:tcBorders>
              <w:top w:val="nil"/>
              <w:left w:val="nil"/>
              <w:bottom w:val="single" w:sz="4" w:space="0" w:color="auto"/>
              <w:right w:val="single" w:sz="4" w:space="0" w:color="auto"/>
            </w:tcBorders>
            <w:shd w:val="clear" w:color="auto" w:fill="auto"/>
            <w:noWrap/>
            <w:vAlign w:val="bottom"/>
            <w:hideMark/>
          </w:tcPr>
          <w:p w14:paraId="65E550D8"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c>
          <w:tcPr>
            <w:tcW w:w="2240" w:type="dxa"/>
            <w:tcBorders>
              <w:top w:val="nil"/>
              <w:left w:val="nil"/>
              <w:bottom w:val="single" w:sz="4" w:space="0" w:color="auto"/>
              <w:right w:val="single" w:sz="4" w:space="0" w:color="auto"/>
            </w:tcBorders>
            <w:shd w:val="clear" w:color="auto" w:fill="auto"/>
            <w:noWrap/>
            <w:vAlign w:val="bottom"/>
            <w:hideMark/>
          </w:tcPr>
          <w:p w14:paraId="295B6575"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c>
          <w:tcPr>
            <w:tcW w:w="2200" w:type="dxa"/>
            <w:tcBorders>
              <w:top w:val="nil"/>
              <w:left w:val="nil"/>
              <w:bottom w:val="single" w:sz="4" w:space="0" w:color="auto"/>
              <w:right w:val="single" w:sz="4" w:space="0" w:color="auto"/>
            </w:tcBorders>
            <w:shd w:val="clear" w:color="auto" w:fill="auto"/>
            <w:noWrap/>
            <w:vAlign w:val="bottom"/>
            <w:hideMark/>
          </w:tcPr>
          <w:p w14:paraId="324FFE11"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$200.00</w:t>
            </w:r>
          </w:p>
        </w:tc>
      </w:tr>
      <w:tr w:rsidR="004A6D2B" w:rsidRPr="004A6D2B" w14:paraId="470F3FF9"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5863C05"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A/C MAINTENANCE</w:t>
            </w:r>
          </w:p>
        </w:tc>
        <w:tc>
          <w:tcPr>
            <w:tcW w:w="2120" w:type="dxa"/>
            <w:tcBorders>
              <w:top w:val="nil"/>
              <w:left w:val="nil"/>
              <w:bottom w:val="single" w:sz="4" w:space="0" w:color="auto"/>
              <w:right w:val="single" w:sz="4" w:space="0" w:color="auto"/>
            </w:tcBorders>
            <w:shd w:val="clear" w:color="auto" w:fill="auto"/>
            <w:noWrap/>
            <w:vAlign w:val="bottom"/>
            <w:hideMark/>
          </w:tcPr>
          <w:p w14:paraId="49B962BC"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$25.00</w:t>
            </w:r>
          </w:p>
        </w:tc>
        <w:tc>
          <w:tcPr>
            <w:tcW w:w="2240" w:type="dxa"/>
            <w:tcBorders>
              <w:top w:val="nil"/>
              <w:left w:val="nil"/>
              <w:bottom w:val="single" w:sz="4" w:space="0" w:color="auto"/>
              <w:right w:val="single" w:sz="4" w:space="0" w:color="auto"/>
            </w:tcBorders>
            <w:shd w:val="clear" w:color="auto" w:fill="auto"/>
            <w:noWrap/>
            <w:vAlign w:val="bottom"/>
            <w:hideMark/>
          </w:tcPr>
          <w:p w14:paraId="680D94BF"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c>
          <w:tcPr>
            <w:tcW w:w="2200" w:type="dxa"/>
            <w:tcBorders>
              <w:top w:val="nil"/>
              <w:left w:val="nil"/>
              <w:bottom w:val="single" w:sz="4" w:space="0" w:color="auto"/>
              <w:right w:val="single" w:sz="4" w:space="0" w:color="auto"/>
            </w:tcBorders>
            <w:shd w:val="clear" w:color="auto" w:fill="auto"/>
            <w:noWrap/>
            <w:vAlign w:val="bottom"/>
            <w:hideMark/>
          </w:tcPr>
          <w:p w14:paraId="6C10440B"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r>
      <w:tr w:rsidR="004A6D2B" w:rsidRPr="004A6D2B" w14:paraId="394E2835"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F16158A"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7D45200D"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5FEB9984"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6C6D5476"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1E928F3D"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693DF8"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ARC VIOLATION</w:t>
            </w:r>
          </w:p>
        </w:tc>
        <w:tc>
          <w:tcPr>
            <w:tcW w:w="2120" w:type="dxa"/>
            <w:tcBorders>
              <w:top w:val="nil"/>
              <w:left w:val="nil"/>
              <w:bottom w:val="single" w:sz="4" w:space="0" w:color="auto"/>
              <w:right w:val="single" w:sz="4" w:space="0" w:color="auto"/>
            </w:tcBorders>
            <w:shd w:val="clear" w:color="auto" w:fill="auto"/>
            <w:noWrap/>
            <w:vAlign w:val="bottom"/>
            <w:hideMark/>
          </w:tcPr>
          <w:p w14:paraId="0E7AF5DD"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WARNING</w:t>
            </w:r>
          </w:p>
        </w:tc>
        <w:tc>
          <w:tcPr>
            <w:tcW w:w="2240" w:type="dxa"/>
            <w:tcBorders>
              <w:top w:val="nil"/>
              <w:left w:val="nil"/>
              <w:bottom w:val="single" w:sz="4" w:space="0" w:color="auto"/>
              <w:right w:val="single" w:sz="4" w:space="0" w:color="auto"/>
            </w:tcBorders>
            <w:shd w:val="clear" w:color="auto" w:fill="auto"/>
            <w:noWrap/>
            <w:vAlign w:val="bottom"/>
            <w:hideMark/>
          </w:tcPr>
          <w:p w14:paraId="1E36DD8E"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$25.00</w:t>
            </w:r>
          </w:p>
        </w:tc>
        <w:tc>
          <w:tcPr>
            <w:tcW w:w="2200" w:type="dxa"/>
            <w:tcBorders>
              <w:top w:val="nil"/>
              <w:left w:val="nil"/>
              <w:bottom w:val="single" w:sz="4" w:space="0" w:color="auto"/>
              <w:right w:val="single" w:sz="4" w:space="0" w:color="auto"/>
            </w:tcBorders>
            <w:shd w:val="clear" w:color="auto" w:fill="auto"/>
            <w:noWrap/>
            <w:vAlign w:val="bottom"/>
            <w:hideMark/>
          </w:tcPr>
          <w:p w14:paraId="39DE41E4"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$50.00</w:t>
            </w:r>
          </w:p>
        </w:tc>
      </w:tr>
      <w:tr w:rsidR="004A6D2B" w:rsidRPr="004A6D2B" w14:paraId="03115339" w14:textId="77777777" w:rsidTr="004A6D2B">
        <w:trPr>
          <w:trHeight w:val="340"/>
        </w:trPr>
        <w:tc>
          <w:tcPr>
            <w:tcW w:w="2100" w:type="dxa"/>
            <w:tcBorders>
              <w:top w:val="nil"/>
              <w:left w:val="single" w:sz="4" w:space="0" w:color="auto"/>
              <w:bottom w:val="nil"/>
              <w:right w:val="single" w:sz="4" w:space="0" w:color="auto"/>
            </w:tcBorders>
            <w:shd w:val="clear" w:color="auto" w:fill="auto"/>
            <w:noWrap/>
            <w:vAlign w:val="bottom"/>
            <w:hideMark/>
          </w:tcPr>
          <w:p w14:paraId="778DCE9B"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163BFA09"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15F3EA23"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496A0367"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2EEE0CD2" w14:textId="77777777" w:rsidTr="004A6D2B">
        <w:trPr>
          <w:trHeight w:val="320"/>
        </w:trPr>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AB26C27"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ILLEGAL DISPOSAL</w:t>
            </w:r>
          </w:p>
        </w:tc>
        <w:tc>
          <w:tcPr>
            <w:tcW w:w="2120" w:type="dxa"/>
            <w:tcBorders>
              <w:top w:val="nil"/>
              <w:left w:val="nil"/>
              <w:bottom w:val="single" w:sz="4" w:space="0" w:color="auto"/>
              <w:right w:val="single" w:sz="4" w:space="0" w:color="auto"/>
            </w:tcBorders>
            <w:shd w:val="clear" w:color="auto" w:fill="auto"/>
            <w:noWrap/>
            <w:vAlign w:val="bottom"/>
            <w:hideMark/>
          </w:tcPr>
          <w:p w14:paraId="39EBE1B9"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$100.00</w:t>
            </w:r>
          </w:p>
        </w:tc>
        <w:tc>
          <w:tcPr>
            <w:tcW w:w="2240" w:type="dxa"/>
            <w:tcBorders>
              <w:top w:val="nil"/>
              <w:left w:val="nil"/>
              <w:bottom w:val="single" w:sz="4" w:space="0" w:color="auto"/>
              <w:right w:val="single" w:sz="4" w:space="0" w:color="auto"/>
            </w:tcBorders>
            <w:shd w:val="clear" w:color="auto" w:fill="auto"/>
            <w:noWrap/>
            <w:vAlign w:val="bottom"/>
            <w:hideMark/>
          </w:tcPr>
          <w:p w14:paraId="293F409D"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$150.00</w:t>
            </w:r>
          </w:p>
        </w:tc>
        <w:tc>
          <w:tcPr>
            <w:tcW w:w="2200" w:type="dxa"/>
            <w:tcBorders>
              <w:top w:val="nil"/>
              <w:left w:val="nil"/>
              <w:bottom w:val="single" w:sz="4" w:space="0" w:color="auto"/>
              <w:right w:val="single" w:sz="4" w:space="0" w:color="auto"/>
            </w:tcBorders>
            <w:shd w:val="clear" w:color="auto" w:fill="auto"/>
            <w:noWrap/>
            <w:vAlign w:val="bottom"/>
            <w:hideMark/>
          </w:tcPr>
          <w:p w14:paraId="7A9E88AB"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$200.00</w:t>
            </w:r>
          </w:p>
        </w:tc>
      </w:tr>
      <w:tr w:rsidR="004A6D2B" w:rsidRPr="004A6D2B" w14:paraId="57D92399" w14:textId="77777777" w:rsidTr="004A6D2B">
        <w:trPr>
          <w:trHeight w:val="340"/>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7D6EA223"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APP &amp; FURN</w:t>
            </w:r>
          </w:p>
        </w:tc>
        <w:tc>
          <w:tcPr>
            <w:tcW w:w="2120" w:type="dxa"/>
            <w:tcBorders>
              <w:top w:val="nil"/>
              <w:left w:val="nil"/>
              <w:bottom w:val="single" w:sz="4" w:space="0" w:color="auto"/>
              <w:right w:val="single" w:sz="4" w:space="0" w:color="auto"/>
            </w:tcBorders>
            <w:shd w:val="clear" w:color="auto" w:fill="auto"/>
            <w:noWrap/>
            <w:vAlign w:val="bottom"/>
            <w:hideMark/>
          </w:tcPr>
          <w:p w14:paraId="184F0E5B"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2BE67348"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42E149CD"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285826BA"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0379486"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2F49C0C2"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3B74916B"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01FB7F88"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r w:rsidR="004A6D2B" w:rsidRPr="004A6D2B" w14:paraId="0EB7FDE9" w14:textId="77777777" w:rsidTr="004A6D2B">
        <w:trPr>
          <w:trHeight w:val="32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8D26864" w14:textId="77777777" w:rsidR="004A6D2B" w:rsidRPr="004A6D2B" w:rsidRDefault="004A6D2B" w:rsidP="004A6D2B">
            <w:pPr>
              <w:spacing w:after="0" w:line="240" w:lineRule="auto"/>
              <w:ind w:left="0" w:right="0" w:firstLine="0"/>
              <w:jc w:val="left"/>
              <w:rPr>
                <w:rFonts w:eastAsia="Times New Roman"/>
                <w:szCs w:val="24"/>
              </w:rPr>
            </w:pPr>
            <w:r w:rsidRPr="004A6D2B">
              <w:rPr>
                <w:rFonts w:eastAsia="Times New Roman"/>
                <w:szCs w:val="24"/>
              </w:rPr>
              <w:t> </w:t>
            </w:r>
          </w:p>
        </w:tc>
        <w:tc>
          <w:tcPr>
            <w:tcW w:w="2120" w:type="dxa"/>
            <w:tcBorders>
              <w:top w:val="nil"/>
              <w:left w:val="nil"/>
              <w:bottom w:val="single" w:sz="4" w:space="0" w:color="auto"/>
              <w:right w:val="single" w:sz="4" w:space="0" w:color="auto"/>
            </w:tcBorders>
            <w:shd w:val="clear" w:color="auto" w:fill="auto"/>
            <w:noWrap/>
            <w:vAlign w:val="bottom"/>
            <w:hideMark/>
          </w:tcPr>
          <w:p w14:paraId="1AFBA55D"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40" w:type="dxa"/>
            <w:tcBorders>
              <w:top w:val="nil"/>
              <w:left w:val="nil"/>
              <w:bottom w:val="single" w:sz="4" w:space="0" w:color="auto"/>
              <w:right w:val="single" w:sz="4" w:space="0" w:color="auto"/>
            </w:tcBorders>
            <w:shd w:val="clear" w:color="auto" w:fill="auto"/>
            <w:noWrap/>
            <w:vAlign w:val="bottom"/>
            <w:hideMark/>
          </w:tcPr>
          <w:p w14:paraId="43039CE1"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c>
          <w:tcPr>
            <w:tcW w:w="2200" w:type="dxa"/>
            <w:tcBorders>
              <w:top w:val="nil"/>
              <w:left w:val="nil"/>
              <w:bottom w:val="single" w:sz="4" w:space="0" w:color="auto"/>
              <w:right w:val="single" w:sz="4" w:space="0" w:color="auto"/>
            </w:tcBorders>
            <w:shd w:val="clear" w:color="auto" w:fill="auto"/>
            <w:noWrap/>
            <w:vAlign w:val="bottom"/>
            <w:hideMark/>
          </w:tcPr>
          <w:p w14:paraId="7CA63123" w14:textId="77777777" w:rsidR="004A6D2B" w:rsidRPr="004A6D2B" w:rsidRDefault="004A6D2B" w:rsidP="004A6D2B">
            <w:pPr>
              <w:spacing w:after="0" w:line="240" w:lineRule="auto"/>
              <w:ind w:left="0" w:right="0" w:firstLine="0"/>
              <w:jc w:val="center"/>
              <w:rPr>
                <w:rFonts w:eastAsia="Times New Roman"/>
                <w:szCs w:val="24"/>
              </w:rPr>
            </w:pPr>
            <w:r w:rsidRPr="004A6D2B">
              <w:rPr>
                <w:rFonts w:eastAsia="Times New Roman"/>
                <w:szCs w:val="24"/>
              </w:rPr>
              <w:t> </w:t>
            </w:r>
          </w:p>
        </w:tc>
      </w:tr>
    </w:tbl>
    <w:p w14:paraId="04B118FC" w14:textId="77777777" w:rsidR="004A6D2B" w:rsidRPr="004A6D2B" w:rsidRDefault="004A6D2B" w:rsidP="004A6D2B">
      <w:pPr>
        <w:spacing w:after="10" w:line="251" w:lineRule="auto"/>
        <w:ind w:left="1090" w:right="7"/>
        <w:jc w:val="center"/>
        <w:rPr>
          <w:rFonts w:ascii="Arial" w:hAnsi="Arial" w:cs="Arial"/>
          <w:b/>
          <w:bCs/>
          <w:sz w:val="40"/>
          <w:szCs w:val="40"/>
        </w:rPr>
      </w:pPr>
    </w:p>
    <w:p w14:paraId="2AAF8915" w14:textId="35AC35B6" w:rsidR="00D41EBE" w:rsidRPr="00666CB2" w:rsidRDefault="00E30CDD" w:rsidP="008D0C07">
      <w:pPr>
        <w:spacing w:after="75"/>
        <w:ind w:left="1080" w:right="0" w:firstLine="0"/>
        <w:jc w:val="left"/>
        <w:rPr>
          <w:rFonts w:ascii="Arial" w:hAnsi="Arial" w:cs="Arial"/>
          <w:sz w:val="32"/>
          <w:szCs w:val="32"/>
        </w:rPr>
      </w:pPr>
      <w:r w:rsidRPr="00666CB2">
        <w:rPr>
          <w:rFonts w:ascii="Arial" w:hAnsi="Arial" w:cs="Arial"/>
          <w:sz w:val="32"/>
          <w:szCs w:val="32"/>
        </w:rPr>
        <w:t xml:space="preserve"> </w:t>
      </w:r>
    </w:p>
    <w:p w14:paraId="20176D97" w14:textId="77777777" w:rsidR="00FA6E68" w:rsidRDefault="00FA6E68">
      <w:pPr>
        <w:pStyle w:val="Heading2"/>
        <w:ind w:left="1080" w:right="1075"/>
        <w:rPr>
          <w:rFonts w:ascii="Arial" w:hAnsi="Arial" w:cs="Arial"/>
          <w:sz w:val="36"/>
          <w:szCs w:val="36"/>
        </w:rPr>
      </w:pPr>
    </w:p>
    <w:p w14:paraId="0025D4DC" w14:textId="6A74DB8C" w:rsidR="00C14CBE" w:rsidRPr="00A746B3" w:rsidRDefault="00E30CDD">
      <w:pPr>
        <w:pStyle w:val="Heading2"/>
        <w:ind w:left="1080" w:right="1075"/>
        <w:rPr>
          <w:rFonts w:ascii="Arial" w:hAnsi="Arial" w:cs="Arial"/>
          <w:sz w:val="36"/>
          <w:szCs w:val="36"/>
        </w:rPr>
      </w:pPr>
      <w:r w:rsidRPr="00A746B3">
        <w:rPr>
          <w:rFonts w:ascii="Arial" w:hAnsi="Arial" w:cs="Arial"/>
          <w:sz w:val="36"/>
          <w:szCs w:val="36"/>
        </w:rPr>
        <w:t xml:space="preserve">CLOSING YOUR UNIT </w:t>
      </w:r>
    </w:p>
    <w:p w14:paraId="46639CE4" w14:textId="77777777" w:rsidR="00C14CBE" w:rsidRPr="00EC2CD0" w:rsidRDefault="00E30CDD">
      <w:pPr>
        <w:ind w:left="1080" w:right="0" w:firstLine="0"/>
        <w:jc w:val="left"/>
        <w:rPr>
          <w:rFonts w:ascii="Arial" w:hAnsi="Arial" w:cs="Arial"/>
          <w:szCs w:val="24"/>
        </w:rPr>
      </w:pPr>
      <w:r w:rsidRPr="00666CB2">
        <w:rPr>
          <w:rFonts w:ascii="Arial" w:hAnsi="Arial" w:cs="Arial"/>
          <w:sz w:val="32"/>
          <w:szCs w:val="32"/>
        </w:rPr>
        <w:t xml:space="preserve"> </w:t>
      </w:r>
    </w:p>
    <w:p w14:paraId="7686ADAB" w14:textId="275AC588"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Shut off the main water </w:t>
      </w:r>
      <w:r w:rsidR="003E685F" w:rsidRPr="00666CB2">
        <w:rPr>
          <w:rFonts w:ascii="Arial" w:hAnsi="Arial" w:cs="Arial"/>
          <w:sz w:val="32"/>
          <w:szCs w:val="32"/>
        </w:rPr>
        <w:t>valve!</w:t>
      </w:r>
      <w:r w:rsidRPr="00666CB2">
        <w:rPr>
          <w:rFonts w:ascii="Arial" w:hAnsi="Arial" w:cs="Arial"/>
          <w:sz w:val="32"/>
          <w:szCs w:val="32"/>
        </w:rPr>
        <w:t xml:space="preserve"> </w:t>
      </w:r>
      <w:r w:rsidR="008F7884">
        <w:rPr>
          <w:rFonts w:ascii="Arial" w:hAnsi="Arial" w:cs="Arial"/>
          <w:sz w:val="32"/>
          <w:szCs w:val="32"/>
        </w:rPr>
        <w:t>(Required)</w:t>
      </w:r>
    </w:p>
    <w:p w14:paraId="27C1755B" w14:textId="77777777"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Turn water heater circuit breaker off </w:t>
      </w:r>
    </w:p>
    <w:p w14:paraId="43BFDDD4" w14:textId="1C650600"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Shut off washing machine water </w:t>
      </w:r>
      <w:r w:rsidR="003E685F" w:rsidRPr="00666CB2">
        <w:rPr>
          <w:rFonts w:ascii="Arial" w:hAnsi="Arial" w:cs="Arial"/>
          <w:sz w:val="32"/>
          <w:szCs w:val="32"/>
        </w:rPr>
        <w:t>valve.</w:t>
      </w:r>
    </w:p>
    <w:p w14:paraId="32ADE994" w14:textId="700721B8"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Replace the battery in your </w:t>
      </w:r>
      <w:r w:rsidR="003E685F" w:rsidRPr="00666CB2">
        <w:rPr>
          <w:rFonts w:ascii="Arial" w:hAnsi="Arial" w:cs="Arial"/>
          <w:sz w:val="32"/>
          <w:szCs w:val="32"/>
        </w:rPr>
        <w:t>thermostat.</w:t>
      </w:r>
      <w:r w:rsidRPr="00666CB2">
        <w:rPr>
          <w:rFonts w:ascii="Arial" w:hAnsi="Arial" w:cs="Arial"/>
          <w:sz w:val="32"/>
          <w:szCs w:val="32"/>
        </w:rPr>
        <w:t xml:space="preserve"> </w:t>
      </w:r>
    </w:p>
    <w:p w14:paraId="54E6AB41" w14:textId="7AF34CFD"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Set your thermostat in</w:t>
      </w:r>
      <w:r w:rsidR="009F3B25" w:rsidRPr="00666CB2">
        <w:rPr>
          <w:rFonts w:ascii="Arial" w:hAnsi="Arial" w:cs="Arial"/>
          <w:sz w:val="32"/>
          <w:szCs w:val="32"/>
        </w:rPr>
        <w:t xml:space="preserve"> </w:t>
      </w:r>
      <w:r w:rsidRPr="00666CB2">
        <w:rPr>
          <w:rFonts w:ascii="Arial" w:hAnsi="Arial" w:cs="Arial"/>
          <w:sz w:val="32"/>
          <w:szCs w:val="32"/>
        </w:rPr>
        <w:t xml:space="preserve">accordance with your technicians’ </w:t>
      </w:r>
      <w:r w:rsidR="003E685F" w:rsidRPr="00666CB2">
        <w:rPr>
          <w:rFonts w:ascii="Arial" w:hAnsi="Arial" w:cs="Arial"/>
          <w:sz w:val="32"/>
          <w:szCs w:val="32"/>
        </w:rPr>
        <w:t>recommendation.</w:t>
      </w:r>
      <w:r w:rsidRPr="00666CB2">
        <w:rPr>
          <w:rFonts w:ascii="Arial" w:hAnsi="Arial" w:cs="Arial"/>
          <w:sz w:val="32"/>
          <w:szCs w:val="32"/>
        </w:rPr>
        <w:t xml:space="preserve"> </w:t>
      </w:r>
    </w:p>
    <w:p w14:paraId="3044CA4F" w14:textId="3604913D"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Remove perishables from cupboards, and </w:t>
      </w:r>
      <w:r w:rsidR="003E685F" w:rsidRPr="00666CB2">
        <w:rPr>
          <w:rFonts w:ascii="Arial" w:hAnsi="Arial" w:cs="Arial"/>
          <w:sz w:val="32"/>
          <w:szCs w:val="32"/>
        </w:rPr>
        <w:t>refrigerator.</w:t>
      </w:r>
      <w:r w:rsidRPr="00666CB2">
        <w:rPr>
          <w:rFonts w:ascii="Arial" w:hAnsi="Arial" w:cs="Arial"/>
          <w:sz w:val="32"/>
          <w:szCs w:val="32"/>
        </w:rPr>
        <w:t xml:space="preserve"> </w:t>
      </w:r>
    </w:p>
    <w:p w14:paraId="5A120F8A" w14:textId="6E273E39"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Turn off </w:t>
      </w:r>
      <w:r w:rsidR="008D0C07" w:rsidRPr="00666CB2">
        <w:rPr>
          <w:rFonts w:ascii="Arial" w:hAnsi="Arial" w:cs="Arial"/>
          <w:sz w:val="32"/>
          <w:szCs w:val="32"/>
        </w:rPr>
        <w:t xml:space="preserve">large </w:t>
      </w:r>
      <w:r w:rsidRPr="00666CB2">
        <w:rPr>
          <w:rFonts w:ascii="Arial" w:hAnsi="Arial" w:cs="Arial"/>
          <w:sz w:val="32"/>
          <w:szCs w:val="32"/>
        </w:rPr>
        <w:t>appliance</w:t>
      </w:r>
      <w:r w:rsidR="009A7924" w:rsidRPr="00666CB2">
        <w:rPr>
          <w:rFonts w:ascii="Arial" w:hAnsi="Arial" w:cs="Arial"/>
          <w:sz w:val="32"/>
          <w:szCs w:val="32"/>
        </w:rPr>
        <w:t>, and water heater</w:t>
      </w:r>
      <w:r w:rsidRPr="00666CB2">
        <w:rPr>
          <w:rFonts w:ascii="Arial" w:hAnsi="Arial" w:cs="Arial"/>
          <w:sz w:val="32"/>
          <w:szCs w:val="32"/>
        </w:rPr>
        <w:t xml:space="preserve"> </w:t>
      </w:r>
      <w:r w:rsidR="003E685F" w:rsidRPr="00666CB2">
        <w:rPr>
          <w:rFonts w:ascii="Arial" w:hAnsi="Arial" w:cs="Arial"/>
          <w:sz w:val="32"/>
          <w:szCs w:val="32"/>
        </w:rPr>
        <w:t>breakers.</w:t>
      </w:r>
      <w:r w:rsidRPr="00666CB2">
        <w:rPr>
          <w:rFonts w:ascii="Arial" w:hAnsi="Arial" w:cs="Arial"/>
          <w:sz w:val="32"/>
          <w:szCs w:val="32"/>
        </w:rPr>
        <w:t xml:space="preserve"> </w:t>
      </w:r>
    </w:p>
    <w:p w14:paraId="01EB0EFB" w14:textId="52DCB6A9" w:rsidR="00C14CBE" w:rsidRPr="00666CB2" w:rsidRDefault="009A7924" w:rsidP="009F3B25">
      <w:pPr>
        <w:numPr>
          <w:ilvl w:val="0"/>
          <w:numId w:val="5"/>
        </w:numPr>
        <w:ind w:right="2" w:hanging="360"/>
        <w:jc w:val="left"/>
        <w:rPr>
          <w:rFonts w:ascii="Arial" w:hAnsi="Arial" w:cs="Arial"/>
          <w:color w:val="auto"/>
          <w:sz w:val="32"/>
          <w:szCs w:val="32"/>
        </w:rPr>
      </w:pPr>
      <w:r w:rsidRPr="00666CB2">
        <w:rPr>
          <w:rFonts w:ascii="Arial" w:hAnsi="Arial" w:cs="Arial"/>
          <w:color w:val="auto"/>
          <w:sz w:val="32"/>
          <w:szCs w:val="32"/>
          <w:shd w:val="clear" w:color="auto" w:fill="FFFFFF"/>
        </w:rPr>
        <w:t>Disconnect cables for TV, computers, routers, etc.   Should any of these connections be necessary for the purposes of monitoring security, utility, or other systems electronically, make sure that you have provided adequate surge protection to mitigate any possible damages caused by seasonal storms and events during an absence.</w:t>
      </w:r>
    </w:p>
    <w:p w14:paraId="31AA719A" w14:textId="642DB92B"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Remove furniture and loose objects from </w:t>
      </w:r>
      <w:r w:rsidR="003E685F" w:rsidRPr="00666CB2">
        <w:rPr>
          <w:rFonts w:ascii="Arial" w:hAnsi="Arial" w:cs="Arial"/>
          <w:sz w:val="32"/>
          <w:szCs w:val="32"/>
        </w:rPr>
        <w:t>lanai.</w:t>
      </w:r>
      <w:r w:rsidRPr="00666CB2">
        <w:rPr>
          <w:rFonts w:ascii="Arial" w:hAnsi="Arial" w:cs="Arial"/>
          <w:sz w:val="32"/>
          <w:szCs w:val="32"/>
        </w:rPr>
        <w:t xml:space="preserve"> </w:t>
      </w:r>
    </w:p>
    <w:p w14:paraId="72D4E02F" w14:textId="5EAA8777"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Empty all trash and garbage </w:t>
      </w:r>
      <w:r w:rsidR="003E685F" w:rsidRPr="00666CB2">
        <w:rPr>
          <w:rFonts w:ascii="Arial" w:hAnsi="Arial" w:cs="Arial"/>
          <w:sz w:val="32"/>
          <w:szCs w:val="32"/>
        </w:rPr>
        <w:t>containers.</w:t>
      </w:r>
      <w:r w:rsidRPr="00666CB2">
        <w:rPr>
          <w:rFonts w:ascii="Arial" w:hAnsi="Arial" w:cs="Arial"/>
          <w:sz w:val="32"/>
          <w:szCs w:val="32"/>
        </w:rPr>
        <w:t xml:space="preserve"> </w:t>
      </w:r>
    </w:p>
    <w:p w14:paraId="6BA9679A" w14:textId="5AF4E720"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Lubricate kitchen </w:t>
      </w:r>
      <w:r w:rsidR="003E685F" w:rsidRPr="00666CB2">
        <w:rPr>
          <w:rFonts w:ascii="Arial" w:hAnsi="Arial" w:cs="Arial"/>
          <w:sz w:val="32"/>
          <w:szCs w:val="32"/>
        </w:rPr>
        <w:t>disposal</w:t>
      </w:r>
      <w:r w:rsidR="00DD3589">
        <w:rPr>
          <w:rFonts w:ascii="Arial" w:hAnsi="Arial" w:cs="Arial"/>
          <w:sz w:val="32"/>
          <w:szCs w:val="32"/>
        </w:rPr>
        <w:t xml:space="preserve"> as necessary</w:t>
      </w:r>
      <w:r w:rsidR="003E685F" w:rsidRPr="00666CB2">
        <w:rPr>
          <w:rFonts w:ascii="Arial" w:hAnsi="Arial" w:cs="Arial"/>
          <w:sz w:val="32"/>
          <w:szCs w:val="32"/>
        </w:rPr>
        <w:t>.</w:t>
      </w:r>
      <w:r w:rsidRPr="00666CB2">
        <w:rPr>
          <w:rFonts w:ascii="Arial" w:hAnsi="Arial" w:cs="Arial"/>
          <w:sz w:val="32"/>
          <w:szCs w:val="32"/>
        </w:rPr>
        <w:t xml:space="preserve"> </w:t>
      </w:r>
    </w:p>
    <w:p w14:paraId="5CF87AF3" w14:textId="526C6DF0"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Clean and disinfect toilets and seal with plastic </w:t>
      </w:r>
      <w:r w:rsidR="003E685F" w:rsidRPr="00666CB2">
        <w:rPr>
          <w:rFonts w:ascii="Arial" w:hAnsi="Arial" w:cs="Arial"/>
          <w:sz w:val="32"/>
          <w:szCs w:val="32"/>
        </w:rPr>
        <w:t>wrap.</w:t>
      </w:r>
      <w:r w:rsidRPr="00666CB2">
        <w:rPr>
          <w:rFonts w:ascii="Arial" w:hAnsi="Arial" w:cs="Arial"/>
          <w:sz w:val="32"/>
          <w:szCs w:val="32"/>
        </w:rPr>
        <w:t xml:space="preserve"> </w:t>
      </w:r>
    </w:p>
    <w:p w14:paraId="4391ADCB" w14:textId="37A92E05"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Set blinds and shades to avoid s</w:t>
      </w:r>
      <w:r w:rsidR="008D0C07" w:rsidRPr="00666CB2">
        <w:rPr>
          <w:rFonts w:ascii="Arial" w:hAnsi="Arial" w:cs="Arial"/>
          <w:sz w:val="32"/>
          <w:szCs w:val="32"/>
        </w:rPr>
        <w:t>olar</w:t>
      </w:r>
      <w:r w:rsidRPr="00666CB2">
        <w:rPr>
          <w:rFonts w:ascii="Arial" w:hAnsi="Arial" w:cs="Arial"/>
          <w:sz w:val="32"/>
          <w:szCs w:val="32"/>
        </w:rPr>
        <w:t xml:space="preserve"> </w:t>
      </w:r>
      <w:r w:rsidR="003E685F" w:rsidRPr="00666CB2">
        <w:rPr>
          <w:rFonts w:ascii="Arial" w:hAnsi="Arial" w:cs="Arial"/>
          <w:sz w:val="32"/>
          <w:szCs w:val="32"/>
        </w:rPr>
        <w:t>damage.</w:t>
      </w:r>
      <w:r w:rsidRPr="00666CB2">
        <w:rPr>
          <w:rFonts w:ascii="Arial" w:hAnsi="Arial" w:cs="Arial"/>
          <w:sz w:val="32"/>
          <w:szCs w:val="32"/>
        </w:rPr>
        <w:t xml:space="preserve"> </w:t>
      </w:r>
    </w:p>
    <w:p w14:paraId="46C525B4" w14:textId="11AB83EE"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Lock all windows and </w:t>
      </w:r>
      <w:r w:rsidR="003E685F" w:rsidRPr="00666CB2">
        <w:rPr>
          <w:rFonts w:ascii="Arial" w:hAnsi="Arial" w:cs="Arial"/>
          <w:sz w:val="32"/>
          <w:szCs w:val="32"/>
        </w:rPr>
        <w:t>doors.</w:t>
      </w:r>
      <w:r w:rsidRPr="00666CB2">
        <w:rPr>
          <w:rFonts w:ascii="Arial" w:hAnsi="Arial" w:cs="Arial"/>
          <w:sz w:val="32"/>
          <w:szCs w:val="32"/>
        </w:rPr>
        <w:t xml:space="preserve"> </w:t>
      </w:r>
    </w:p>
    <w:p w14:paraId="144445E2" w14:textId="7C0F1E44"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Make all address changes, post office, Management Company, Maintenance Supervisor, deliveries </w:t>
      </w:r>
      <w:r w:rsidR="003E685F" w:rsidRPr="00666CB2">
        <w:rPr>
          <w:rFonts w:ascii="Arial" w:hAnsi="Arial" w:cs="Arial"/>
          <w:sz w:val="32"/>
          <w:szCs w:val="32"/>
        </w:rPr>
        <w:t>e.g.,</w:t>
      </w:r>
      <w:r w:rsidRPr="00666CB2">
        <w:rPr>
          <w:rFonts w:ascii="Arial" w:hAnsi="Arial" w:cs="Arial"/>
          <w:sz w:val="32"/>
          <w:szCs w:val="32"/>
        </w:rPr>
        <w:t xml:space="preserve"> </w:t>
      </w:r>
      <w:r w:rsidR="003E685F" w:rsidRPr="00666CB2">
        <w:rPr>
          <w:rFonts w:ascii="Arial" w:hAnsi="Arial" w:cs="Arial"/>
          <w:sz w:val="32"/>
          <w:szCs w:val="32"/>
        </w:rPr>
        <w:t>Newspapers.</w:t>
      </w:r>
      <w:r w:rsidRPr="00666CB2">
        <w:rPr>
          <w:rFonts w:ascii="Arial" w:hAnsi="Arial" w:cs="Arial"/>
          <w:sz w:val="32"/>
          <w:szCs w:val="32"/>
        </w:rPr>
        <w:t xml:space="preserve"> </w:t>
      </w:r>
    </w:p>
    <w:p w14:paraId="1A399A43" w14:textId="2CB536FB" w:rsidR="00C14CBE" w:rsidRPr="00666CB2" w:rsidRDefault="00E30CDD" w:rsidP="009F3B25">
      <w:pPr>
        <w:numPr>
          <w:ilvl w:val="0"/>
          <w:numId w:val="5"/>
        </w:numPr>
        <w:ind w:right="2" w:hanging="360"/>
        <w:jc w:val="left"/>
        <w:rPr>
          <w:rFonts w:ascii="Arial" w:hAnsi="Arial" w:cs="Arial"/>
          <w:sz w:val="32"/>
          <w:szCs w:val="32"/>
        </w:rPr>
      </w:pPr>
      <w:r w:rsidRPr="00666CB2">
        <w:rPr>
          <w:rFonts w:ascii="Arial" w:hAnsi="Arial" w:cs="Arial"/>
          <w:sz w:val="32"/>
          <w:szCs w:val="32"/>
        </w:rPr>
        <w:t xml:space="preserve">Make sure that your </w:t>
      </w:r>
      <w:r w:rsidRPr="00666CB2">
        <w:rPr>
          <w:rFonts w:ascii="Arial" w:hAnsi="Arial" w:cs="Arial"/>
          <w:b/>
          <w:sz w:val="32"/>
          <w:szCs w:val="32"/>
        </w:rPr>
        <w:t>Home Watch</w:t>
      </w:r>
      <w:r w:rsidRPr="00666CB2">
        <w:rPr>
          <w:rFonts w:ascii="Arial" w:hAnsi="Arial" w:cs="Arial"/>
          <w:sz w:val="32"/>
          <w:szCs w:val="32"/>
        </w:rPr>
        <w:t xml:space="preserve"> is registered with our management </w:t>
      </w:r>
      <w:r w:rsidR="003E685F" w:rsidRPr="00666CB2">
        <w:rPr>
          <w:rFonts w:ascii="Arial" w:hAnsi="Arial" w:cs="Arial"/>
          <w:sz w:val="32"/>
          <w:szCs w:val="32"/>
        </w:rPr>
        <w:t>company.</w:t>
      </w:r>
      <w:r w:rsidRPr="00666CB2">
        <w:rPr>
          <w:rFonts w:ascii="Arial" w:hAnsi="Arial" w:cs="Arial"/>
          <w:sz w:val="32"/>
          <w:szCs w:val="32"/>
        </w:rPr>
        <w:t xml:space="preserve"> </w:t>
      </w:r>
      <w:r w:rsidR="000F2052">
        <w:rPr>
          <w:rFonts w:ascii="Arial" w:hAnsi="Arial" w:cs="Arial"/>
          <w:sz w:val="32"/>
          <w:szCs w:val="32"/>
        </w:rPr>
        <w:t>(Required)</w:t>
      </w:r>
    </w:p>
    <w:p w14:paraId="2EDFC7CB" w14:textId="17049C92" w:rsidR="00C14CBE" w:rsidRPr="00666CB2" w:rsidRDefault="00E30CDD" w:rsidP="009F3B25">
      <w:pPr>
        <w:numPr>
          <w:ilvl w:val="0"/>
          <w:numId w:val="5"/>
        </w:numPr>
        <w:spacing w:after="1"/>
        <w:ind w:right="2" w:hanging="360"/>
        <w:jc w:val="left"/>
        <w:rPr>
          <w:rFonts w:ascii="Arial" w:hAnsi="Arial" w:cs="Arial"/>
          <w:sz w:val="32"/>
          <w:szCs w:val="32"/>
        </w:rPr>
      </w:pPr>
      <w:r w:rsidRPr="00666CB2">
        <w:rPr>
          <w:rFonts w:ascii="Arial" w:hAnsi="Arial" w:cs="Arial"/>
          <w:sz w:val="32"/>
          <w:szCs w:val="32"/>
        </w:rPr>
        <w:t xml:space="preserve">Home Watch </w:t>
      </w:r>
      <w:r w:rsidR="003E685F" w:rsidRPr="00666CB2">
        <w:rPr>
          <w:rFonts w:ascii="Arial" w:hAnsi="Arial" w:cs="Arial"/>
          <w:sz w:val="32"/>
          <w:szCs w:val="32"/>
        </w:rPr>
        <w:t xml:space="preserve">providers </w:t>
      </w:r>
      <w:r w:rsidRPr="00666CB2">
        <w:rPr>
          <w:rFonts w:ascii="Arial" w:hAnsi="Arial" w:cs="Arial"/>
          <w:sz w:val="32"/>
          <w:szCs w:val="32"/>
        </w:rPr>
        <w:t xml:space="preserve">in the State of Florida must be </w:t>
      </w:r>
      <w:r w:rsidR="003E685F" w:rsidRPr="00666CB2">
        <w:rPr>
          <w:rFonts w:ascii="Arial" w:hAnsi="Arial" w:cs="Arial"/>
          <w:sz w:val="32"/>
          <w:szCs w:val="32"/>
        </w:rPr>
        <w:t>insured.</w:t>
      </w:r>
    </w:p>
    <w:p w14:paraId="5A008D36" w14:textId="4F723BB5" w:rsidR="00C14CBE" w:rsidRPr="00EC2CD0" w:rsidRDefault="009F3B25" w:rsidP="00EC2CD0">
      <w:pPr>
        <w:numPr>
          <w:ilvl w:val="0"/>
          <w:numId w:val="5"/>
        </w:numPr>
        <w:spacing w:after="1"/>
        <w:ind w:right="2" w:hanging="360"/>
        <w:jc w:val="left"/>
        <w:rPr>
          <w:rFonts w:ascii="Arial" w:hAnsi="Arial" w:cs="Arial"/>
          <w:sz w:val="32"/>
          <w:szCs w:val="32"/>
        </w:rPr>
      </w:pPr>
      <w:r w:rsidRPr="00666CB2">
        <w:rPr>
          <w:rFonts w:ascii="Arial" w:hAnsi="Arial" w:cs="Arial"/>
          <w:sz w:val="32"/>
          <w:szCs w:val="32"/>
        </w:rPr>
        <w:lastRenderedPageBreak/>
        <w:t>Provide the Association and/or the Management Company any necessary contact information and provisions for relocating any motor vehicles left on the property for the season</w:t>
      </w:r>
      <w:r w:rsidR="008A615C" w:rsidRPr="00666CB2">
        <w:rPr>
          <w:rFonts w:ascii="Arial" w:hAnsi="Arial" w:cs="Arial"/>
          <w:sz w:val="32"/>
          <w:szCs w:val="32"/>
        </w:rPr>
        <w:t xml:space="preserve"> while</w:t>
      </w:r>
      <w:r w:rsidRPr="00666CB2">
        <w:rPr>
          <w:rFonts w:ascii="Arial" w:hAnsi="Arial" w:cs="Arial"/>
          <w:sz w:val="32"/>
          <w:szCs w:val="32"/>
        </w:rPr>
        <w:t xml:space="preserve"> you are away.</w:t>
      </w:r>
      <w:r w:rsidR="000F2052">
        <w:rPr>
          <w:rFonts w:ascii="Arial" w:hAnsi="Arial" w:cs="Arial"/>
          <w:sz w:val="32"/>
          <w:szCs w:val="32"/>
        </w:rPr>
        <w:t xml:space="preserve"> (Required)</w:t>
      </w:r>
    </w:p>
    <w:p w14:paraId="33BF1CDB" w14:textId="77777777" w:rsidR="00645F5A" w:rsidRPr="00666CB2" w:rsidRDefault="00645F5A">
      <w:pPr>
        <w:pStyle w:val="Heading2"/>
        <w:ind w:left="1080" w:right="1079"/>
        <w:rPr>
          <w:rFonts w:ascii="Arial" w:hAnsi="Arial" w:cs="Arial"/>
          <w:szCs w:val="32"/>
        </w:rPr>
      </w:pPr>
    </w:p>
    <w:p w14:paraId="5D7F12F5" w14:textId="77777777" w:rsidR="003C1EC0" w:rsidRDefault="003C1EC0" w:rsidP="00937D11">
      <w:pPr>
        <w:pStyle w:val="Heading2"/>
        <w:ind w:left="0" w:right="1079" w:firstLine="0"/>
        <w:jc w:val="both"/>
        <w:rPr>
          <w:rFonts w:ascii="Arial" w:hAnsi="Arial" w:cs="Arial"/>
          <w:sz w:val="36"/>
          <w:szCs w:val="36"/>
        </w:rPr>
      </w:pPr>
    </w:p>
    <w:p w14:paraId="64FE616A" w14:textId="77777777" w:rsidR="00937D11" w:rsidRDefault="00937D11">
      <w:pPr>
        <w:pStyle w:val="Heading2"/>
        <w:ind w:left="1080" w:right="1079"/>
        <w:rPr>
          <w:rFonts w:ascii="Arial" w:hAnsi="Arial" w:cs="Arial"/>
          <w:sz w:val="36"/>
          <w:szCs w:val="36"/>
        </w:rPr>
      </w:pPr>
    </w:p>
    <w:p w14:paraId="623641FB" w14:textId="020DC2FF" w:rsidR="00C14CBE" w:rsidRPr="00DD3589" w:rsidRDefault="00E30CDD">
      <w:pPr>
        <w:pStyle w:val="Heading2"/>
        <w:ind w:left="1080" w:right="1079"/>
        <w:rPr>
          <w:rFonts w:ascii="Arial" w:hAnsi="Arial" w:cs="Arial"/>
          <w:sz w:val="36"/>
          <w:szCs w:val="36"/>
        </w:rPr>
      </w:pPr>
      <w:r w:rsidRPr="00DD3589">
        <w:rPr>
          <w:rFonts w:ascii="Arial" w:hAnsi="Arial" w:cs="Arial"/>
          <w:sz w:val="36"/>
          <w:szCs w:val="36"/>
        </w:rPr>
        <w:t xml:space="preserve">HURRICANE PREPARATION </w:t>
      </w:r>
    </w:p>
    <w:p w14:paraId="568E3391" w14:textId="77777777" w:rsidR="00C14CBE" w:rsidRPr="00666CB2" w:rsidRDefault="00E30CDD">
      <w:pPr>
        <w:spacing w:after="0"/>
        <w:ind w:left="1507" w:right="0" w:firstLine="0"/>
        <w:jc w:val="center"/>
        <w:rPr>
          <w:rFonts w:ascii="Arial" w:hAnsi="Arial" w:cs="Arial"/>
          <w:sz w:val="32"/>
          <w:szCs w:val="32"/>
        </w:rPr>
      </w:pPr>
      <w:r w:rsidRPr="00666CB2">
        <w:rPr>
          <w:rFonts w:ascii="Arial" w:hAnsi="Arial" w:cs="Arial"/>
          <w:b/>
          <w:sz w:val="32"/>
          <w:szCs w:val="32"/>
        </w:rPr>
        <w:t xml:space="preserve"> </w:t>
      </w:r>
    </w:p>
    <w:p w14:paraId="285D2568" w14:textId="77777777"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Plan for the worst-case </w:t>
      </w:r>
      <w:proofErr w:type="gramStart"/>
      <w:r w:rsidRPr="00666CB2">
        <w:rPr>
          <w:rFonts w:ascii="Arial" w:hAnsi="Arial" w:cs="Arial"/>
          <w:sz w:val="32"/>
          <w:szCs w:val="32"/>
        </w:rPr>
        <w:t>scenario</w:t>
      </w:r>
      <w:proofErr w:type="gramEnd"/>
      <w:r w:rsidRPr="00666CB2">
        <w:rPr>
          <w:rFonts w:ascii="Arial" w:hAnsi="Arial" w:cs="Arial"/>
          <w:sz w:val="32"/>
          <w:szCs w:val="32"/>
        </w:rPr>
        <w:t xml:space="preserve"> </w:t>
      </w:r>
    </w:p>
    <w:p w14:paraId="1870D78F" w14:textId="6FF477F5"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Make sure that you are </w:t>
      </w:r>
      <w:r w:rsidR="00E832ED" w:rsidRPr="00666CB2">
        <w:rPr>
          <w:rFonts w:ascii="Arial" w:hAnsi="Arial" w:cs="Arial"/>
          <w:sz w:val="32"/>
          <w:szCs w:val="32"/>
        </w:rPr>
        <w:t>insured</w:t>
      </w:r>
      <w:r w:rsidR="00286B3F" w:rsidRPr="00666CB2">
        <w:rPr>
          <w:rFonts w:ascii="Arial" w:hAnsi="Arial" w:cs="Arial"/>
          <w:sz w:val="32"/>
          <w:szCs w:val="32"/>
        </w:rPr>
        <w:t xml:space="preserve">. </w:t>
      </w:r>
      <w:r w:rsidRPr="00666CB2">
        <w:rPr>
          <w:rFonts w:ascii="Arial" w:hAnsi="Arial" w:cs="Arial"/>
          <w:sz w:val="32"/>
          <w:szCs w:val="32"/>
        </w:rPr>
        <w:t xml:space="preserve">(Insurance in Florida cannot be secured or changed once the storm has entered the “box.” </w:t>
      </w:r>
    </w:p>
    <w:p w14:paraId="3C0A3515" w14:textId="77777777"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Make sure that you have photographs of all property taken with a camera with a time stamp feature. </w:t>
      </w:r>
    </w:p>
    <w:p w14:paraId="6EA33FF1" w14:textId="495C5456"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Plan your evacuation </w:t>
      </w:r>
      <w:r w:rsidR="003E685F" w:rsidRPr="00666CB2">
        <w:rPr>
          <w:rFonts w:ascii="Arial" w:hAnsi="Arial" w:cs="Arial"/>
          <w:sz w:val="32"/>
          <w:szCs w:val="32"/>
        </w:rPr>
        <w:t>route.</w:t>
      </w:r>
      <w:r w:rsidRPr="00666CB2">
        <w:rPr>
          <w:rFonts w:ascii="Arial" w:hAnsi="Arial" w:cs="Arial"/>
          <w:sz w:val="32"/>
          <w:szCs w:val="32"/>
        </w:rPr>
        <w:t xml:space="preserve"> </w:t>
      </w:r>
    </w:p>
    <w:p w14:paraId="07D8EE2D" w14:textId="4DB15387"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Remove all lanai furniture, plants and hanging </w:t>
      </w:r>
      <w:r w:rsidR="003E685F" w:rsidRPr="00666CB2">
        <w:rPr>
          <w:rFonts w:ascii="Arial" w:hAnsi="Arial" w:cs="Arial"/>
          <w:sz w:val="32"/>
          <w:szCs w:val="32"/>
        </w:rPr>
        <w:t>fixtures.</w:t>
      </w:r>
      <w:r w:rsidRPr="00666CB2">
        <w:rPr>
          <w:rFonts w:ascii="Arial" w:hAnsi="Arial" w:cs="Arial"/>
          <w:sz w:val="32"/>
          <w:szCs w:val="32"/>
        </w:rPr>
        <w:t xml:space="preserve"> </w:t>
      </w:r>
    </w:p>
    <w:p w14:paraId="2835DDEF" w14:textId="2DAA9B0D"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Listen carefully and often to radio and television for official </w:t>
      </w:r>
      <w:r w:rsidR="003E685F" w:rsidRPr="00666CB2">
        <w:rPr>
          <w:rFonts w:ascii="Arial" w:hAnsi="Arial" w:cs="Arial"/>
          <w:sz w:val="32"/>
          <w:szCs w:val="32"/>
        </w:rPr>
        <w:t>instructions.</w:t>
      </w:r>
      <w:r w:rsidRPr="00666CB2">
        <w:rPr>
          <w:rFonts w:ascii="Arial" w:hAnsi="Arial" w:cs="Arial"/>
          <w:sz w:val="32"/>
          <w:szCs w:val="32"/>
        </w:rPr>
        <w:t xml:space="preserve"> </w:t>
      </w:r>
    </w:p>
    <w:p w14:paraId="358FEC65" w14:textId="77221A8E"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Turn refrigerator and freezer to coldest </w:t>
      </w:r>
      <w:r w:rsidR="003E685F" w:rsidRPr="00666CB2">
        <w:rPr>
          <w:rFonts w:ascii="Arial" w:hAnsi="Arial" w:cs="Arial"/>
          <w:sz w:val="32"/>
          <w:szCs w:val="32"/>
        </w:rPr>
        <w:t>settings.</w:t>
      </w:r>
      <w:r w:rsidRPr="00666CB2">
        <w:rPr>
          <w:rFonts w:ascii="Arial" w:hAnsi="Arial" w:cs="Arial"/>
          <w:sz w:val="32"/>
          <w:szCs w:val="32"/>
        </w:rPr>
        <w:t xml:space="preserve"> </w:t>
      </w:r>
    </w:p>
    <w:p w14:paraId="6D6CBEF9" w14:textId="22327A28"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Store potable water in clean bathtubs, </w:t>
      </w:r>
      <w:r w:rsidR="003E685F" w:rsidRPr="00666CB2">
        <w:rPr>
          <w:rFonts w:ascii="Arial" w:hAnsi="Arial" w:cs="Arial"/>
          <w:sz w:val="32"/>
          <w:szCs w:val="32"/>
        </w:rPr>
        <w:t>bottles,</w:t>
      </w:r>
      <w:r w:rsidRPr="00666CB2">
        <w:rPr>
          <w:rFonts w:ascii="Arial" w:hAnsi="Arial" w:cs="Arial"/>
          <w:sz w:val="32"/>
          <w:szCs w:val="32"/>
        </w:rPr>
        <w:t xml:space="preserve"> or </w:t>
      </w:r>
      <w:proofErr w:type="gramStart"/>
      <w:r w:rsidRPr="00666CB2">
        <w:rPr>
          <w:rFonts w:ascii="Arial" w:hAnsi="Arial" w:cs="Arial"/>
          <w:sz w:val="32"/>
          <w:szCs w:val="32"/>
        </w:rPr>
        <w:t>containers</w:t>
      </w:r>
      <w:proofErr w:type="gramEnd"/>
      <w:r w:rsidRPr="00666CB2">
        <w:rPr>
          <w:rFonts w:ascii="Arial" w:hAnsi="Arial" w:cs="Arial"/>
          <w:sz w:val="32"/>
          <w:szCs w:val="32"/>
        </w:rPr>
        <w:t xml:space="preserve"> </w:t>
      </w:r>
    </w:p>
    <w:p w14:paraId="7FE73FF4" w14:textId="199B39A1"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Close blinds and shutters if equipped with </w:t>
      </w:r>
      <w:r w:rsidR="003E685F" w:rsidRPr="00666CB2">
        <w:rPr>
          <w:rFonts w:ascii="Arial" w:hAnsi="Arial" w:cs="Arial"/>
          <w:sz w:val="32"/>
          <w:szCs w:val="32"/>
        </w:rPr>
        <w:t>them.</w:t>
      </w:r>
      <w:r w:rsidRPr="00666CB2">
        <w:rPr>
          <w:rFonts w:ascii="Arial" w:hAnsi="Arial" w:cs="Arial"/>
          <w:sz w:val="32"/>
          <w:szCs w:val="32"/>
        </w:rPr>
        <w:t xml:space="preserve"> </w:t>
      </w:r>
    </w:p>
    <w:p w14:paraId="658D6A40" w14:textId="21B5EC0F"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Remove any bicycle(s) from the racks and store inside your </w:t>
      </w:r>
      <w:r w:rsidR="003E685F" w:rsidRPr="00666CB2">
        <w:rPr>
          <w:rFonts w:ascii="Arial" w:hAnsi="Arial" w:cs="Arial"/>
          <w:sz w:val="32"/>
          <w:szCs w:val="32"/>
        </w:rPr>
        <w:t>unit.</w:t>
      </w:r>
      <w:r w:rsidRPr="00666CB2">
        <w:rPr>
          <w:rFonts w:ascii="Arial" w:hAnsi="Arial" w:cs="Arial"/>
          <w:sz w:val="32"/>
          <w:szCs w:val="32"/>
        </w:rPr>
        <w:t xml:space="preserve"> </w:t>
      </w:r>
    </w:p>
    <w:p w14:paraId="7D3207C4" w14:textId="77BF9B99"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Fuel your </w:t>
      </w:r>
      <w:r w:rsidR="003E685F" w:rsidRPr="00666CB2">
        <w:rPr>
          <w:rFonts w:ascii="Arial" w:hAnsi="Arial" w:cs="Arial"/>
          <w:sz w:val="32"/>
          <w:szCs w:val="32"/>
        </w:rPr>
        <w:t>vehicle.</w:t>
      </w:r>
      <w:r w:rsidRPr="00666CB2">
        <w:rPr>
          <w:rFonts w:ascii="Arial" w:hAnsi="Arial" w:cs="Arial"/>
          <w:sz w:val="32"/>
          <w:szCs w:val="32"/>
        </w:rPr>
        <w:t xml:space="preserve"> </w:t>
      </w:r>
    </w:p>
    <w:p w14:paraId="0360E756" w14:textId="77777777"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Make sure you have supplies on hand: </w:t>
      </w:r>
    </w:p>
    <w:p w14:paraId="37978EE8"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Emergency food and water </w:t>
      </w:r>
    </w:p>
    <w:p w14:paraId="4C522AC1"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Essential medications </w:t>
      </w:r>
    </w:p>
    <w:p w14:paraId="073F0B1A"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First Aid Kit </w:t>
      </w:r>
    </w:p>
    <w:p w14:paraId="1899A7E2"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Flashlight and batteries </w:t>
      </w:r>
    </w:p>
    <w:p w14:paraId="59CA4EDC"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lastRenderedPageBreak/>
        <w:t xml:space="preserve">Powerless can opener </w:t>
      </w:r>
    </w:p>
    <w:p w14:paraId="41402BE2"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Cash and credit </w:t>
      </w:r>
      <w:proofErr w:type="gramStart"/>
      <w:r w:rsidRPr="00666CB2">
        <w:rPr>
          <w:rFonts w:ascii="Arial" w:hAnsi="Arial" w:cs="Arial"/>
          <w:sz w:val="32"/>
          <w:szCs w:val="32"/>
        </w:rPr>
        <w:t>cards</w:t>
      </w:r>
      <w:proofErr w:type="gramEnd"/>
      <w:r w:rsidRPr="00666CB2">
        <w:rPr>
          <w:rFonts w:ascii="Arial" w:hAnsi="Arial" w:cs="Arial"/>
          <w:sz w:val="32"/>
          <w:szCs w:val="32"/>
        </w:rPr>
        <w:t xml:space="preserve"> </w:t>
      </w:r>
    </w:p>
    <w:p w14:paraId="55E04E66"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Portable operated radio with extra batteries </w:t>
      </w:r>
    </w:p>
    <w:p w14:paraId="192C7BF8"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Emergency lighting and batteries </w:t>
      </w:r>
    </w:p>
    <w:p w14:paraId="5A9C958F"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Sanitary supplies </w:t>
      </w:r>
    </w:p>
    <w:p w14:paraId="44227F31" w14:textId="77777777" w:rsidR="00C14CBE" w:rsidRPr="00666CB2" w:rsidRDefault="00E30CDD">
      <w:pPr>
        <w:numPr>
          <w:ilvl w:val="1"/>
          <w:numId w:val="6"/>
        </w:numPr>
        <w:ind w:right="2" w:hanging="360"/>
        <w:rPr>
          <w:rFonts w:ascii="Arial" w:hAnsi="Arial" w:cs="Arial"/>
          <w:sz w:val="32"/>
          <w:szCs w:val="32"/>
        </w:rPr>
      </w:pPr>
      <w:r w:rsidRPr="00666CB2">
        <w:rPr>
          <w:rFonts w:ascii="Arial" w:hAnsi="Arial" w:cs="Arial"/>
          <w:sz w:val="32"/>
          <w:szCs w:val="32"/>
        </w:rPr>
        <w:t xml:space="preserve">Wet weather clothing </w:t>
      </w:r>
    </w:p>
    <w:p w14:paraId="7A765862" w14:textId="351E5C92" w:rsidR="00C14CBE" w:rsidRPr="00666CB2" w:rsidRDefault="00E30CDD">
      <w:pPr>
        <w:numPr>
          <w:ilvl w:val="0"/>
          <w:numId w:val="6"/>
        </w:numPr>
        <w:spacing w:after="45" w:line="251" w:lineRule="auto"/>
        <w:ind w:right="2" w:hanging="415"/>
        <w:rPr>
          <w:rFonts w:ascii="Arial" w:hAnsi="Arial" w:cs="Arial"/>
          <w:sz w:val="32"/>
          <w:szCs w:val="32"/>
        </w:rPr>
      </w:pPr>
      <w:r w:rsidRPr="00666CB2">
        <w:rPr>
          <w:rFonts w:ascii="Arial" w:hAnsi="Arial" w:cs="Arial"/>
          <w:sz w:val="32"/>
          <w:szCs w:val="32"/>
        </w:rPr>
        <w:t>If evacuation is necessary or ordered, secure your unit, shut off the main water valve, unplug appliances and turn off the electricity</w:t>
      </w:r>
      <w:r w:rsidR="00286B3F" w:rsidRPr="00666CB2">
        <w:rPr>
          <w:rFonts w:ascii="Arial" w:hAnsi="Arial" w:cs="Arial"/>
          <w:sz w:val="32"/>
          <w:szCs w:val="32"/>
        </w:rPr>
        <w:t xml:space="preserve">. </w:t>
      </w:r>
      <w:r w:rsidRPr="00666CB2">
        <w:rPr>
          <w:rFonts w:ascii="Arial" w:hAnsi="Arial" w:cs="Arial"/>
          <w:sz w:val="32"/>
          <w:szCs w:val="32"/>
        </w:rPr>
        <w:t>(Under Florida Law, in an emergency, the Management Company and/or the Board of Directors may order an evacuation of the property</w:t>
      </w:r>
      <w:r w:rsidR="00286B3F" w:rsidRPr="00666CB2">
        <w:rPr>
          <w:rFonts w:ascii="Arial" w:hAnsi="Arial" w:cs="Arial"/>
          <w:sz w:val="32"/>
          <w:szCs w:val="32"/>
        </w:rPr>
        <w:t xml:space="preserve">. </w:t>
      </w:r>
      <w:r w:rsidRPr="00666CB2">
        <w:rPr>
          <w:rFonts w:ascii="Arial" w:hAnsi="Arial" w:cs="Arial"/>
          <w:sz w:val="32"/>
          <w:szCs w:val="32"/>
        </w:rPr>
        <w:t xml:space="preserve">Reference Florida Statute 718-1265 for specifics.) </w:t>
      </w:r>
    </w:p>
    <w:p w14:paraId="2929A2C9" w14:textId="5A595AB6" w:rsidR="00C14CBE" w:rsidRPr="00666CB2" w:rsidRDefault="00E30CDD">
      <w:pPr>
        <w:numPr>
          <w:ilvl w:val="0"/>
          <w:numId w:val="6"/>
        </w:numPr>
        <w:ind w:right="2" w:hanging="415"/>
        <w:rPr>
          <w:rFonts w:ascii="Arial" w:hAnsi="Arial" w:cs="Arial"/>
          <w:sz w:val="32"/>
          <w:szCs w:val="32"/>
        </w:rPr>
      </w:pPr>
      <w:r w:rsidRPr="00666CB2">
        <w:rPr>
          <w:rFonts w:ascii="Arial" w:hAnsi="Arial" w:cs="Arial"/>
          <w:sz w:val="32"/>
          <w:szCs w:val="32"/>
        </w:rPr>
        <w:t xml:space="preserve">Take your cell phone and charger with </w:t>
      </w:r>
      <w:r w:rsidR="003E685F" w:rsidRPr="00666CB2">
        <w:rPr>
          <w:rFonts w:ascii="Arial" w:hAnsi="Arial" w:cs="Arial"/>
          <w:sz w:val="32"/>
          <w:szCs w:val="32"/>
        </w:rPr>
        <w:t>you.</w:t>
      </w:r>
      <w:r w:rsidRPr="00666CB2">
        <w:rPr>
          <w:rFonts w:ascii="Arial" w:hAnsi="Arial" w:cs="Arial"/>
          <w:sz w:val="32"/>
          <w:szCs w:val="32"/>
        </w:rPr>
        <w:t xml:space="preserve"> </w:t>
      </w:r>
    </w:p>
    <w:p w14:paraId="3D56C42C" w14:textId="71EA1A45" w:rsidR="00C14CBE" w:rsidRPr="00666CB2" w:rsidRDefault="00E30CDD">
      <w:pPr>
        <w:numPr>
          <w:ilvl w:val="0"/>
          <w:numId w:val="6"/>
        </w:numPr>
        <w:spacing w:after="169" w:line="251" w:lineRule="auto"/>
        <w:ind w:right="2" w:hanging="415"/>
        <w:rPr>
          <w:rFonts w:ascii="Arial" w:hAnsi="Arial" w:cs="Arial"/>
          <w:sz w:val="32"/>
          <w:szCs w:val="32"/>
        </w:rPr>
      </w:pPr>
      <w:r w:rsidRPr="00666CB2">
        <w:rPr>
          <w:rFonts w:ascii="Arial" w:hAnsi="Arial" w:cs="Arial"/>
          <w:sz w:val="32"/>
          <w:szCs w:val="32"/>
        </w:rPr>
        <w:t>Following a storm, it is your Home Watch who will give you information on your unit</w:t>
      </w:r>
      <w:r w:rsidR="00286B3F" w:rsidRPr="00666CB2">
        <w:rPr>
          <w:rFonts w:ascii="Arial" w:hAnsi="Arial" w:cs="Arial"/>
          <w:sz w:val="32"/>
          <w:szCs w:val="32"/>
        </w:rPr>
        <w:t xml:space="preserve">. </w:t>
      </w:r>
      <w:r w:rsidRPr="00666CB2">
        <w:rPr>
          <w:rFonts w:ascii="Arial" w:hAnsi="Arial" w:cs="Arial"/>
          <w:sz w:val="32"/>
          <w:szCs w:val="32"/>
        </w:rPr>
        <w:t>The management company nor the Association cannot provide you this information</w:t>
      </w:r>
      <w:r w:rsidR="00286B3F" w:rsidRPr="00666CB2">
        <w:rPr>
          <w:rFonts w:ascii="Arial" w:hAnsi="Arial" w:cs="Arial"/>
          <w:sz w:val="32"/>
          <w:szCs w:val="32"/>
        </w:rPr>
        <w:t xml:space="preserve">. </w:t>
      </w:r>
      <w:r w:rsidRPr="00666CB2">
        <w:rPr>
          <w:rFonts w:ascii="Arial" w:hAnsi="Arial" w:cs="Arial"/>
          <w:sz w:val="32"/>
          <w:szCs w:val="32"/>
        </w:rPr>
        <w:t xml:space="preserve">For telephone numbers and websites during and after an Extreme Weather Event you can download the latest pdf information sheet at </w:t>
      </w:r>
      <w:hyperlink r:id="rId8">
        <w:r w:rsidRPr="00666CB2">
          <w:rPr>
            <w:rFonts w:ascii="Arial" w:hAnsi="Arial" w:cs="Arial"/>
            <w:color w:val="0563C1"/>
            <w:sz w:val="32"/>
            <w:szCs w:val="32"/>
            <w:u w:val="single" w:color="0563C1"/>
          </w:rPr>
          <w:t>www.ncddc.noaa.gov/NEWIS</w:t>
        </w:r>
      </w:hyperlink>
      <w:hyperlink r:id="rId9">
        <w:r w:rsidRPr="00666CB2">
          <w:rPr>
            <w:rFonts w:ascii="Arial" w:hAnsi="Arial" w:cs="Arial"/>
            <w:sz w:val="32"/>
            <w:szCs w:val="32"/>
          </w:rPr>
          <w:t xml:space="preserve"> </w:t>
        </w:r>
      </w:hyperlink>
    </w:p>
    <w:p w14:paraId="44B0ACF1" w14:textId="77777777" w:rsidR="00C14CBE" w:rsidRPr="00666CB2" w:rsidRDefault="00E30CDD">
      <w:pPr>
        <w:spacing w:after="159"/>
        <w:ind w:left="0" w:right="0" w:firstLine="0"/>
        <w:jc w:val="left"/>
        <w:rPr>
          <w:rFonts w:ascii="Arial" w:hAnsi="Arial" w:cs="Arial"/>
          <w:sz w:val="32"/>
          <w:szCs w:val="32"/>
        </w:rPr>
      </w:pPr>
      <w:r w:rsidRPr="00666CB2">
        <w:rPr>
          <w:rFonts w:ascii="Arial" w:hAnsi="Arial" w:cs="Arial"/>
          <w:b/>
          <w:sz w:val="32"/>
          <w:szCs w:val="32"/>
        </w:rPr>
        <w:t xml:space="preserve"> </w:t>
      </w:r>
    </w:p>
    <w:p w14:paraId="48E7750A" w14:textId="0712C311" w:rsidR="00C14CBE" w:rsidRPr="00666CB2" w:rsidRDefault="00E30CDD">
      <w:pPr>
        <w:spacing w:after="160"/>
        <w:ind w:right="2"/>
        <w:jc w:val="left"/>
        <w:rPr>
          <w:rFonts w:ascii="Arial" w:hAnsi="Arial" w:cs="Arial"/>
          <w:sz w:val="32"/>
          <w:szCs w:val="32"/>
        </w:rPr>
      </w:pPr>
      <w:r w:rsidRPr="00666CB2">
        <w:rPr>
          <w:rFonts w:ascii="Arial" w:hAnsi="Arial" w:cs="Arial"/>
          <w:b/>
          <w:sz w:val="32"/>
          <w:szCs w:val="32"/>
        </w:rPr>
        <w:t>It is intended that you will share this abridged edition with your family and guests when you are hosting them for any extended stay</w:t>
      </w:r>
      <w:r w:rsidR="00286B3F" w:rsidRPr="00666CB2">
        <w:rPr>
          <w:rFonts w:ascii="Arial" w:hAnsi="Arial" w:cs="Arial"/>
          <w:b/>
          <w:sz w:val="32"/>
          <w:szCs w:val="32"/>
        </w:rPr>
        <w:t xml:space="preserve">. </w:t>
      </w:r>
      <w:r w:rsidRPr="00666CB2">
        <w:rPr>
          <w:rFonts w:ascii="Arial" w:hAnsi="Arial" w:cs="Arial"/>
          <w:b/>
          <w:sz w:val="32"/>
          <w:szCs w:val="32"/>
        </w:rPr>
        <w:t>Compliance with the rules and procedures will make your residency here pleasurable for you and your guests</w:t>
      </w:r>
      <w:r w:rsidR="00286B3F" w:rsidRPr="00666CB2">
        <w:rPr>
          <w:rFonts w:ascii="Arial" w:hAnsi="Arial" w:cs="Arial"/>
          <w:b/>
          <w:sz w:val="32"/>
          <w:szCs w:val="32"/>
        </w:rPr>
        <w:t xml:space="preserve">. </w:t>
      </w:r>
      <w:r w:rsidRPr="00666CB2">
        <w:rPr>
          <w:rFonts w:ascii="Arial" w:hAnsi="Arial" w:cs="Arial"/>
          <w:b/>
          <w:sz w:val="32"/>
          <w:szCs w:val="32"/>
        </w:rPr>
        <w:t xml:space="preserve">Welcome to Piper’s Pointe – ENJOY! </w:t>
      </w:r>
    </w:p>
    <w:p w14:paraId="16F2DB55" w14:textId="77777777" w:rsidR="00B00380" w:rsidRPr="004139D2" w:rsidRDefault="00B00380">
      <w:pPr>
        <w:spacing w:after="0"/>
        <w:ind w:left="0" w:right="1" w:firstLine="0"/>
        <w:jc w:val="right"/>
        <w:rPr>
          <w:rFonts w:ascii="Algerian" w:eastAsia="Agency FB" w:hAnsi="Algerian" w:cs="Arial"/>
          <w:b/>
          <w:sz w:val="32"/>
          <w:szCs w:val="32"/>
        </w:rPr>
      </w:pPr>
    </w:p>
    <w:p w14:paraId="2417B2CC" w14:textId="77777777" w:rsidR="000F2052" w:rsidRDefault="000F2052" w:rsidP="00B00380">
      <w:pPr>
        <w:spacing w:after="0"/>
        <w:ind w:left="0" w:right="1" w:firstLine="0"/>
        <w:jc w:val="center"/>
        <w:rPr>
          <w:rFonts w:ascii="Algerian" w:eastAsia="Agency FB" w:hAnsi="Algerian" w:cs="Agency FB"/>
          <w:b/>
          <w:sz w:val="32"/>
          <w:szCs w:val="32"/>
        </w:rPr>
      </w:pPr>
    </w:p>
    <w:p w14:paraId="0ABC0C8B" w14:textId="77777777" w:rsidR="000F2052" w:rsidRDefault="000F2052" w:rsidP="00B00380">
      <w:pPr>
        <w:spacing w:after="0"/>
        <w:ind w:left="0" w:right="1" w:firstLine="0"/>
        <w:jc w:val="center"/>
        <w:rPr>
          <w:rFonts w:ascii="Algerian" w:eastAsia="Agency FB" w:hAnsi="Algerian" w:cs="Agency FB"/>
          <w:b/>
          <w:sz w:val="32"/>
          <w:szCs w:val="32"/>
        </w:rPr>
      </w:pPr>
    </w:p>
    <w:p w14:paraId="195A3B5A" w14:textId="77777777" w:rsidR="000F2052" w:rsidRDefault="000F2052" w:rsidP="00B00380">
      <w:pPr>
        <w:spacing w:after="0"/>
        <w:ind w:left="0" w:right="1" w:firstLine="0"/>
        <w:jc w:val="center"/>
        <w:rPr>
          <w:rFonts w:ascii="Algerian" w:eastAsia="Agency FB" w:hAnsi="Algerian" w:cs="Agency FB"/>
          <w:b/>
          <w:sz w:val="32"/>
          <w:szCs w:val="32"/>
        </w:rPr>
      </w:pPr>
    </w:p>
    <w:p w14:paraId="6168E94B" w14:textId="77777777" w:rsidR="000F2052" w:rsidRDefault="000F2052" w:rsidP="00B00380">
      <w:pPr>
        <w:spacing w:after="0"/>
        <w:ind w:left="0" w:right="1" w:firstLine="0"/>
        <w:jc w:val="center"/>
        <w:rPr>
          <w:rFonts w:ascii="Algerian" w:eastAsia="Agency FB" w:hAnsi="Algerian" w:cs="Agency FB"/>
          <w:b/>
          <w:sz w:val="32"/>
          <w:szCs w:val="32"/>
        </w:rPr>
      </w:pPr>
    </w:p>
    <w:p w14:paraId="4DBDDCBB" w14:textId="77777777" w:rsidR="000F2052" w:rsidRDefault="000F2052" w:rsidP="00B00380">
      <w:pPr>
        <w:spacing w:after="0"/>
        <w:ind w:left="0" w:right="1" w:firstLine="0"/>
        <w:jc w:val="center"/>
        <w:rPr>
          <w:rFonts w:ascii="Algerian" w:eastAsia="Agency FB" w:hAnsi="Algerian" w:cs="Agency FB"/>
          <w:b/>
          <w:sz w:val="32"/>
          <w:szCs w:val="32"/>
        </w:rPr>
      </w:pPr>
    </w:p>
    <w:p w14:paraId="7281D227" w14:textId="10CAC395" w:rsidR="00C14CBE" w:rsidRPr="004139D2" w:rsidRDefault="00886CF1" w:rsidP="00B00380">
      <w:pPr>
        <w:spacing w:after="0"/>
        <w:ind w:left="0" w:right="1" w:firstLine="0"/>
        <w:jc w:val="center"/>
        <w:rPr>
          <w:rFonts w:ascii="Algerian" w:hAnsi="Algerian"/>
          <w:sz w:val="32"/>
          <w:szCs w:val="32"/>
        </w:rPr>
      </w:pPr>
      <w:r w:rsidRPr="004139D2">
        <w:rPr>
          <w:rFonts w:ascii="Algerian" w:eastAsia="Agency FB" w:hAnsi="Algerian" w:cs="Agency FB"/>
          <w:b/>
          <w:sz w:val="32"/>
          <w:szCs w:val="32"/>
        </w:rPr>
        <w:lastRenderedPageBreak/>
        <w:t xml:space="preserve">PIPER’S POINTE BOARD OF DIRECTORS </w:t>
      </w:r>
      <w:r w:rsidR="00E30CDD" w:rsidRPr="004139D2">
        <w:rPr>
          <w:rFonts w:ascii="Algerian" w:eastAsia="Agency FB" w:hAnsi="Algerian" w:cs="Agency FB"/>
          <w:b/>
          <w:sz w:val="32"/>
          <w:szCs w:val="32"/>
        </w:rPr>
        <w:t xml:space="preserve"> 20</w:t>
      </w:r>
      <w:r w:rsidRPr="004139D2">
        <w:rPr>
          <w:rFonts w:ascii="Algerian" w:eastAsia="Agency FB" w:hAnsi="Algerian" w:cs="Agency FB"/>
          <w:b/>
          <w:sz w:val="32"/>
          <w:szCs w:val="32"/>
        </w:rPr>
        <w:t>2</w:t>
      </w:r>
      <w:r w:rsidR="00200865">
        <w:rPr>
          <w:rFonts w:ascii="Algerian" w:eastAsia="Agency FB" w:hAnsi="Algerian" w:cs="Agency FB"/>
          <w:b/>
          <w:sz w:val="32"/>
          <w:szCs w:val="32"/>
        </w:rPr>
        <w:t>4</w:t>
      </w:r>
      <w:r w:rsidR="00E30CDD" w:rsidRPr="004139D2">
        <w:rPr>
          <w:rFonts w:ascii="Algerian" w:eastAsia="Agency FB" w:hAnsi="Algerian" w:cs="Agency FB"/>
          <w:b/>
          <w:sz w:val="32"/>
          <w:szCs w:val="32"/>
        </w:rPr>
        <w:t>-202</w:t>
      </w:r>
      <w:r w:rsidR="00200865">
        <w:rPr>
          <w:rFonts w:ascii="Algerian" w:eastAsia="Agency FB" w:hAnsi="Algerian" w:cs="Agency FB"/>
          <w:b/>
          <w:sz w:val="32"/>
          <w:szCs w:val="32"/>
        </w:rPr>
        <w:t>5</w:t>
      </w:r>
    </w:p>
    <w:p w14:paraId="38FB6B07" w14:textId="77777777" w:rsidR="00886CF1" w:rsidRPr="00B00380" w:rsidRDefault="00886CF1" w:rsidP="00B00380">
      <w:pPr>
        <w:spacing w:after="0"/>
        <w:ind w:right="-5"/>
        <w:jc w:val="center"/>
        <w:rPr>
          <w:rFonts w:ascii="Agency FB" w:eastAsia="Agency FB" w:hAnsi="Agency FB" w:cs="Agency FB"/>
          <w:b/>
          <w:sz w:val="32"/>
          <w:szCs w:val="32"/>
        </w:rPr>
      </w:pPr>
    </w:p>
    <w:p w14:paraId="1C964EA8" w14:textId="346244F0" w:rsidR="00EE2A37" w:rsidRPr="00B00380" w:rsidRDefault="00E30CDD" w:rsidP="00B00380">
      <w:pPr>
        <w:spacing w:after="0"/>
        <w:ind w:right="-5"/>
        <w:jc w:val="center"/>
        <w:rPr>
          <w:rFonts w:ascii="Agency FB" w:eastAsia="Agency FB" w:hAnsi="Agency FB" w:cs="Agency FB"/>
          <w:b/>
          <w:sz w:val="32"/>
          <w:szCs w:val="32"/>
        </w:rPr>
      </w:pPr>
      <w:r w:rsidRPr="00B00380">
        <w:rPr>
          <w:rFonts w:ascii="Agency FB" w:eastAsia="Agency FB" w:hAnsi="Agency FB" w:cs="Agency FB"/>
          <w:b/>
          <w:sz w:val="32"/>
          <w:szCs w:val="32"/>
        </w:rPr>
        <w:t>Brendan Denis Flynn</w:t>
      </w:r>
      <w:r w:rsidR="00EE2A37" w:rsidRPr="00B00380">
        <w:rPr>
          <w:rFonts w:ascii="Agency FB" w:eastAsia="Agency FB" w:hAnsi="Agency FB" w:cs="Agency FB"/>
          <w:b/>
          <w:sz w:val="32"/>
          <w:szCs w:val="32"/>
        </w:rPr>
        <w:t>-President</w:t>
      </w:r>
    </w:p>
    <w:p w14:paraId="32ECC8B3" w14:textId="75E6AD3C" w:rsidR="00EE2A37" w:rsidRPr="00B00380" w:rsidRDefault="00EE2A37" w:rsidP="00B00380">
      <w:pPr>
        <w:spacing w:after="0"/>
        <w:ind w:right="-5"/>
        <w:jc w:val="center"/>
        <w:rPr>
          <w:sz w:val="32"/>
          <w:szCs w:val="32"/>
        </w:rPr>
      </w:pPr>
      <w:r w:rsidRPr="00B00380">
        <w:rPr>
          <w:rFonts w:ascii="Agency FB" w:eastAsia="Agency FB" w:hAnsi="Agency FB" w:cs="Agency FB"/>
          <w:b/>
          <w:sz w:val="32"/>
          <w:szCs w:val="32"/>
        </w:rPr>
        <w:t>George C Diebel-Vice President</w:t>
      </w:r>
    </w:p>
    <w:p w14:paraId="28D38117" w14:textId="7DD5196D" w:rsidR="00C14CBE" w:rsidRPr="00B00380" w:rsidRDefault="00727A96" w:rsidP="00B00380">
      <w:pPr>
        <w:spacing w:after="0"/>
        <w:ind w:right="-5"/>
        <w:jc w:val="center"/>
        <w:rPr>
          <w:sz w:val="32"/>
          <w:szCs w:val="32"/>
        </w:rPr>
      </w:pPr>
      <w:r w:rsidRPr="00B00380">
        <w:rPr>
          <w:rFonts w:ascii="Agency FB" w:eastAsia="Agency FB" w:hAnsi="Agency FB" w:cs="Agency FB"/>
          <w:b/>
          <w:sz w:val="32"/>
          <w:szCs w:val="32"/>
        </w:rPr>
        <w:t>Shelly Bush</w:t>
      </w:r>
      <w:r w:rsidR="00EE2A37" w:rsidRPr="00B00380">
        <w:rPr>
          <w:rFonts w:ascii="Agency FB" w:eastAsia="Agency FB" w:hAnsi="Agency FB" w:cs="Agency FB"/>
          <w:b/>
          <w:sz w:val="32"/>
          <w:szCs w:val="32"/>
        </w:rPr>
        <w:t>-Treasurer</w:t>
      </w:r>
    </w:p>
    <w:p w14:paraId="550C2167" w14:textId="733D6AB9" w:rsidR="00C14CBE" w:rsidRPr="00B00380" w:rsidRDefault="00E30CDD" w:rsidP="00B00380">
      <w:pPr>
        <w:spacing w:after="0"/>
        <w:ind w:right="-5"/>
        <w:jc w:val="center"/>
        <w:rPr>
          <w:sz w:val="32"/>
          <w:szCs w:val="32"/>
        </w:rPr>
      </w:pPr>
      <w:r w:rsidRPr="00B00380">
        <w:rPr>
          <w:rFonts w:ascii="Agency FB" w:eastAsia="Agency FB" w:hAnsi="Agency FB" w:cs="Agency FB"/>
          <w:b/>
          <w:sz w:val="32"/>
          <w:szCs w:val="32"/>
        </w:rPr>
        <w:t>J</w:t>
      </w:r>
      <w:r w:rsidR="00886CF1" w:rsidRPr="00B00380">
        <w:rPr>
          <w:rFonts w:ascii="Agency FB" w:eastAsia="Agency FB" w:hAnsi="Agency FB" w:cs="Agency FB"/>
          <w:b/>
          <w:sz w:val="32"/>
          <w:szCs w:val="32"/>
        </w:rPr>
        <w:t>ohn</w:t>
      </w:r>
      <w:r w:rsidRPr="00B00380">
        <w:rPr>
          <w:rFonts w:ascii="Agency FB" w:eastAsia="Agency FB" w:hAnsi="Agency FB" w:cs="Agency FB"/>
          <w:b/>
          <w:sz w:val="32"/>
          <w:szCs w:val="32"/>
        </w:rPr>
        <w:t xml:space="preserve"> C Ligouri</w:t>
      </w:r>
      <w:r w:rsidR="00EE2A37" w:rsidRPr="00B00380">
        <w:rPr>
          <w:rFonts w:ascii="Agency FB" w:eastAsia="Agency FB" w:hAnsi="Agency FB" w:cs="Agency FB"/>
          <w:b/>
          <w:sz w:val="32"/>
          <w:szCs w:val="32"/>
        </w:rPr>
        <w:t>-Corp. Secretary</w:t>
      </w:r>
    </w:p>
    <w:p w14:paraId="4D6A4249" w14:textId="1D5B1A4E" w:rsidR="00C14CBE" w:rsidRPr="00B00380" w:rsidRDefault="008A615C" w:rsidP="00B00380">
      <w:pPr>
        <w:spacing w:after="0" w:line="262" w:lineRule="auto"/>
        <w:ind w:left="0" w:right="0" w:firstLine="0"/>
        <w:jc w:val="center"/>
        <w:rPr>
          <w:sz w:val="32"/>
          <w:szCs w:val="32"/>
        </w:rPr>
      </w:pPr>
      <w:r w:rsidRPr="00B00380">
        <w:rPr>
          <w:rFonts w:ascii="Agency FB" w:eastAsia="Agency FB" w:hAnsi="Agency FB" w:cs="Agency FB"/>
          <w:b/>
          <w:sz w:val="32"/>
          <w:szCs w:val="32"/>
        </w:rPr>
        <w:t>Michael J Fitzgerald</w:t>
      </w:r>
      <w:r w:rsidR="00EE2A37" w:rsidRPr="00B00380">
        <w:rPr>
          <w:rFonts w:ascii="Agency FB" w:eastAsia="Agency FB" w:hAnsi="Agency FB" w:cs="Agency FB"/>
          <w:b/>
          <w:sz w:val="32"/>
          <w:szCs w:val="32"/>
        </w:rPr>
        <w:t>-Director-At-Large</w:t>
      </w:r>
    </w:p>
    <w:p w14:paraId="16342C6D" w14:textId="77777777" w:rsidR="00B00380" w:rsidRPr="00B00380" w:rsidRDefault="00B00380">
      <w:pPr>
        <w:spacing w:after="0" w:line="262" w:lineRule="auto"/>
        <w:ind w:left="0" w:right="0" w:firstLine="0"/>
        <w:jc w:val="center"/>
        <w:rPr>
          <w:sz w:val="32"/>
          <w:szCs w:val="32"/>
        </w:rPr>
      </w:pPr>
    </w:p>
    <w:sectPr w:rsidR="00B00380" w:rsidRPr="00B00380">
      <w:headerReference w:type="even" r:id="rId10"/>
      <w:headerReference w:type="default" r:id="rId11"/>
      <w:footerReference w:type="even" r:id="rId12"/>
      <w:footerReference w:type="default" r:id="rId13"/>
      <w:headerReference w:type="first" r:id="rId14"/>
      <w:footerReference w:type="first" r:id="rId15"/>
      <w:pgSz w:w="12240" w:h="15840"/>
      <w:pgMar w:top="1040" w:right="1433" w:bottom="1463"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7104" w14:textId="77777777" w:rsidR="00633375" w:rsidRDefault="00633375">
      <w:pPr>
        <w:spacing w:after="0" w:line="240" w:lineRule="auto"/>
      </w:pPr>
      <w:r>
        <w:separator/>
      </w:r>
    </w:p>
  </w:endnote>
  <w:endnote w:type="continuationSeparator" w:id="0">
    <w:p w14:paraId="17C43BFC" w14:textId="77777777" w:rsidR="00633375" w:rsidRDefault="00633375">
      <w:pPr>
        <w:spacing w:after="0" w:line="240" w:lineRule="auto"/>
      </w:pPr>
      <w:r>
        <w:continuationSeparator/>
      </w:r>
    </w:p>
  </w:endnote>
  <w:endnote w:type="continuationNotice" w:id="1">
    <w:p w14:paraId="06BFB097" w14:textId="77777777" w:rsidR="00633375" w:rsidRDefault="006333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dwardian Script ITC">
    <w:panose1 w:val="030303020407070D0804"/>
    <w:charset w:val="4D"/>
    <w:family w:val="script"/>
    <w:pitch w:val="variable"/>
    <w:sig w:usb0="00000003" w:usb1="00000000" w:usb2="00000000" w:usb3="00000000" w:csb0="00000001" w:csb1="00000000"/>
  </w:font>
  <w:font w:name="Aharoni">
    <w:altName w:val="Aharoni"/>
    <w:panose1 w:val="02010803020104030203"/>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FE8F" w14:textId="77777777" w:rsidR="00C14CBE" w:rsidRDefault="00E30CDD">
    <w:pPr>
      <w:spacing w:after="0"/>
      <w:ind w:left="0" w:right="3"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766A611" w14:textId="77777777" w:rsidR="00C14CBE" w:rsidRDefault="00E30CDD">
    <w:pPr>
      <w:spacing w:after="0"/>
      <w:ind w:left="0"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523E" w14:textId="04FC3E59" w:rsidR="00C14CBE" w:rsidRDefault="00BB18E0">
    <w:pPr>
      <w:spacing w:after="0"/>
      <w:ind w:left="0" w:right="0" w:firstLine="0"/>
      <w:jc w:val="left"/>
    </w:pPr>
    <w:r>
      <w:rPr>
        <w:color w:val="4472C4" w:themeColor="accent1"/>
      </w:rPr>
      <w:t xml:space="preserve">REV: </w:t>
    </w:r>
    <w:r>
      <w:rPr>
        <w:color w:val="4472C4" w:themeColor="accent1"/>
      </w:rPr>
      <w:t>04-</w:t>
    </w:r>
    <w:r w:rsidR="00CE52B4">
      <w:rPr>
        <w:color w:val="4472C4" w:themeColor="accent1"/>
      </w:rPr>
      <w:t>01</w:t>
    </w:r>
    <w:r>
      <w:rPr>
        <w:color w:val="4472C4" w:themeColor="accent1"/>
      </w:rPr>
      <w:t>-202</w:t>
    </w:r>
    <w:r w:rsidR="00277824">
      <w:rPr>
        <w:color w:val="4472C4" w:themeColor="accent1"/>
      </w:rPr>
      <w:t>4</w:t>
    </w:r>
    <w:r>
      <w:rPr>
        <w:color w:val="4472C4" w:themeColor="accent1"/>
      </w:rPr>
      <w:t xml:space="preserve">   </w:t>
    </w:r>
    <w:r w:rsidRPr="00BB18E0">
      <w:rPr>
        <w:b/>
        <w:bCs/>
        <w:color w:val="4472C4" w:themeColor="accent1"/>
      </w:rPr>
      <w:t xml:space="preserve"> </w:t>
    </w:r>
    <w:r w:rsidRPr="00BB18E0">
      <w:rPr>
        <w:rFonts w:asciiTheme="majorHAnsi" w:eastAsiaTheme="majorEastAsia" w:hAnsiTheme="majorHAnsi" w:cstheme="majorBidi"/>
        <w:b/>
        <w:bCs/>
        <w:color w:val="4472C4" w:themeColor="accent1"/>
        <w:sz w:val="20"/>
        <w:szCs w:val="20"/>
      </w:rPr>
      <w:t xml:space="preserve">PAGE </w:t>
    </w:r>
    <w:r w:rsidRPr="00BB18E0">
      <w:rPr>
        <w:rFonts w:asciiTheme="minorHAnsi" w:eastAsiaTheme="minorEastAsia" w:hAnsiTheme="minorHAnsi" w:cstheme="minorBidi"/>
        <w:b/>
        <w:bCs/>
        <w:color w:val="4472C4" w:themeColor="accent1"/>
        <w:sz w:val="20"/>
        <w:szCs w:val="20"/>
      </w:rPr>
      <w:fldChar w:fldCharType="begin"/>
    </w:r>
    <w:r w:rsidRPr="00BB18E0">
      <w:rPr>
        <w:b/>
        <w:bCs/>
        <w:color w:val="4472C4" w:themeColor="accent1"/>
        <w:sz w:val="20"/>
        <w:szCs w:val="20"/>
      </w:rPr>
      <w:instrText xml:space="preserve"> PAGE    \* MERGEFORMAT </w:instrText>
    </w:r>
    <w:r w:rsidRPr="00BB18E0">
      <w:rPr>
        <w:rFonts w:asciiTheme="minorHAnsi" w:eastAsiaTheme="minorEastAsia" w:hAnsiTheme="minorHAnsi" w:cstheme="minorBidi"/>
        <w:b/>
        <w:bCs/>
        <w:color w:val="4472C4" w:themeColor="accent1"/>
        <w:sz w:val="20"/>
        <w:szCs w:val="20"/>
      </w:rPr>
      <w:fldChar w:fldCharType="separate"/>
    </w:r>
    <w:r w:rsidRPr="00BB18E0">
      <w:rPr>
        <w:rFonts w:asciiTheme="majorHAnsi" w:eastAsiaTheme="majorEastAsia" w:hAnsiTheme="majorHAnsi" w:cstheme="majorBidi"/>
        <w:b/>
        <w:bCs/>
        <w:noProof/>
        <w:color w:val="4472C4" w:themeColor="accent1"/>
        <w:sz w:val="20"/>
        <w:szCs w:val="20"/>
      </w:rPr>
      <w:t>2</w:t>
    </w:r>
    <w:r w:rsidRPr="00BB18E0">
      <w:rPr>
        <w:rFonts w:asciiTheme="majorHAnsi" w:eastAsiaTheme="majorEastAsia" w:hAnsiTheme="majorHAnsi" w:cstheme="majorBidi"/>
        <w:b/>
        <w:bCs/>
        <w:noProof/>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3EB4" w14:textId="77777777" w:rsidR="00C14CBE" w:rsidRDefault="00E30CDD">
    <w:pPr>
      <w:spacing w:after="0"/>
      <w:ind w:left="0" w:right="3"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60403304" w14:textId="77777777" w:rsidR="00C14CBE" w:rsidRDefault="00E30CDD">
    <w:pPr>
      <w:spacing w:after="0"/>
      <w:ind w:left="0"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29F57" w14:textId="77777777" w:rsidR="00633375" w:rsidRDefault="00633375">
      <w:pPr>
        <w:spacing w:after="0" w:line="240" w:lineRule="auto"/>
      </w:pPr>
      <w:r>
        <w:separator/>
      </w:r>
    </w:p>
  </w:footnote>
  <w:footnote w:type="continuationSeparator" w:id="0">
    <w:p w14:paraId="541FBDD3" w14:textId="77777777" w:rsidR="00633375" w:rsidRDefault="00633375">
      <w:pPr>
        <w:spacing w:after="0" w:line="240" w:lineRule="auto"/>
      </w:pPr>
      <w:r>
        <w:continuationSeparator/>
      </w:r>
    </w:p>
  </w:footnote>
  <w:footnote w:type="continuationNotice" w:id="1">
    <w:p w14:paraId="118BDBF5" w14:textId="77777777" w:rsidR="00633375" w:rsidRDefault="006333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0165" w14:textId="77777777" w:rsidR="00DD6C83" w:rsidRDefault="00DD6C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DD15" w14:textId="29BF7D8C" w:rsidR="00DD6C83" w:rsidRDefault="00DD6C83">
    <w:pPr>
      <w:pStyle w:val="Header"/>
    </w:pPr>
    <w:r>
      <w:rPr>
        <w:noProof/>
        <w:color w:val="4472C4" w:themeColor="accent1"/>
      </w:rPr>
      <mc:AlternateContent>
        <mc:Choice Requires="wps">
          <w:drawing>
            <wp:anchor distT="0" distB="0" distL="114300" distR="114300" simplePos="0" relativeHeight="251658240" behindDoc="0" locked="0" layoutInCell="1" allowOverlap="1" wp14:anchorId="7534E5C7" wp14:editId="4ACF5E51">
              <wp:simplePos x="0" y="0"/>
              <wp:positionH relativeFrom="page">
                <wp:posOffset>213360</wp:posOffset>
              </wp:positionH>
              <wp:positionV relativeFrom="page">
                <wp:posOffset>251460</wp:posOffset>
              </wp:positionV>
              <wp:extent cx="7364730" cy="9528810"/>
              <wp:effectExtent l="0" t="0" r="7620" b="762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B47062C" id="Rectangle 452" o:spid="_x0000_s1026" style="position:absolute;margin-left:16.8pt;margin-top:19.8pt;width:579.9pt;height:750.3pt;z-index:251658240;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" filled="f" strokecolor="#747070 [1614]" strokeweight="1.25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DC7E" w14:textId="77777777" w:rsidR="00DD6C83" w:rsidRDefault="00DD6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7D5F"/>
    <w:multiLevelType w:val="hybridMultilevel"/>
    <w:tmpl w:val="DF2674A4"/>
    <w:lvl w:ilvl="0" w:tplc="20662C90">
      <w:start w:val="1"/>
      <w:numFmt w:val="decimal"/>
      <w:lvlText w:val="%1."/>
      <w:lvlJc w:val="left"/>
      <w:pPr>
        <w:ind w:left="1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3E236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7644DA">
      <w:start w:val="1"/>
      <w:numFmt w:val="lowerRoman"/>
      <w:lvlText w:val="%3"/>
      <w:lvlJc w:val="left"/>
      <w:pPr>
        <w:ind w:left="20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2E82BC">
      <w:start w:val="1"/>
      <w:numFmt w:val="decimal"/>
      <w:lvlText w:val="%4"/>
      <w:lvlJc w:val="left"/>
      <w:pPr>
        <w:ind w:left="27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5262BE">
      <w:start w:val="1"/>
      <w:numFmt w:val="lowerLetter"/>
      <w:lvlText w:val="%5"/>
      <w:lvlJc w:val="left"/>
      <w:pPr>
        <w:ind w:left="34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EE48EE">
      <w:start w:val="1"/>
      <w:numFmt w:val="lowerRoman"/>
      <w:lvlText w:val="%6"/>
      <w:lvlJc w:val="left"/>
      <w:pPr>
        <w:ind w:left="41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34AA1A">
      <w:start w:val="1"/>
      <w:numFmt w:val="decimal"/>
      <w:lvlText w:val="%7"/>
      <w:lvlJc w:val="left"/>
      <w:pPr>
        <w:ind w:left="48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0A4B14">
      <w:start w:val="1"/>
      <w:numFmt w:val="lowerLetter"/>
      <w:lvlText w:val="%8"/>
      <w:lvlJc w:val="left"/>
      <w:pPr>
        <w:ind w:left="56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AE116A">
      <w:start w:val="1"/>
      <w:numFmt w:val="lowerRoman"/>
      <w:lvlText w:val="%9"/>
      <w:lvlJc w:val="left"/>
      <w:pPr>
        <w:ind w:left="63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FA1A87"/>
    <w:multiLevelType w:val="hybridMultilevel"/>
    <w:tmpl w:val="C1B255CC"/>
    <w:lvl w:ilvl="0" w:tplc="EFCC03E4">
      <w:start w:val="1"/>
      <w:numFmt w:val="lowerLetter"/>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76EA22">
      <w:start w:val="1"/>
      <w:numFmt w:val="lowerLetter"/>
      <w:lvlText w:val="%2"/>
      <w:lvlJc w:val="left"/>
      <w:pPr>
        <w:ind w:left="1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7676F2">
      <w:start w:val="1"/>
      <w:numFmt w:val="lowerRoman"/>
      <w:lvlText w:val="%3"/>
      <w:lvlJc w:val="left"/>
      <w:pPr>
        <w:ind w:left="2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F6C3A0">
      <w:start w:val="1"/>
      <w:numFmt w:val="decimal"/>
      <w:lvlText w:val="%4"/>
      <w:lvlJc w:val="left"/>
      <w:pPr>
        <w:ind w:left="2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108CD2">
      <w:start w:val="1"/>
      <w:numFmt w:val="lowerLetter"/>
      <w:lvlText w:val="%5"/>
      <w:lvlJc w:val="left"/>
      <w:pPr>
        <w:ind w:left="3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A01110">
      <w:start w:val="1"/>
      <w:numFmt w:val="lowerRoman"/>
      <w:lvlText w:val="%6"/>
      <w:lvlJc w:val="left"/>
      <w:pPr>
        <w:ind w:left="4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7EAC30">
      <w:start w:val="1"/>
      <w:numFmt w:val="decimal"/>
      <w:lvlText w:val="%7"/>
      <w:lvlJc w:val="left"/>
      <w:pPr>
        <w:ind w:left="5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50FA68">
      <w:start w:val="1"/>
      <w:numFmt w:val="lowerLetter"/>
      <w:lvlText w:val="%8"/>
      <w:lvlJc w:val="left"/>
      <w:pPr>
        <w:ind w:left="5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1EBC76">
      <w:start w:val="1"/>
      <w:numFmt w:val="lowerRoman"/>
      <w:lvlText w:val="%9"/>
      <w:lvlJc w:val="left"/>
      <w:pPr>
        <w:ind w:left="6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6BF238A"/>
    <w:multiLevelType w:val="hybridMultilevel"/>
    <w:tmpl w:val="1FC413B2"/>
    <w:lvl w:ilvl="0" w:tplc="F9D4F788">
      <w:start w:val="1"/>
      <w:numFmt w:val="lowerLetter"/>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4E3B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021BF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187B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1A78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6C34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7493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B2F9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ADA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9427021"/>
    <w:multiLevelType w:val="hybridMultilevel"/>
    <w:tmpl w:val="C060C03E"/>
    <w:lvl w:ilvl="0" w:tplc="8FF66FB8">
      <w:start w:val="1"/>
      <w:numFmt w:val="decimal"/>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3AD7A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8C0C1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D2400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E0D85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149BC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3C70D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20B19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42861E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EC86497"/>
    <w:multiLevelType w:val="hybridMultilevel"/>
    <w:tmpl w:val="87D44336"/>
    <w:lvl w:ilvl="0" w:tplc="C826CBEC">
      <w:start w:val="1"/>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007E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A280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EE2D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96F4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E800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86FA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D011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0C44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82C0CC6"/>
    <w:multiLevelType w:val="hybridMultilevel"/>
    <w:tmpl w:val="7138CD0A"/>
    <w:lvl w:ilvl="0" w:tplc="9C84E5CA">
      <w:start w:val="1"/>
      <w:numFmt w:val="decimal"/>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189FC8">
      <w:start w:val="1"/>
      <w:numFmt w:val="lowerLetter"/>
      <w:lvlText w:val="%2"/>
      <w:lvlJc w:val="left"/>
      <w:pPr>
        <w:ind w:left="1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6498CA">
      <w:start w:val="1"/>
      <w:numFmt w:val="lowerRoman"/>
      <w:lvlText w:val="%3"/>
      <w:lvlJc w:val="left"/>
      <w:pPr>
        <w:ind w:left="1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48527C">
      <w:start w:val="1"/>
      <w:numFmt w:val="decimal"/>
      <w:lvlText w:val="%4"/>
      <w:lvlJc w:val="left"/>
      <w:pPr>
        <w:ind w:left="25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942C3C">
      <w:start w:val="1"/>
      <w:numFmt w:val="lowerLetter"/>
      <w:lvlText w:val="%5"/>
      <w:lvlJc w:val="left"/>
      <w:pPr>
        <w:ind w:left="3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D0B4F4">
      <w:start w:val="1"/>
      <w:numFmt w:val="lowerRoman"/>
      <w:lvlText w:val="%6"/>
      <w:lvlJc w:val="left"/>
      <w:pPr>
        <w:ind w:left="39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D898D0">
      <w:start w:val="1"/>
      <w:numFmt w:val="decimal"/>
      <w:lvlText w:val="%7"/>
      <w:lvlJc w:val="left"/>
      <w:pPr>
        <w:ind w:left="4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222D4C">
      <w:start w:val="1"/>
      <w:numFmt w:val="lowerLetter"/>
      <w:lvlText w:val="%8"/>
      <w:lvlJc w:val="left"/>
      <w:pPr>
        <w:ind w:left="5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F69B98">
      <w:start w:val="1"/>
      <w:numFmt w:val="lowerRoman"/>
      <w:lvlText w:val="%9"/>
      <w:lvlJc w:val="left"/>
      <w:pPr>
        <w:ind w:left="6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91255313">
    <w:abstractNumId w:val="1"/>
  </w:num>
  <w:num w:numId="2" w16cid:durableId="1816870679">
    <w:abstractNumId w:val="2"/>
  </w:num>
  <w:num w:numId="3" w16cid:durableId="2133665730">
    <w:abstractNumId w:val="4"/>
  </w:num>
  <w:num w:numId="4" w16cid:durableId="1207834149">
    <w:abstractNumId w:val="5"/>
  </w:num>
  <w:num w:numId="5" w16cid:durableId="720055649">
    <w:abstractNumId w:val="3"/>
  </w:num>
  <w:num w:numId="6" w16cid:durableId="1074744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BE"/>
    <w:rsid w:val="0000144E"/>
    <w:rsid w:val="00001FBA"/>
    <w:rsid w:val="00002CBE"/>
    <w:rsid w:val="00004059"/>
    <w:rsid w:val="00006645"/>
    <w:rsid w:val="00021DD0"/>
    <w:rsid w:val="0002320C"/>
    <w:rsid w:val="000237A7"/>
    <w:rsid w:val="00024294"/>
    <w:rsid w:val="0002501B"/>
    <w:rsid w:val="000251BF"/>
    <w:rsid w:val="00026709"/>
    <w:rsid w:val="000313F3"/>
    <w:rsid w:val="000345C2"/>
    <w:rsid w:val="00044096"/>
    <w:rsid w:val="00050800"/>
    <w:rsid w:val="00054166"/>
    <w:rsid w:val="00060429"/>
    <w:rsid w:val="0006293E"/>
    <w:rsid w:val="000733BB"/>
    <w:rsid w:val="000751AE"/>
    <w:rsid w:val="000913AC"/>
    <w:rsid w:val="00092B4F"/>
    <w:rsid w:val="00095438"/>
    <w:rsid w:val="000A4262"/>
    <w:rsid w:val="000B1036"/>
    <w:rsid w:val="000B3E2B"/>
    <w:rsid w:val="000B41C2"/>
    <w:rsid w:val="000C278C"/>
    <w:rsid w:val="000C6DAB"/>
    <w:rsid w:val="000D1B21"/>
    <w:rsid w:val="000D34BC"/>
    <w:rsid w:val="000D5FE5"/>
    <w:rsid w:val="000D6AA4"/>
    <w:rsid w:val="000D6CC4"/>
    <w:rsid w:val="000E6681"/>
    <w:rsid w:val="000E6905"/>
    <w:rsid w:val="000F2052"/>
    <w:rsid w:val="000F2CA5"/>
    <w:rsid w:val="000F374D"/>
    <w:rsid w:val="000F5434"/>
    <w:rsid w:val="000F5969"/>
    <w:rsid w:val="00101C21"/>
    <w:rsid w:val="001078D8"/>
    <w:rsid w:val="00122688"/>
    <w:rsid w:val="001228C1"/>
    <w:rsid w:val="00123784"/>
    <w:rsid w:val="00127C5D"/>
    <w:rsid w:val="00131F97"/>
    <w:rsid w:val="00134ADA"/>
    <w:rsid w:val="00141E35"/>
    <w:rsid w:val="00160107"/>
    <w:rsid w:val="00160CD6"/>
    <w:rsid w:val="001653C4"/>
    <w:rsid w:val="0017049E"/>
    <w:rsid w:val="00173B37"/>
    <w:rsid w:val="00180F1B"/>
    <w:rsid w:val="001813C5"/>
    <w:rsid w:val="00187895"/>
    <w:rsid w:val="00187E54"/>
    <w:rsid w:val="00193481"/>
    <w:rsid w:val="001949CD"/>
    <w:rsid w:val="00195D9D"/>
    <w:rsid w:val="00195EA5"/>
    <w:rsid w:val="001A12D3"/>
    <w:rsid w:val="001A42F9"/>
    <w:rsid w:val="001A5FA1"/>
    <w:rsid w:val="001A6174"/>
    <w:rsid w:val="001B104A"/>
    <w:rsid w:val="001B15F1"/>
    <w:rsid w:val="001B1889"/>
    <w:rsid w:val="001C1BC0"/>
    <w:rsid w:val="001C54EF"/>
    <w:rsid w:val="001C7CD1"/>
    <w:rsid w:val="001D5399"/>
    <w:rsid w:val="001E0A4D"/>
    <w:rsid w:val="001E1C6D"/>
    <w:rsid w:val="001E5C90"/>
    <w:rsid w:val="001E7259"/>
    <w:rsid w:val="001F0147"/>
    <w:rsid w:val="001F0722"/>
    <w:rsid w:val="001F5BEC"/>
    <w:rsid w:val="00200865"/>
    <w:rsid w:val="002135D4"/>
    <w:rsid w:val="00214B2F"/>
    <w:rsid w:val="00222AB3"/>
    <w:rsid w:val="0022490D"/>
    <w:rsid w:val="00225F3E"/>
    <w:rsid w:val="0023717A"/>
    <w:rsid w:val="00241FB9"/>
    <w:rsid w:val="00245396"/>
    <w:rsid w:val="00246EBF"/>
    <w:rsid w:val="0024798D"/>
    <w:rsid w:val="00251D2F"/>
    <w:rsid w:val="0025262A"/>
    <w:rsid w:val="00252772"/>
    <w:rsid w:val="00253FCA"/>
    <w:rsid w:val="0025529C"/>
    <w:rsid w:val="0025571D"/>
    <w:rsid w:val="00260B25"/>
    <w:rsid w:val="002665D9"/>
    <w:rsid w:val="00273A84"/>
    <w:rsid w:val="00277824"/>
    <w:rsid w:val="00280333"/>
    <w:rsid w:val="00285008"/>
    <w:rsid w:val="00286B3F"/>
    <w:rsid w:val="002929CB"/>
    <w:rsid w:val="00293F87"/>
    <w:rsid w:val="00294645"/>
    <w:rsid w:val="0029579D"/>
    <w:rsid w:val="002A01D1"/>
    <w:rsid w:val="002A0513"/>
    <w:rsid w:val="002A0DDC"/>
    <w:rsid w:val="002A3EA8"/>
    <w:rsid w:val="002A48F7"/>
    <w:rsid w:val="002A6E0D"/>
    <w:rsid w:val="002B190B"/>
    <w:rsid w:val="002B586C"/>
    <w:rsid w:val="002C5DDB"/>
    <w:rsid w:val="002E1315"/>
    <w:rsid w:val="002E73C5"/>
    <w:rsid w:val="002F23A3"/>
    <w:rsid w:val="002F26CD"/>
    <w:rsid w:val="00300788"/>
    <w:rsid w:val="00306CA0"/>
    <w:rsid w:val="0030781D"/>
    <w:rsid w:val="00310411"/>
    <w:rsid w:val="00313148"/>
    <w:rsid w:val="00313291"/>
    <w:rsid w:val="00314481"/>
    <w:rsid w:val="00315560"/>
    <w:rsid w:val="0032686A"/>
    <w:rsid w:val="003308B2"/>
    <w:rsid w:val="003310B2"/>
    <w:rsid w:val="003325C5"/>
    <w:rsid w:val="0033568C"/>
    <w:rsid w:val="003420CA"/>
    <w:rsid w:val="00342E45"/>
    <w:rsid w:val="00350BC0"/>
    <w:rsid w:val="003544B8"/>
    <w:rsid w:val="00362DDD"/>
    <w:rsid w:val="00371E2E"/>
    <w:rsid w:val="003759A5"/>
    <w:rsid w:val="00380489"/>
    <w:rsid w:val="0038493D"/>
    <w:rsid w:val="0038543A"/>
    <w:rsid w:val="0038603E"/>
    <w:rsid w:val="00386C67"/>
    <w:rsid w:val="00393178"/>
    <w:rsid w:val="00397D8E"/>
    <w:rsid w:val="003A1387"/>
    <w:rsid w:val="003A18B9"/>
    <w:rsid w:val="003A336D"/>
    <w:rsid w:val="003B08B5"/>
    <w:rsid w:val="003C0D93"/>
    <w:rsid w:val="003C1EC0"/>
    <w:rsid w:val="003C2DD1"/>
    <w:rsid w:val="003D45C9"/>
    <w:rsid w:val="003E4FDF"/>
    <w:rsid w:val="003E5239"/>
    <w:rsid w:val="003E685F"/>
    <w:rsid w:val="003F1085"/>
    <w:rsid w:val="003F3CC1"/>
    <w:rsid w:val="003F4238"/>
    <w:rsid w:val="003F4CA8"/>
    <w:rsid w:val="0040235B"/>
    <w:rsid w:val="00402E68"/>
    <w:rsid w:val="00404DAC"/>
    <w:rsid w:val="004058AF"/>
    <w:rsid w:val="0040638E"/>
    <w:rsid w:val="00406FCF"/>
    <w:rsid w:val="0041013A"/>
    <w:rsid w:val="004118EC"/>
    <w:rsid w:val="00411BC3"/>
    <w:rsid w:val="004139D2"/>
    <w:rsid w:val="00422716"/>
    <w:rsid w:val="00423106"/>
    <w:rsid w:val="004311A2"/>
    <w:rsid w:val="004319D4"/>
    <w:rsid w:val="004360A4"/>
    <w:rsid w:val="0044375F"/>
    <w:rsid w:val="00446D7B"/>
    <w:rsid w:val="00447AC0"/>
    <w:rsid w:val="00460F61"/>
    <w:rsid w:val="00465F46"/>
    <w:rsid w:val="00466043"/>
    <w:rsid w:val="00474340"/>
    <w:rsid w:val="00496355"/>
    <w:rsid w:val="00496FFB"/>
    <w:rsid w:val="004A5318"/>
    <w:rsid w:val="004A6D2B"/>
    <w:rsid w:val="004B4A3A"/>
    <w:rsid w:val="004B4C2A"/>
    <w:rsid w:val="004B527F"/>
    <w:rsid w:val="004B5BEA"/>
    <w:rsid w:val="004C07A0"/>
    <w:rsid w:val="004C3A25"/>
    <w:rsid w:val="004C7E9C"/>
    <w:rsid w:val="004E5365"/>
    <w:rsid w:val="004E564C"/>
    <w:rsid w:val="004E5922"/>
    <w:rsid w:val="004E7ADB"/>
    <w:rsid w:val="004F4029"/>
    <w:rsid w:val="004F5151"/>
    <w:rsid w:val="005044BF"/>
    <w:rsid w:val="005070F9"/>
    <w:rsid w:val="00507818"/>
    <w:rsid w:val="00517350"/>
    <w:rsid w:val="00532656"/>
    <w:rsid w:val="005350E6"/>
    <w:rsid w:val="00536C0A"/>
    <w:rsid w:val="0053710E"/>
    <w:rsid w:val="0054650D"/>
    <w:rsid w:val="00546A77"/>
    <w:rsid w:val="0055227A"/>
    <w:rsid w:val="00556948"/>
    <w:rsid w:val="00556A6A"/>
    <w:rsid w:val="00557F62"/>
    <w:rsid w:val="00581724"/>
    <w:rsid w:val="0058278E"/>
    <w:rsid w:val="00584B29"/>
    <w:rsid w:val="00584DCE"/>
    <w:rsid w:val="00591654"/>
    <w:rsid w:val="00593AAE"/>
    <w:rsid w:val="005A40F4"/>
    <w:rsid w:val="005B09AF"/>
    <w:rsid w:val="005B6718"/>
    <w:rsid w:val="005B7AE4"/>
    <w:rsid w:val="005C42C2"/>
    <w:rsid w:val="005D2F35"/>
    <w:rsid w:val="005D3581"/>
    <w:rsid w:val="005D79A3"/>
    <w:rsid w:val="005E18DD"/>
    <w:rsid w:val="005E62D1"/>
    <w:rsid w:val="006030BB"/>
    <w:rsid w:val="006036E0"/>
    <w:rsid w:val="00603C6E"/>
    <w:rsid w:val="0060534D"/>
    <w:rsid w:val="00605DB4"/>
    <w:rsid w:val="00610DB0"/>
    <w:rsid w:val="00615869"/>
    <w:rsid w:val="00622003"/>
    <w:rsid w:val="00625FAA"/>
    <w:rsid w:val="00626426"/>
    <w:rsid w:val="0063196E"/>
    <w:rsid w:val="00633375"/>
    <w:rsid w:val="00641AC1"/>
    <w:rsid w:val="00645F5A"/>
    <w:rsid w:val="006507A2"/>
    <w:rsid w:val="0065149B"/>
    <w:rsid w:val="00662150"/>
    <w:rsid w:val="00663F37"/>
    <w:rsid w:val="00666CB2"/>
    <w:rsid w:val="0066721B"/>
    <w:rsid w:val="00670F24"/>
    <w:rsid w:val="0069772F"/>
    <w:rsid w:val="006B2348"/>
    <w:rsid w:val="006B325C"/>
    <w:rsid w:val="006B7BBD"/>
    <w:rsid w:val="006C4524"/>
    <w:rsid w:val="006C4708"/>
    <w:rsid w:val="006D09AB"/>
    <w:rsid w:val="006D2DD6"/>
    <w:rsid w:val="006D5E40"/>
    <w:rsid w:val="006E16B6"/>
    <w:rsid w:val="006E38AC"/>
    <w:rsid w:val="006F408B"/>
    <w:rsid w:val="0070380F"/>
    <w:rsid w:val="00703BA6"/>
    <w:rsid w:val="0071532B"/>
    <w:rsid w:val="007248C6"/>
    <w:rsid w:val="00727A96"/>
    <w:rsid w:val="0074011B"/>
    <w:rsid w:val="007456A7"/>
    <w:rsid w:val="00755122"/>
    <w:rsid w:val="0076136E"/>
    <w:rsid w:val="00764916"/>
    <w:rsid w:val="007666F6"/>
    <w:rsid w:val="00772D59"/>
    <w:rsid w:val="00774E7C"/>
    <w:rsid w:val="00774F24"/>
    <w:rsid w:val="00777F85"/>
    <w:rsid w:val="007830D3"/>
    <w:rsid w:val="007973E1"/>
    <w:rsid w:val="007A2F84"/>
    <w:rsid w:val="007A406A"/>
    <w:rsid w:val="007A7119"/>
    <w:rsid w:val="007B373D"/>
    <w:rsid w:val="007B4FA9"/>
    <w:rsid w:val="007C6931"/>
    <w:rsid w:val="007C6BF9"/>
    <w:rsid w:val="007D00DB"/>
    <w:rsid w:val="007D1F14"/>
    <w:rsid w:val="007E5756"/>
    <w:rsid w:val="007F1DCC"/>
    <w:rsid w:val="00800A9D"/>
    <w:rsid w:val="00800DE8"/>
    <w:rsid w:val="008067D1"/>
    <w:rsid w:val="00824663"/>
    <w:rsid w:val="00826AD3"/>
    <w:rsid w:val="008279A3"/>
    <w:rsid w:val="00830EAC"/>
    <w:rsid w:val="00831117"/>
    <w:rsid w:val="008311A0"/>
    <w:rsid w:val="0083386D"/>
    <w:rsid w:val="008340CC"/>
    <w:rsid w:val="008534CA"/>
    <w:rsid w:val="00853D03"/>
    <w:rsid w:val="00854598"/>
    <w:rsid w:val="008608E1"/>
    <w:rsid w:val="0087772D"/>
    <w:rsid w:val="0088552F"/>
    <w:rsid w:val="00886CF1"/>
    <w:rsid w:val="00890C74"/>
    <w:rsid w:val="00890E13"/>
    <w:rsid w:val="00891554"/>
    <w:rsid w:val="00891CE8"/>
    <w:rsid w:val="00894934"/>
    <w:rsid w:val="008964EE"/>
    <w:rsid w:val="00896F3D"/>
    <w:rsid w:val="008A32C8"/>
    <w:rsid w:val="008A500C"/>
    <w:rsid w:val="008A615C"/>
    <w:rsid w:val="008B1E3D"/>
    <w:rsid w:val="008B45CC"/>
    <w:rsid w:val="008B480D"/>
    <w:rsid w:val="008C648A"/>
    <w:rsid w:val="008D0C07"/>
    <w:rsid w:val="008D413B"/>
    <w:rsid w:val="008D51C7"/>
    <w:rsid w:val="008D7127"/>
    <w:rsid w:val="008E301C"/>
    <w:rsid w:val="008F105D"/>
    <w:rsid w:val="008F7884"/>
    <w:rsid w:val="009044C3"/>
    <w:rsid w:val="0090791E"/>
    <w:rsid w:val="009174B5"/>
    <w:rsid w:val="00922822"/>
    <w:rsid w:val="00922D1F"/>
    <w:rsid w:val="009331AC"/>
    <w:rsid w:val="009334D6"/>
    <w:rsid w:val="00936E28"/>
    <w:rsid w:val="00937D11"/>
    <w:rsid w:val="00951692"/>
    <w:rsid w:val="00960B5C"/>
    <w:rsid w:val="0096186A"/>
    <w:rsid w:val="0096190C"/>
    <w:rsid w:val="00962C33"/>
    <w:rsid w:val="009644F1"/>
    <w:rsid w:val="0096457B"/>
    <w:rsid w:val="0098566E"/>
    <w:rsid w:val="00986EFE"/>
    <w:rsid w:val="00995FFC"/>
    <w:rsid w:val="009A2206"/>
    <w:rsid w:val="009A5E0F"/>
    <w:rsid w:val="009A7924"/>
    <w:rsid w:val="009B721C"/>
    <w:rsid w:val="009D24E7"/>
    <w:rsid w:val="009D72FA"/>
    <w:rsid w:val="009E356D"/>
    <w:rsid w:val="009E4426"/>
    <w:rsid w:val="009F2365"/>
    <w:rsid w:val="009F3B25"/>
    <w:rsid w:val="009F57C9"/>
    <w:rsid w:val="009F6C2E"/>
    <w:rsid w:val="00A00326"/>
    <w:rsid w:val="00A0205E"/>
    <w:rsid w:val="00A066BA"/>
    <w:rsid w:val="00A06ACC"/>
    <w:rsid w:val="00A1149E"/>
    <w:rsid w:val="00A16ECE"/>
    <w:rsid w:val="00A2265B"/>
    <w:rsid w:val="00A24EE3"/>
    <w:rsid w:val="00A30420"/>
    <w:rsid w:val="00A47129"/>
    <w:rsid w:val="00A54A74"/>
    <w:rsid w:val="00A54B3C"/>
    <w:rsid w:val="00A65446"/>
    <w:rsid w:val="00A67217"/>
    <w:rsid w:val="00A67238"/>
    <w:rsid w:val="00A746B3"/>
    <w:rsid w:val="00A80130"/>
    <w:rsid w:val="00A90C21"/>
    <w:rsid w:val="00A94675"/>
    <w:rsid w:val="00AA0908"/>
    <w:rsid w:val="00AA1089"/>
    <w:rsid w:val="00AA1BD3"/>
    <w:rsid w:val="00AA79DD"/>
    <w:rsid w:val="00AB71DE"/>
    <w:rsid w:val="00AC3419"/>
    <w:rsid w:val="00AC7A8E"/>
    <w:rsid w:val="00AD3416"/>
    <w:rsid w:val="00AD3FF6"/>
    <w:rsid w:val="00AD45CC"/>
    <w:rsid w:val="00AD5547"/>
    <w:rsid w:val="00AE305A"/>
    <w:rsid w:val="00AE60F6"/>
    <w:rsid w:val="00AE71BD"/>
    <w:rsid w:val="00AF1109"/>
    <w:rsid w:val="00B00380"/>
    <w:rsid w:val="00B013F4"/>
    <w:rsid w:val="00B0470C"/>
    <w:rsid w:val="00B212A8"/>
    <w:rsid w:val="00B222CC"/>
    <w:rsid w:val="00B378A0"/>
    <w:rsid w:val="00B44F69"/>
    <w:rsid w:val="00B51284"/>
    <w:rsid w:val="00B53F0B"/>
    <w:rsid w:val="00B54193"/>
    <w:rsid w:val="00B555CE"/>
    <w:rsid w:val="00B57C55"/>
    <w:rsid w:val="00B62360"/>
    <w:rsid w:val="00B6411B"/>
    <w:rsid w:val="00B90319"/>
    <w:rsid w:val="00B9067A"/>
    <w:rsid w:val="00B90CC8"/>
    <w:rsid w:val="00B91E41"/>
    <w:rsid w:val="00BA07D0"/>
    <w:rsid w:val="00BA1568"/>
    <w:rsid w:val="00BA2487"/>
    <w:rsid w:val="00BA4111"/>
    <w:rsid w:val="00BA469B"/>
    <w:rsid w:val="00BA7629"/>
    <w:rsid w:val="00BB18E0"/>
    <w:rsid w:val="00BB3418"/>
    <w:rsid w:val="00BB405F"/>
    <w:rsid w:val="00BB425B"/>
    <w:rsid w:val="00BC4710"/>
    <w:rsid w:val="00BC6F39"/>
    <w:rsid w:val="00BC78DA"/>
    <w:rsid w:val="00BD26F1"/>
    <w:rsid w:val="00BE49F0"/>
    <w:rsid w:val="00BE526D"/>
    <w:rsid w:val="00BF2419"/>
    <w:rsid w:val="00BF56DE"/>
    <w:rsid w:val="00BF7203"/>
    <w:rsid w:val="00C057CA"/>
    <w:rsid w:val="00C104A9"/>
    <w:rsid w:val="00C142CF"/>
    <w:rsid w:val="00C14CBE"/>
    <w:rsid w:val="00C22B35"/>
    <w:rsid w:val="00C47B9C"/>
    <w:rsid w:val="00C51F95"/>
    <w:rsid w:val="00C52D83"/>
    <w:rsid w:val="00C54612"/>
    <w:rsid w:val="00C57E93"/>
    <w:rsid w:val="00C65984"/>
    <w:rsid w:val="00C71231"/>
    <w:rsid w:val="00C74640"/>
    <w:rsid w:val="00C8205B"/>
    <w:rsid w:val="00C92F31"/>
    <w:rsid w:val="00C947BB"/>
    <w:rsid w:val="00CA1129"/>
    <w:rsid w:val="00CA1536"/>
    <w:rsid w:val="00CA79A2"/>
    <w:rsid w:val="00CB47CD"/>
    <w:rsid w:val="00CB5E88"/>
    <w:rsid w:val="00CB63E9"/>
    <w:rsid w:val="00CC2543"/>
    <w:rsid w:val="00CD145B"/>
    <w:rsid w:val="00CD165A"/>
    <w:rsid w:val="00CD34A7"/>
    <w:rsid w:val="00CE06D1"/>
    <w:rsid w:val="00CE0E18"/>
    <w:rsid w:val="00CE52B4"/>
    <w:rsid w:val="00CE59D6"/>
    <w:rsid w:val="00CF0B15"/>
    <w:rsid w:val="00CF0CA8"/>
    <w:rsid w:val="00CF7401"/>
    <w:rsid w:val="00D0081C"/>
    <w:rsid w:val="00D009C8"/>
    <w:rsid w:val="00D113F9"/>
    <w:rsid w:val="00D1506C"/>
    <w:rsid w:val="00D16403"/>
    <w:rsid w:val="00D25DAD"/>
    <w:rsid w:val="00D2604A"/>
    <w:rsid w:val="00D26A7A"/>
    <w:rsid w:val="00D31142"/>
    <w:rsid w:val="00D370BC"/>
    <w:rsid w:val="00D3797A"/>
    <w:rsid w:val="00D37CA7"/>
    <w:rsid w:val="00D41EBE"/>
    <w:rsid w:val="00D42495"/>
    <w:rsid w:val="00D425A9"/>
    <w:rsid w:val="00D511BF"/>
    <w:rsid w:val="00D549E2"/>
    <w:rsid w:val="00D62A94"/>
    <w:rsid w:val="00D6384F"/>
    <w:rsid w:val="00D638FC"/>
    <w:rsid w:val="00D662CA"/>
    <w:rsid w:val="00D72D34"/>
    <w:rsid w:val="00D73AC8"/>
    <w:rsid w:val="00D81F10"/>
    <w:rsid w:val="00D82766"/>
    <w:rsid w:val="00D867B2"/>
    <w:rsid w:val="00D941C2"/>
    <w:rsid w:val="00D97298"/>
    <w:rsid w:val="00DA25E1"/>
    <w:rsid w:val="00DA323D"/>
    <w:rsid w:val="00DB0428"/>
    <w:rsid w:val="00DC34DC"/>
    <w:rsid w:val="00DC3744"/>
    <w:rsid w:val="00DC666B"/>
    <w:rsid w:val="00DD06B7"/>
    <w:rsid w:val="00DD278C"/>
    <w:rsid w:val="00DD3589"/>
    <w:rsid w:val="00DD6C83"/>
    <w:rsid w:val="00DD6CE2"/>
    <w:rsid w:val="00DD7251"/>
    <w:rsid w:val="00DE539D"/>
    <w:rsid w:val="00DE64EF"/>
    <w:rsid w:val="00DE7F06"/>
    <w:rsid w:val="00DF0190"/>
    <w:rsid w:val="00DF0668"/>
    <w:rsid w:val="00DF2CF2"/>
    <w:rsid w:val="00DF6AB2"/>
    <w:rsid w:val="00E07234"/>
    <w:rsid w:val="00E12977"/>
    <w:rsid w:val="00E13442"/>
    <w:rsid w:val="00E13D23"/>
    <w:rsid w:val="00E13DA8"/>
    <w:rsid w:val="00E2416E"/>
    <w:rsid w:val="00E273C7"/>
    <w:rsid w:val="00E30CDD"/>
    <w:rsid w:val="00E326E5"/>
    <w:rsid w:val="00E3603D"/>
    <w:rsid w:val="00E423F4"/>
    <w:rsid w:val="00E54282"/>
    <w:rsid w:val="00E5594B"/>
    <w:rsid w:val="00E57ABE"/>
    <w:rsid w:val="00E637DB"/>
    <w:rsid w:val="00E72D34"/>
    <w:rsid w:val="00E764C3"/>
    <w:rsid w:val="00E7696E"/>
    <w:rsid w:val="00E77578"/>
    <w:rsid w:val="00E832ED"/>
    <w:rsid w:val="00E915F0"/>
    <w:rsid w:val="00E95A15"/>
    <w:rsid w:val="00EB03F4"/>
    <w:rsid w:val="00EC2CD0"/>
    <w:rsid w:val="00EC7DB0"/>
    <w:rsid w:val="00ED3D41"/>
    <w:rsid w:val="00ED6DF3"/>
    <w:rsid w:val="00EE1C4A"/>
    <w:rsid w:val="00EE24AE"/>
    <w:rsid w:val="00EE2A37"/>
    <w:rsid w:val="00EE42B8"/>
    <w:rsid w:val="00EE7E74"/>
    <w:rsid w:val="00EF3EE5"/>
    <w:rsid w:val="00EF4DA1"/>
    <w:rsid w:val="00EF5472"/>
    <w:rsid w:val="00EF5DE1"/>
    <w:rsid w:val="00F022D9"/>
    <w:rsid w:val="00F03C5C"/>
    <w:rsid w:val="00F0524A"/>
    <w:rsid w:val="00F0732C"/>
    <w:rsid w:val="00F07F7D"/>
    <w:rsid w:val="00F13606"/>
    <w:rsid w:val="00F25B54"/>
    <w:rsid w:val="00F27286"/>
    <w:rsid w:val="00F30F10"/>
    <w:rsid w:val="00F378EF"/>
    <w:rsid w:val="00F51D24"/>
    <w:rsid w:val="00F67EE1"/>
    <w:rsid w:val="00F73C2D"/>
    <w:rsid w:val="00F80E37"/>
    <w:rsid w:val="00F86958"/>
    <w:rsid w:val="00F94B1A"/>
    <w:rsid w:val="00F94F2A"/>
    <w:rsid w:val="00F97E54"/>
    <w:rsid w:val="00FA308D"/>
    <w:rsid w:val="00FA4D02"/>
    <w:rsid w:val="00FA6E68"/>
    <w:rsid w:val="00FB2EE3"/>
    <w:rsid w:val="00FB36BF"/>
    <w:rsid w:val="00FB4427"/>
    <w:rsid w:val="00FB5847"/>
    <w:rsid w:val="00FC01A1"/>
    <w:rsid w:val="00FC278E"/>
    <w:rsid w:val="00FD6C65"/>
    <w:rsid w:val="00FD7B95"/>
    <w:rsid w:val="00FE223B"/>
    <w:rsid w:val="00FF4F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6D6D4"/>
  <w15:docId w15:val="{CA7C9782-4946-FF47-909B-10603EF8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7"/>
      <w:ind w:left="10" w:right="5"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
      <w:ind w:left="10" w:hanging="10"/>
      <w:outlineLvl w:val="0"/>
    </w:pPr>
    <w:rPr>
      <w:rFonts w:ascii="Calibri" w:eastAsia="Calibri" w:hAnsi="Calibri" w:cs="Calibri"/>
      <w:color w:val="000000"/>
      <w:sz w:val="36"/>
    </w:rPr>
  </w:style>
  <w:style w:type="paragraph" w:styleId="Heading2">
    <w:name w:val="heading 2"/>
    <w:next w:val="Normal"/>
    <w:link w:val="Heading2Char"/>
    <w:uiPriority w:val="9"/>
    <w:unhideWhenUsed/>
    <w:qFormat/>
    <w:pPr>
      <w:keepNext/>
      <w:keepLines/>
      <w:spacing w:after="0"/>
      <w:ind w:left="10" w:right="10" w:hanging="10"/>
      <w:jc w:val="center"/>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ind w:left="730"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ind w:left="730"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color w:val="000000"/>
      <w:sz w:val="36"/>
    </w:rPr>
  </w:style>
  <w:style w:type="character" w:customStyle="1" w:styleId="Heading3Char">
    <w:name w:val="Heading 3 Char"/>
    <w:link w:val="Heading3"/>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4"/>
    </w:rPr>
  </w:style>
  <w:style w:type="paragraph" w:styleId="Header">
    <w:name w:val="header"/>
    <w:basedOn w:val="Normal"/>
    <w:link w:val="HeaderChar"/>
    <w:uiPriority w:val="99"/>
    <w:unhideWhenUsed/>
    <w:rsid w:val="00BB1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8E0"/>
    <w:rPr>
      <w:rFonts w:ascii="Calibri" w:eastAsia="Calibri" w:hAnsi="Calibri" w:cs="Calibri"/>
      <w:color w:val="000000"/>
      <w:sz w:val="24"/>
    </w:rPr>
  </w:style>
  <w:style w:type="paragraph" w:customStyle="1" w:styleId="p1">
    <w:name w:val="p1"/>
    <w:basedOn w:val="Normal"/>
    <w:rsid w:val="001078D8"/>
    <w:pPr>
      <w:spacing w:before="100" w:beforeAutospacing="1" w:after="100" w:afterAutospacing="1" w:line="240" w:lineRule="auto"/>
      <w:ind w:left="0" w:right="0" w:firstLine="0"/>
      <w:jc w:val="left"/>
    </w:pPr>
    <w:rPr>
      <w:rFonts w:eastAsiaTheme="minorEastAsia"/>
      <w:color w:val="auto"/>
      <w:sz w:val="22"/>
    </w:rPr>
  </w:style>
  <w:style w:type="paragraph" w:customStyle="1" w:styleId="p2">
    <w:name w:val="p2"/>
    <w:basedOn w:val="Normal"/>
    <w:rsid w:val="001078D8"/>
    <w:pPr>
      <w:spacing w:before="100" w:beforeAutospacing="1" w:after="100" w:afterAutospacing="1" w:line="240" w:lineRule="auto"/>
      <w:ind w:left="0" w:right="0" w:firstLine="0"/>
      <w:jc w:val="left"/>
    </w:pPr>
    <w:rPr>
      <w:rFonts w:eastAsiaTheme="minorEastAsia"/>
      <w:color w:val="auto"/>
      <w:sz w:val="22"/>
    </w:rPr>
  </w:style>
  <w:style w:type="character" w:customStyle="1" w:styleId="s2">
    <w:name w:val="s2"/>
    <w:basedOn w:val="DefaultParagraphFont"/>
    <w:rsid w:val="001078D8"/>
  </w:style>
  <w:style w:type="paragraph" w:styleId="Footer">
    <w:name w:val="footer"/>
    <w:basedOn w:val="Normal"/>
    <w:link w:val="FooterChar"/>
    <w:uiPriority w:val="99"/>
    <w:semiHidden/>
    <w:unhideWhenUsed/>
    <w:rsid w:val="00830EA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0EAC"/>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948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35</Pages>
  <Words>7268</Words>
  <Characters>41428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Denis Flynn</dc:creator>
  <cp:keywords/>
  <cp:lastModifiedBy>Brendan Denis Flynn</cp:lastModifiedBy>
  <cp:revision>53</cp:revision>
  <cp:lastPrinted>2021-03-25T12:38:00Z</cp:lastPrinted>
  <dcterms:created xsi:type="dcterms:W3CDTF">2024-01-15T15:31:00Z</dcterms:created>
  <dcterms:modified xsi:type="dcterms:W3CDTF">2024-04-02T13:41:00Z</dcterms:modified>
</cp:coreProperties>
</file>